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CC" w:rsidRDefault="007E54E1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SEVERINO, Francisca </w:t>
      </w:r>
      <w:proofErr w:type="spellStart"/>
      <w:r>
        <w:rPr>
          <w:rFonts w:ascii="Times New Roman" w:hAnsi="Times New Roman" w:cs="Times New Roman"/>
        </w:rPr>
        <w:t>Eleodora</w:t>
      </w:r>
      <w:proofErr w:type="spellEnd"/>
      <w:r>
        <w:rPr>
          <w:rFonts w:ascii="Times New Roman" w:hAnsi="Times New Roman" w:cs="Times New Roman"/>
        </w:rPr>
        <w:t xml:space="preserve"> Santos.</w:t>
      </w:r>
      <w:r w:rsidR="00212499">
        <w:rPr>
          <w:rFonts w:ascii="Times New Roman" w:hAnsi="Times New Roman" w:cs="Times New Roman"/>
        </w:rPr>
        <w:t xml:space="preserve"> (Org.). </w:t>
      </w:r>
      <w:r w:rsidR="00212499" w:rsidRPr="00212499">
        <w:rPr>
          <w:rFonts w:ascii="Times New Roman" w:hAnsi="Times New Roman" w:cs="Times New Roman"/>
          <w:i/>
        </w:rPr>
        <w:t>Ética e formação de professores</w:t>
      </w:r>
      <w:r w:rsidR="00212499">
        <w:rPr>
          <w:rFonts w:ascii="Times New Roman" w:hAnsi="Times New Roman" w:cs="Times New Roman"/>
        </w:rPr>
        <w:t>: política, responsabilidade e autoridade em q</w:t>
      </w:r>
      <w:r>
        <w:rPr>
          <w:rFonts w:ascii="Times New Roman" w:hAnsi="Times New Roman" w:cs="Times New Roman"/>
        </w:rPr>
        <w:t>uestão. São Paulo: Cortez, 2011, 149 p.</w:t>
      </w:r>
    </w:p>
    <w:p w:rsidR="00212499" w:rsidRDefault="00212499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F16ACC" w:rsidRDefault="00212499" w:rsidP="00A775E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11FC8">
        <w:rPr>
          <w:rFonts w:ascii="Times New Roman" w:hAnsi="Times New Roman" w:cs="Times New Roman"/>
          <w:b/>
        </w:rPr>
        <w:t>ÉTICA, RESPONSABILIDADE SOCIAL E FORMAÇÃO DE EDUCADORES</w:t>
      </w:r>
    </w:p>
    <w:p w:rsidR="00A775E6" w:rsidRDefault="00A775E6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Janete </w:t>
      </w:r>
      <w:proofErr w:type="spellStart"/>
      <w:r>
        <w:rPr>
          <w:rFonts w:ascii="Times New Roman" w:hAnsi="Times New Roman" w:cs="Times New Roman"/>
          <w:b/>
        </w:rPr>
        <w:t>Netto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Bassalobre</w:t>
      </w:r>
      <w:proofErr w:type="spellEnd"/>
      <w:r w:rsidRPr="00A775E6">
        <w:rPr>
          <w:rFonts w:ascii="Times New Roman" w:hAnsi="Times New Roman" w:cs="Times New Roman"/>
          <w:b/>
          <w:sz w:val="36"/>
          <w:szCs w:val="36"/>
        </w:rPr>
        <w:t>*</w:t>
      </w:r>
    </w:p>
    <w:p w:rsidR="001C4312" w:rsidRPr="00A11FC8" w:rsidRDefault="001C4312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B5E9A" w:rsidRPr="00212499" w:rsidRDefault="00D33BBD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>Como o</w:t>
      </w:r>
      <w:r w:rsidR="00DB4128" w:rsidRPr="00212499">
        <w:rPr>
          <w:rFonts w:ascii="Times New Roman" w:hAnsi="Times New Roman" w:cs="Times New Roman"/>
        </w:rPr>
        <w:t xml:space="preserve"> processo educativo ocorre paralelamente ao desenvolvimento contínuo de um sujeito por um lado conectado </w:t>
      </w:r>
      <w:r w:rsidR="008F0E06" w:rsidRPr="00212499">
        <w:rPr>
          <w:rFonts w:ascii="Times New Roman" w:hAnsi="Times New Roman" w:cs="Times New Roman"/>
        </w:rPr>
        <w:t>a</w:t>
      </w:r>
      <w:r w:rsidR="00DB4128" w:rsidRPr="00212499">
        <w:rPr>
          <w:rFonts w:ascii="Times New Roman" w:hAnsi="Times New Roman" w:cs="Times New Roman"/>
        </w:rPr>
        <w:t xml:space="preserve"> comportamentos e atitudes</w:t>
      </w:r>
      <w:r w:rsidR="008F0E06" w:rsidRPr="00212499">
        <w:rPr>
          <w:rFonts w:ascii="Times New Roman" w:hAnsi="Times New Roman" w:cs="Times New Roman"/>
        </w:rPr>
        <w:t xml:space="preserve"> </w:t>
      </w:r>
      <w:r w:rsidR="00DB4128" w:rsidRPr="00212499">
        <w:rPr>
          <w:rFonts w:ascii="Times New Roman" w:hAnsi="Times New Roman" w:cs="Times New Roman"/>
        </w:rPr>
        <w:t xml:space="preserve">cristalizadas na cultura e, por outro, relacionado pela consciência crítica a ideais </w:t>
      </w:r>
      <w:r w:rsidRPr="00212499">
        <w:rPr>
          <w:rFonts w:ascii="Times New Roman" w:hAnsi="Times New Roman" w:cs="Times New Roman"/>
        </w:rPr>
        <w:t xml:space="preserve">de liberdade e cidadania, cada educador em formação, mergulhado em incertezas, necessita construir instrumentos próprios que possibilitem subsídios para lidar com o seu universo educacional de maneira verídica e producente, dialogando com as interrogações que se impõem a cada dia, </w:t>
      </w:r>
      <w:r w:rsidR="008F0E06" w:rsidRPr="00212499">
        <w:rPr>
          <w:rFonts w:ascii="Times New Roman" w:hAnsi="Times New Roman" w:cs="Times New Roman"/>
        </w:rPr>
        <w:t>ao mesmo tempo em que</w:t>
      </w:r>
      <w:r w:rsidRPr="00212499">
        <w:rPr>
          <w:rFonts w:ascii="Times New Roman" w:hAnsi="Times New Roman" w:cs="Times New Roman"/>
        </w:rPr>
        <w:t xml:space="preserve"> adquire uma nova consciência de pertença a um tod</w:t>
      </w:r>
      <w:r w:rsidR="0004442F">
        <w:rPr>
          <w:rFonts w:ascii="Times New Roman" w:hAnsi="Times New Roman" w:cs="Times New Roman"/>
        </w:rPr>
        <w:t>o integrador dos vários nuances</w:t>
      </w:r>
      <w:r w:rsidRPr="00212499">
        <w:rPr>
          <w:rFonts w:ascii="Times New Roman" w:hAnsi="Times New Roman" w:cs="Times New Roman"/>
        </w:rPr>
        <w:t xml:space="preserve"> que compõem o tecido social, onde se inclui a educação. </w:t>
      </w:r>
      <w:r w:rsidR="00DB4128" w:rsidRPr="00212499">
        <w:rPr>
          <w:rFonts w:ascii="Times New Roman" w:hAnsi="Times New Roman" w:cs="Times New Roman"/>
        </w:rPr>
        <w:t xml:space="preserve"> </w:t>
      </w:r>
    </w:p>
    <w:p w:rsidR="00D33BBD" w:rsidRPr="00212499" w:rsidRDefault="00D33BBD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 xml:space="preserve">Perante </w:t>
      </w:r>
      <w:r w:rsidR="00A11FC8">
        <w:rPr>
          <w:rFonts w:ascii="Times New Roman" w:hAnsi="Times New Roman" w:cs="Times New Roman"/>
        </w:rPr>
        <w:t>ess</w:t>
      </w:r>
      <w:r w:rsidRPr="00212499">
        <w:rPr>
          <w:rFonts w:ascii="Times New Roman" w:hAnsi="Times New Roman" w:cs="Times New Roman"/>
        </w:rPr>
        <w:t>as incertezas históricas de um mundo singularmente novo, o aspecto ético necessita pautar o</w:t>
      </w:r>
      <w:r w:rsidR="00184E27">
        <w:rPr>
          <w:rFonts w:ascii="Times New Roman" w:hAnsi="Times New Roman" w:cs="Times New Roman"/>
        </w:rPr>
        <w:t>s fazeres de todos os professores</w:t>
      </w:r>
      <w:r w:rsidR="00A11FC8">
        <w:rPr>
          <w:rFonts w:ascii="Times New Roman" w:hAnsi="Times New Roman" w:cs="Times New Roman"/>
        </w:rPr>
        <w:t>, visando uma tentativa constante de</w:t>
      </w:r>
      <w:r w:rsidRPr="00212499">
        <w:rPr>
          <w:rFonts w:ascii="Times New Roman" w:hAnsi="Times New Roman" w:cs="Times New Roman"/>
        </w:rPr>
        <w:t xml:space="preserve"> centrar suas análises e interpretações nos dados/asp</w:t>
      </w:r>
      <w:r w:rsidR="00A11FC8">
        <w:rPr>
          <w:rFonts w:ascii="Times New Roman" w:hAnsi="Times New Roman" w:cs="Times New Roman"/>
        </w:rPr>
        <w:t>ectos/fatos realmente</w:t>
      </w:r>
      <w:r w:rsidR="00FE2A48">
        <w:rPr>
          <w:rFonts w:ascii="Times New Roman" w:hAnsi="Times New Roman" w:cs="Times New Roman"/>
        </w:rPr>
        <w:t xml:space="preserve"> atuantes</w:t>
      </w:r>
      <w:r w:rsidRPr="00212499">
        <w:rPr>
          <w:rFonts w:ascii="Times New Roman" w:hAnsi="Times New Roman" w:cs="Times New Roman"/>
        </w:rPr>
        <w:t xml:space="preserve"> e encontrados durante a realização de seus trabalhos, buscando escapar de uma imagem um tanto fantasiosa que se faz de um universo encantado e</w:t>
      </w:r>
      <w:r w:rsidR="00A455B2">
        <w:rPr>
          <w:rFonts w:ascii="Times New Roman" w:hAnsi="Times New Roman" w:cs="Times New Roman"/>
        </w:rPr>
        <w:t xml:space="preserve"> perfeito onde deveria ocorrer o processo educativo</w:t>
      </w:r>
      <w:r w:rsidRPr="00212499">
        <w:rPr>
          <w:rFonts w:ascii="Times New Roman" w:hAnsi="Times New Roman" w:cs="Times New Roman"/>
        </w:rPr>
        <w:t xml:space="preserve"> (por vezes construído intimamente dentro de cada um, talvez na esperança de que se possa efetivamente realizar a fusão entre a realidade e o ideal) e com o qual todos nos defrontamos algumas vezes permeando a literatura na área da educação.</w:t>
      </w:r>
    </w:p>
    <w:p w:rsidR="007B5E9A" w:rsidRPr="00212499" w:rsidRDefault="002C5EAA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>A obra organizada pela Dra.</w:t>
      </w:r>
      <w:r w:rsidR="00D33BBD" w:rsidRPr="00212499">
        <w:rPr>
          <w:rFonts w:ascii="Times New Roman" w:hAnsi="Times New Roman" w:cs="Times New Roman"/>
        </w:rPr>
        <w:t xml:space="preserve"> Francisca Santos Severino</w:t>
      </w:r>
      <w:r w:rsidRPr="00212499">
        <w:rPr>
          <w:rFonts w:ascii="Times New Roman" w:hAnsi="Times New Roman" w:cs="Times New Roman"/>
        </w:rPr>
        <w:t>, pesquisadora junto à UNIABC do Grupo de Gestão de Pr</w:t>
      </w:r>
      <w:r w:rsidR="00A11FC8">
        <w:rPr>
          <w:rFonts w:ascii="Times New Roman" w:hAnsi="Times New Roman" w:cs="Times New Roman"/>
        </w:rPr>
        <w:t>o</w:t>
      </w:r>
      <w:r w:rsidR="00B269A5">
        <w:rPr>
          <w:rFonts w:ascii="Times New Roman" w:hAnsi="Times New Roman" w:cs="Times New Roman"/>
        </w:rPr>
        <w:t xml:space="preserve">cessos Educativos, trata </w:t>
      </w:r>
      <w:r w:rsidR="003F3205" w:rsidRPr="00212499">
        <w:rPr>
          <w:rFonts w:ascii="Times New Roman" w:hAnsi="Times New Roman" w:cs="Times New Roman"/>
        </w:rPr>
        <w:t>das questões</w:t>
      </w:r>
      <w:r w:rsidR="00A455B2">
        <w:rPr>
          <w:rFonts w:ascii="Times New Roman" w:hAnsi="Times New Roman" w:cs="Times New Roman"/>
        </w:rPr>
        <w:t xml:space="preserve"> relacionadas à ética</w:t>
      </w:r>
      <w:r w:rsidR="003F3205" w:rsidRPr="00212499">
        <w:rPr>
          <w:rFonts w:ascii="Times New Roman" w:hAnsi="Times New Roman" w:cs="Times New Roman"/>
        </w:rPr>
        <w:t xml:space="preserve"> que permeiam a formação de educadores, objetivando compreender as transformações que vêm ocorrendo nas relações da ética com a prática educativa e respectiva responsabilidade social.</w:t>
      </w:r>
      <w:r w:rsidR="00FE2A48">
        <w:rPr>
          <w:rFonts w:ascii="Times New Roman" w:hAnsi="Times New Roman" w:cs="Times New Roman"/>
        </w:rPr>
        <w:t xml:space="preserve"> A obra apresenta</w:t>
      </w:r>
      <w:r w:rsidR="00BB4482" w:rsidRPr="00212499">
        <w:rPr>
          <w:rFonts w:ascii="Times New Roman" w:hAnsi="Times New Roman" w:cs="Times New Roman"/>
        </w:rPr>
        <w:t xml:space="preserve"> u</w:t>
      </w:r>
      <w:r w:rsidR="00FE2A48">
        <w:rPr>
          <w:rFonts w:ascii="Times New Roman" w:hAnsi="Times New Roman" w:cs="Times New Roman"/>
        </w:rPr>
        <w:t>m diálogo</w:t>
      </w:r>
      <w:r w:rsidR="008F0E06" w:rsidRPr="00212499">
        <w:rPr>
          <w:rFonts w:ascii="Times New Roman" w:hAnsi="Times New Roman" w:cs="Times New Roman"/>
        </w:rPr>
        <w:t xml:space="preserve"> entre os</w:t>
      </w:r>
      <w:r w:rsidR="00BB4482" w:rsidRPr="00212499">
        <w:rPr>
          <w:rFonts w:ascii="Times New Roman" w:hAnsi="Times New Roman" w:cs="Times New Roman"/>
        </w:rPr>
        <w:t xml:space="preserve"> autores</w:t>
      </w:r>
      <w:r w:rsidR="008F0E06" w:rsidRPr="00212499">
        <w:rPr>
          <w:rFonts w:ascii="Times New Roman" w:hAnsi="Times New Roman" w:cs="Times New Roman"/>
        </w:rPr>
        <w:t>,</w:t>
      </w:r>
      <w:r w:rsidR="00BB4482" w:rsidRPr="00212499">
        <w:rPr>
          <w:rFonts w:ascii="Times New Roman" w:hAnsi="Times New Roman" w:cs="Times New Roman"/>
        </w:rPr>
        <w:t xml:space="preserve"> advindos das áreas da Sociologia, Filosofia e Pedagogia</w:t>
      </w:r>
      <w:r w:rsidR="008F0E06" w:rsidRPr="00212499">
        <w:rPr>
          <w:rFonts w:ascii="Times New Roman" w:hAnsi="Times New Roman" w:cs="Times New Roman"/>
        </w:rPr>
        <w:t>,</w:t>
      </w:r>
      <w:r w:rsidR="00BB4482" w:rsidRPr="00212499">
        <w:rPr>
          <w:rFonts w:ascii="Times New Roman" w:hAnsi="Times New Roman" w:cs="Times New Roman"/>
        </w:rPr>
        <w:t xml:space="preserve"> no sentido de um</w:t>
      </w:r>
      <w:r w:rsidR="008F0E06" w:rsidRPr="00212499">
        <w:rPr>
          <w:rFonts w:ascii="Times New Roman" w:hAnsi="Times New Roman" w:cs="Times New Roman"/>
        </w:rPr>
        <w:t>a</w:t>
      </w:r>
      <w:r w:rsidR="00733FE9" w:rsidRPr="00212499">
        <w:rPr>
          <w:rFonts w:ascii="Times New Roman" w:hAnsi="Times New Roman" w:cs="Times New Roman"/>
        </w:rPr>
        <w:t xml:space="preserve"> reflexão que entrelaça</w:t>
      </w:r>
      <w:r w:rsidR="00BB4482" w:rsidRPr="00212499">
        <w:rPr>
          <w:rFonts w:ascii="Times New Roman" w:hAnsi="Times New Roman" w:cs="Times New Roman"/>
        </w:rPr>
        <w:t xml:space="preserve"> a ética</w:t>
      </w:r>
      <w:r w:rsidR="00184E27">
        <w:rPr>
          <w:rFonts w:ascii="Times New Roman" w:hAnsi="Times New Roman" w:cs="Times New Roman"/>
        </w:rPr>
        <w:t xml:space="preserve"> e a formação de docentes</w:t>
      </w:r>
      <w:r w:rsidR="00A455B2">
        <w:rPr>
          <w:rFonts w:ascii="Times New Roman" w:hAnsi="Times New Roman" w:cs="Times New Roman"/>
        </w:rPr>
        <w:t>,</w:t>
      </w:r>
      <w:r w:rsidR="00BB4482" w:rsidRPr="00212499">
        <w:rPr>
          <w:rFonts w:ascii="Times New Roman" w:hAnsi="Times New Roman" w:cs="Times New Roman"/>
        </w:rPr>
        <w:t xml:space="preserve"> </w:t>
      </w:r>
      <w:r w:rsidR="00092B88">
        <w:rPr>
          <w:rFonts w:ascii="Times New Roman" w:hAnsi="Times New Roman" w:cs="Times New Roman"/>
        </w:rPr>
        <w:t>norteando o enfoque</w:t>
      </w:r>
      <w:r w:rsidR="008F0E06" w:rsidRPr="00212499">
        <w:rPr>
          <w:rFonts w:ascii="Times New Roman" w:hAnsi="Times New Roman" w:cs="Times New Roman"/>
        </w:rPr>
        <w:t xml:space="preserve"> de questões concernentes à prática educativa e a discussão da identidade do educador frente às novas formas de produção de conhecimento escolar. </w:t>
      </w:r>
    </w:p>
    <w:p w:rsidR="008F0E06" w:rsidRPr="00212499" w:rsidRDefault="00985A65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>Após</w:t>
      </w:r>
      <w:r w:rsidR="00733FE9" w:rsidRPr="00212499">
        <w:rPr>
          <w:rFonts w:ascii="Times New Roman" w:hAnsi="Times New Roman" w:cs="Times New Roman"/>
        </w:rPr>
        <w:t xml:space="preserve"> o prefácio de Pedro Goergen</w:t>
      </w:r>
      <w:r w:rsidRPr="00212499">
        <w:rPr>
          <w:rFonts w:ascii="Times New Roman" w:hAnsi="Times New Roman" w:cs="Times New Roman"/>
        </w:rPr>
        <w:t xml:space="preserve"> (</w:t>
      </w:r>
      <w:r w:rsidR="00733FE9" w:rsidRPr="00212499">
        <w:rPr>
          <w:rFonts w:ascii="Times New Roman" w:hAnsi="Times New Roman" w:cs="Times New Roman"/>
        </w:rPr>
        <w:t>que</w:t>
      </w:r>
      <w:r w:rsidRPr="00212499">
        <w:rPr>
          <w:rFonts w:ascii="Times New Roman" w:hAnsi="Times New Roman" w:cs="Times New Roman"/>
        </w:rPr>
        <w:t xml:space="preserve"> vai destacar</w:t>
      </w:r>
      <w:r w:rsidR="00A455B2">
        <w:rPr>
          <w:rFonts w:ascii="Times New Roman" w:hAnsi="Times New Roman" w:cs="Times New Roman"/>
        </w:rPr>
        <w:t xml:space="preserve"> a importância da educação,</w:t>
      </w:r>
      <w:r w:rsidR="00733FE9" w:rsidRPr="00212499">
        <w:rPr>
          <w:rFonts w:ascii="Times New Roman" w:hAnsi="Times New Roman" w:cs="Times New Roman"/>
        </w:rPr>
        <w:t xml:space="preserve"> da consciência moral dentro do cenário d</w:t>
      </w:r>
      <w:r w:rsidR="00A455B2">
        <w:rPr>
          <w:rFonts w:ascii="Times New Roman" w:hAnsi="Times New Roman" w:cs="Times New Roman"/>
        </w:rPr>
        <w:t>e um mundo globalizado e, ainda,</w:t>
      </w:r>
      <w:r w:rsidR="00733FE9" w:rsidRPr="00212499">
        <w:rPr>
          <w:rFonts w:ascii="Times New Roman" w:hAnsi="Times New Roman" w:cs="Times New Roman"/>
        </w:rPr>
        <w:t xml:space="preserve"> da escola, cujo papel </w:t>
      </w:r>
      <w:r w:rsidR="00733FE9" w:rsidRPr="00212499">
        <w:rPr>
          <w:rFonts w:ascii="Times New Roman" w:hAnsi="Times New Roman" w:cs="Times New Roman"/>
        </w:rPr>
        <w:lastRenderedPageBreak/>
        <w:t>vai muito além da mera transmissão de conhecimentos</w:t>
      </w:r>
      <w:r w:rsidRPr="00212499">
        <w:rPr>
          <w:rFonts w:ascii="Times New Roman" w:hAnsi="Times New Roman" w:cs="Times New Roman"/>
        </w:rPr>
        <w:t>) e da</w:t>
      </w:r>
      <w:r w:rsidR="008F0E06" w:rsidRPr="00212499">
        <w:rPr>
          <w:rFonts w:ascii="Times New Roman" w:hAnsi="Times New Roman" w:cs="Times New Roman"/>
        </w:rPr>
        <w:t xml:space="preserve"> substancios</w:t>
      </w:r>
      <w:r w:rsidR="00A455B2">
        <w:rPr>
          <w:rFonts w:ascii="Times New Roman" w:hAnsi="Times New Roman" w:cs="Times New Roman"/>
        </w:rPr>
        <w:t>a apresentação efetuada pela</w:t>
      </w:r>
      <w:r w:rsidR="00733FE9" w:rsidRPr="00212499">
        <w:rPr>
          <w:rFonts w:ascii="Times New Roman" w:hAnsi="Times New Roman" w:cs="Times New Roman"/>
        </w:rPr>
        <w:t xml:space="preserve"> organizadora</w:t>
      </w:r>
      <w:r w:rsidR="00A455B2">
        <w:rPr>
          <w:rFonts w:ascii="Times New Roman" w:hAnsi="Times New Roman" w:cs="Times New Roman"/>
        </w:rPr>
        <w:t xml:space="preserve"> da coletânea</w:t>
      </w:r>
      <w:r w:rsidR="00B269A5">
        <w:rPr>
          <w:rFonts w:ascii="Times New Roman" w:hAnsi="Times New Roman" w:cs="Times New Roman"/>
        </w:rPr>
        <w:t xml:space="preserve"> (</w:t>
      </w:r>
      <w:r w:rsidR="00733FE9" w:rsidRPr="00212499">
        <w:rPr>
          <w:rFonts w:ascii="Times New Roman" w:hAnsi="Times New Roman" w:cs="Times New Roman"/>
        </w:rPr>
        <w:t>que não deixa dúvidas quanto a relevância da obra em questão</w:t>
      </w:r>
      <w:r w:rsidR="00B269A5">
        <w:rPr>
          <w:rFonts w:ascii="Times New Roman" w:hAnsi="Times New Roman" w:cs="Times New Roman"/>
        </w:rPr>
        <w:t>)</w:t>
      </w:r>
      <w:r w:rsidR="00733FE9" w:rsidRPr="00212499">
        <w:rPr>
          <w:rFonts w:ascii="Times New Roman" w:hAnsi="Times New Roman" w:cs="Times New Roman"/>
        </w:rPr>
        <w:t xml:space="preserve">, compondo o primeiro capítulo – </w:t>
      </w:r>
      <w:r w:rsidR="00947C9D" w:rsidRPr="00212499">
        <w:rPr>
          <w:rFonts w:ascii="Times New Roman" w:hAnsi="Times New Roman" w:cs="Times New Roman"/>
          <w:i/>
        </w:rPr>
        <w:t>Ética e autoridade em programas de formação de p</w:t>
      </w:r>
      <w:r w:rsidR="00733FE9" w:rsidRPr="00212499">
        <w:rPr>
          <w:rFonts w:ascii="Times New Roman" w:hAnsi="Times New Roman" w:cs="Times New Roman"/>
          <w:i/>
        </w:rPr>
        <w:t>rofessores: diálogos com Paulo Freire</w:t>
      </w:r>
      <w:r w:rsidR="00733FE9" w:rsidRPr="00212499">
        <w:rPr>
          <w:rFonts w:ascii="Times New Roman" w:hAnsi="Times New Roman" w:cs="Times New Roman"/>
        </w:rPr>
        <w:t xml:space="preserve"> –</w:t>
      </w:r>
      <w:r w:rsidR="00FE2A48" w:rsidRPr="00212499">
        <w:rPr>
          <w:rFonts w:ascii="Times New Roman" w:hAnsi="Times New Roman" w:cs="Times New Roman"/>
        </w:rPr>
        <w:t xml:space="preserve"> </w:t>
      </w:r>
      <w:r w:rsidR="00AB29AA" w:rsidRPr="00212499">
        <w:rPr>
          <w:rFonts w:ascii="Times New Roman" w:hAnsi="Times New Roman" w:cs="Times New Roman"/>
        </w:rPr>
        <w:t xml:space="preserve">temos </w:t>
      </w:r>
      <w:r w:rsidR="00733FE9" w:rsidRPr="00212499">
        <w:rPr>
          <w:rFonts w:ascii="Times New Roman" w:hAnsi="Times New Roman" w:cs="Times New Roman"/>
        </w:rPr>
        <w:t xml:space="preserve">Gomercindo Ghiggi, </w:t>
      </w:r>
      <w:r w:rsidRPr="00212499">
        <w:rPr>
          <w:rFonts w:ascii="Times New Roman" w:hAnsi="Times New Roman" w:cs="Times New Roman"/>
        </w:rPr>
        <w:t xml:space="preserve">da Universidade Federal de Pelotas, que </w:t>
      </w:r>
      <w:r w:rsidR="00773763" w:rsidRPr="00212499">
        <w:rPr>
          <w:rFonts w:ascii="Times New Roman" w:hAnsi="Times New Roman" w:cs="Times New Roman"/>
        </w:rPr>
        <w:t>recupera em seu artigo a</w:t>
      </w:r>
      <w:r w:rsidR="00F10AEC" w:rsidRPr="00212499">
        <w:rPr>
          <w:rFonts w:ascii="Times New Roman" w:hAnsi="Times New Roman" w:cs="Times New Roman"/>
        </w:rPr>
        <w:t xml:space="preserve"> dimensão ética que Freire construiu ao refletir sobre a formação de professores, a partir de um trabalho desenvolv</w:t>
      </w:r>
      <w:r w:rsidR="00B269A5">
        <w:rPr>
          <w:rFonts w:ascii="Times New Roman" w:hAnsi="Times New Roman" w:cs="Times New Roman"/>
        </w:rPr>
        <w:t xml:space="preserve">ido </w:t>
      </w:r>
      <w:r w:rsidR="004D3767">
        <w:rPr>
          <w:rFonts w:ascii="Times New Roman" w:hAnsi="Times New Roman" w:cs="Times New Roman"/>
        </w:rPr>
        <w:t>junto a turmas de educadores</w:t>
      </w:r>
      <w:r w:rsidR="009122AC" w:rsidRPr="00212499">
        <w:rPr>
          <w:rFonts w:ascii="Times New Roman" w:hAnsi="Times New Roman" w:cs="Times New Roman"/>
        </w:rPr>
        <w:t xml:space="preserve"> em formação inicial</w:t>
      </w:r>
      <w:r w:rsidR="00B269A5">
        <w:rPr>
          <w:rFonts w:ascii="Times New Roman" w:hAnsi="Times New Roman" w:cs="Times New Roman"/>
        </w:rPr>
        <w:t>,</w:t>
      </w:r>
      <w:r w:rsidR="00F10AEC" w:rsidRPr="00212499">
        <w:rPr>
          <w:rFonts w:ascii="Times New Roman" w:hAnsi="Times New Roman" w:cs="Times New Roman"/>
        </w:rPr>
        <w:t xml:space="preserve"> da Faculdade de Educação da UFPel.</w:t>
      </w:r>
    </w:p>
    <w:p w:rsidR="00F10AEC" w:rsidRPr="00212499" w:rsidRDefault="009E76F8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>O autor</w:t>
      </w:r>
      <w:r w:rsidR="00B269A5">
        <w:rPr>
          <w:rFonts w:ascii="Times New Roman" w:hAnsi="Times New Roman" w:cs="Times New Roman"/>
        </w:rPr>
        <w:t>,</w:t>
      </w:r>
      <w:r w:rsidR="00B269A5" w:rsidRPr="00B269A5">
        <w:rPr>
          <w:rFonts w:ascii="Times New Roman" w:hAnsi="Times New Roman" w:cs="Times New Roman"/>
        </w:rPr>
        <w:t xml:space="preserve"> </w:t>
      </w:r>
      <w:r w:rsidR="00B269A5" w:rsidRPr="00212499">
        <w:rPr>
          <w:rFonts w:ascii="Times New Roman" w:hAnsi="Times New Roman" w:cs="Times New Roman"/>
        </w:rPr>
        <w:t xml:space="preserve">apontando para a historicidade dos conceitos de liberdade, ética, autoridade e prática </w:t>
      </w:r>
      <w:r w:rsidR="00B269A5" w:rsidRPr="00212499">
        <w:rPr>
          <w:rFonts w:ascii="Times New Roman" w:hAnsi="Times New Roman" w:cs="Times New Roman"/>
          <w:i/>
        </w:rPr>
        <w:t>decente</w:t>
      </w:r>
      <w:r w:rsidR="00B269A5" w:rsidRPr="00212499">
        <w:rPr>
          <w:rFonts w:ascii="Times New Roman" w:hAnsi="Times New Roman" w:cs="Times New Roman"/>
        </w:rPr>
        <w:t>,</w:t>
      </w:r>
      <w:r w:rsidR="00DA6E52" w:rsidRPr="00212499">
        <w:rPr>
          <w:rFonts w:ascii="Times New Roman" w:hAnsi="Times New Roman" w:cs="Times New Roman"/>
        </w:rPr>
        <w:t xml:space="preserve"> aborda a produção da ética em Freire como referência para</w:t>
      </w:r>
      <w:r w:rsidR="00184E27">
        <w:rPr>
          <w:rFonts w:ascii="Times New Roman" w:hAnsi="Times New Roman" w:cs="Times New Roman"/>
        </w:rPr>
        <w:t xml:space="preserve"> o pensar sobre a formação de professores</w:t>
      </w:r>
      <w:r w:rsidR="00DA6E52" w:rsidRPr="00212499">
        <w:rPr>
          <w:rFonts w:ascii="Times New Roman" w:hAnsi="Times New Roman" w:cs="Times New Roman"/>
        </w:rPr>
        <w:t xml:space="preserve"> reflexivos e aptos à intervenção social, tornando-se capazes de reanalisar suas práticas e promover mobilizações necessárias à criação de comportamentos em prol de mudanças na organização social.</w:t>
      </w:r>
      <w:r w:rsidRPr="00212499">
        <w:rPr>
          <w:rFonts w:ascii="Times New Roman" w:hAnsi="Times New Roman" w:cs="Times New Roman"/>
        </w:rPr>
        <w:t xml:space="preserve"> </w:t>
      </w:r>
      <w:r w:rsidR="00AB29AA" w:rsidRPr="00212499">
        <w:rPr>
          <w:rFonts w:ascii="Times New Roman" w:hAnsi="Times New Roman" w:cs="Times New Roman"/>
        </w:rPr>
        <w:t xml:space="preserve">Reportando-se aos postulados freireanos, </w:t>
      </w:r>
      <w:r w:rsidR="00510C63" w:rsidRPr="00212499">
        <w:rPr>
          <w:rFonts w:ascii="Times New Roman" w:hAnsi="Times New Roman" w:cs="Times New Roman"/>
        </w:rPr>
        <w:t xml:space="preserve">Gomercindo retoma a discussão </w:t>
      </w:r>
      <w:r w:rsidRPr="00212499">
        <w:rPr>
          <w:rFonts w:ascii="Times New Roman" w:hAnsi="Times New Roman" w:cs="Times New Roman"/>
        </w:rPr>
        <w:t>da natureza do trabalho da universidade</w:t>
      </w:r>
      <w:r w:rsidR="00510C63" w:rsidRPr="00212499">
        <w:rPr>
          <w:rFonts w:ascii="Times New Roman" w:hAnsi="Times New Roman" w:cs="Times New Roman"/>
        </w:rPr>
        <w:t xml:space="preserve"> e </w:t>
      </w:r>
      <w:r w:rsidR="00181699" w:rsidRPr="00212499">
        <w:rPr>
          <w:rFonts w:ascii="Times New Roman" w:hAnsi="Times New Roman" w:cs="Times New Roman"/>
        </w:rPr>
        <w:t xml:space="preserve">da </w:t>
      </w:r>
      <w:r w:rsidR="00510C63" w:rsidRPr="00212499">
        <w:rPr>
          <w:rFonts w:ascii="Times New Roman" w:hAnsi="Times New Roman" w:cs="Times New Roman"/>
        </w:rPr>
        <w:t xml:space="preserve">possibilidade da </w:t>
      </w:r>
      <w:r w:rsidR="00181699" w:rsidRPr="00212499">
        <w:rPr>
          <w:rFonts w:ascii="Times New Roman" w:hAnsi="Times New Roman" w:cs="Times New Roman"/>
        </w:rPr>
        <w:t>convivência d</w:t>
      </w:r>
      <w:r w:rsidR="00510C63" w:rsidRPr="00212499">
        <w:rPr>
          <w:rFonts w:ascii="Times New Roman" w:hAnsi="Times New Roman" w:cs="Times New Roman"/>
        </w:rPr>
        <w:t>e professores livres</w:t>
      </w:r>
      <w:r w:rsidR="00A455B2">
        <w:rPr>
          <w:rFonts w:ascii="Times New Roman" w:hAnsi="Times New Roman" w:cs="Times New Roman"/>
        </w:rPr>
        <w:t>,</w:t>
      </w:r>
      <w:r w:rsidR="00510C63" w:rsidRPr="00212499">
        <w:rPr>
          <w:rFonts w:ascii="Times New Roman" w:hAnsi="Times New Roman" w:cs="Times New Roman"/>
        </w:rPr>
        <w:t xml:space="preserve"> juntamente com a existência da</w:t>
      </w:r>
      <w:r w:rsidR="00181699" w:rsidRPr="00212499">
        <w:rPr>
          <w:rFonts w:ascii="Times New Roman" w:hAnsi="Times New Roman" w:cs="Times New Roman"/>
        </w:rPr>
        <w:t xml:space="preserve"> autor</w:t>
      </w:r>
      <w:r w:rsidR="00AB29AA" w:rsidRPr="00212499">
        <w:rPr>
          <w:rFonts w:ascii="Times New Roman" w:hAnsi="Times New Roman" w:cs="Times New Roman"/>
        </w:rPr>
        <w:t xml:space="preserve">idade criadora, onde a ética </w:t>
      </w:r>
      <w:r w:rsidR="00510C63" w:rsidRPr="00212499">
        <w:rPr>
          <w:rFonts w:ascii="Times New Roman" w:hAnsi="Times New Roman" w:cs="Times New Roman"/>
        </w:rPr>
        <w:t>surgiria como delimitação para a construção de políticas para a formaçã</w:t>
      </w:r>
      <w:r w:rsidR="00FB767E" w:rsidRPr="00212499">
        <w:rPr>
          <w:rFonts w:ascii="Times New Roman" w:hAnsi="Times New Roman" w:cs="Times New Roman"/>
        </w:rPr>
        <w:t>o docente</w:t>
      </w:r>
      <w:r w:rsidR="0076637C" w:rsidRPr="00212499">
        <w:rPr>
          <w:rFonts w:ascii="Times New Roman" w:hAnsi="Times New Roman" w:cs="Times New Roman"/>
        </w:rPr>
        <w:t xml:space="preserve"> em sintonia com as necessidades das escolas </w:t>
      </w:r>
      <w:r w:rsidR="00947C9D" w:rsidRPr="00212499">
        <w:rPr>
          <w:rFonts w:ascii="Times New Roman" w:hAnsi="Times New Roman" w:cs="Times New Roman"/>
        </w:rPr>
        <w:t>e das comunidades.</w:t>
      </w:r>
    </w:p>
    <w:p w:rsidR="00BB4482" w:rsidRPr="00212499" w:rsidRDefault="00FB767E" w:rsidP="003A2A9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>O</w:t>
      </w:r>
      <w:r w:rsidR="00947C9D" w:rsidRPr="00212499">
        <w:rPr>
          <w:rFonts w:ascii="Times New Roman" w:hAnsi="Times New Roman" w:cs="Times New Roman"/>
        </w:rPr>
        <w:t xml:space="preserve"> segundo capítulo – </w:t>
      </w:r>
      <w:r w:rsidR="00947C9D" w:rsidRPr="00090AB6">
        <w:rPr>
          <w:rFonts w:ascii="Times New Roman" w:hAnsi="Times New Roman" w:cs="Times New Roman"/>
          <w:i/>
        </w:rPr>
        <w:t>As dimensões ética e política na formação docente</w:t>
      </w:r>
      <w:r w:rsidR="00947C9D" w:rsidRPr="00212499">
        <w:rPr>
          <w:rFonts w:ascii="Times New Roman" w:hAnsi="Times New Roman" w:cs="Times New Roman"/>
        </w:rPr>
        <w:t>, assinado po</w:t>
      </w:r>
      <w:r w:rsidR="00184E27">
        <w:rPr>
          <w:rFonts w:ascii="Times New Roman" w:hAnsi="Times New Roman" w:cs="Times New Roman"/>
        </w:rPr>
        <w:t xml:space="preserve">r Valdemir Guzzo, </w:t>
      </w:r>
      <w:r w:rsidR="00947C9D" w:rsidRPr="00212499">
        <w:rPr>
          <w:rFonts w:ascii="Times New Roman" w:hAnsi="Times New Roman" w:cs="Times New Roman"/>
        </w:rPr>
        <w:t xml:space="preserve">da Universidade de Caxias do Sul, </w:t>
      </w:r>
      <w:r w:rsidRPr="00212499">
        <w:rPr>
          <w:rFonts w:ascii="Times New Roman" w:hAnsi="Times New Roman" w:cs="Times New Roman"/>
        </w:rPr>
        <w:t>re</w:t>
      </w:r>
      <w:r w:rsidR="00A455B2">
        <w:rPr>
          <w:rFonts w:ascii="Times New Roman" w:hAnsi="Times New Roman" w:cs="Times New Roman"/>
        </w:rPr>
        <w:t>sgata a questão da</w:t>
      </w:r>
      <w:r w:rsidRPr="00212499">
        <w:rPr>
          <w:rFonts w:ascii="Times New Roman" w:hAnsi="Times New Roman" w:cs="Times New Roman"/>
        </w:rPr>
        <w:t xml:space="preserve"> ação do</w:t>
      </w:r>
      <w:r w:rsidR="00A455B2">
        <w:rPr>
          <w:rFonts w:ascii="Times New Roman" w:hAnsi="Times New Roman" w:cs="Times New Roman"/>
        </w:rPr>
        <w:t>cente estar</w:t>
      </w:r>
      <w:r w:rsidRPr="00212499">
        <w:rPr>
          <w:rFonts w:ascii="Times New Roman" w:hAnsi="Times New Roman" w:cs="Times New Roman"/>
        </w:rPr>
        <w:t xml:space="preserve"> fundamentada na construção da cidadania, por sua vez um dos objetivos básicos da educação. A temática é desenvolvida a partir da</w:t>
      </w:r>
      <w:r w:rsidR="00771C96" w:rsidRPr="00212499">
        <w:rPr>
          <w:rFonts w:ascii="Times New Roman" w:hAnsi="Times New Roman" w:cs="Times New Roman"/>
        </w:rPr>
        <w:t>s colocações de Paulo Freire, sendo</w:t>
      </w:r>
      <w:r w:rsidRPr="00212499">
        <w:rPr>
          <w:rFonts w:ascii="Times New Roman" w:hAnsi="Times New Roman" w:cs="Times New Roman"/>
        </w:rPr>
        <w:t xml:space="preserve"> a cidadania</w:t>
      </w:r>
      <w:r w:rsidR="00771C96" w:rsidRPr="00212499">
        <w:rPr>
          <w:rFonts w:ascii="Times New Roman" w:hAnsi="Times New Roman" w:cs="Times New Roman"/>
        </w:rPr>
        <w:t>, dentro da conjuntura do capítulo,</w:t>
      </w:r>
      <w:r w:rsidRPr="00212499">
        <w:rPr>
          <w:rFonts w:ascii="Times New Roman" w:hAnsi="Times New Roman" w:cs="Times New Roman"/>
        </w:rPr>
        <w:t xml:space="preserve"> entendida como máxima realizaç</w:t>
      </w:r>
      <w:r w:rsidR="00771C96" w:rsidRPr="00212499">
        <w:rPr>
          <w:rFonts w:ascii="Times New Roman" w:hAnsi="Times New Roman" w:cs="Times New Roman"/>
        </w:rPr>
        <w:t>ão do sujeito no contexto</w:t>
      </w:r>
      <w:r w:rsidRPr="00212499">
        <w:rPr>
          <w:rFonts w:ascii="Times New Roman" w:hAnsi="Times New Roman" w:cs="Times New Roman"/>
        </w:rPr>
        <w:t xml:space="preserve"> social e vivenciada através da participação ativa desse sujeito na</w:t>
      </w:r>
      <w:r w:rsidR="00771C96" w:rsidRPr="00212499">
        <w:rPr>
          <w:rFonts w:ascii="Times New Roman" w:hAnsi="Times New Roman" w:cs="Times New Roman"/>
        </w:rPr>
        <w:t>s diferentes esferas da</w:t>
      </w:r>
      <w:r w:rsidRPr="00212499">
        <w:rPr>
          <w:rFonts w:ascii="Times New Roman" w:hAnsi="Times New Roman" w:cs="Times New Roman"/>
        </w:rPr>
        <w:t xml:space="preserve"> vida pública.</w:t>
      </w:r>
      <w:r w:rsidR="00771C96" w:rsidRPr="00212499">
        <w:rPr>
          <w:rFonts w:ascii="Times New Roman" w:hAnsi="Times New Roman" w:cs="Times New Roman"/>
        </w:rPr>
        <w:t xml:space="preserve"> </w:t>
      </w:r>
      <w:r w:rsidR="003B2376" w:rsidRPr="00212499">
        <w:rPr>
          <w:rFonts w:ascii="Times New Roman" w:hAnsi="Times New Roman" w:cs="Times New Roman"/>
        </w:rPr>
        <w:t>Dessa maneira, para que possa ocorrer o surgimento de uma escola realmente apta a formar cidadãos efetivos e que atenda às necessidades de diferentes grupos sociais, é necessário que se executem mudança</w:t>
      </w:r>
      <w:r w:rsidR="004C43AE" w:rsidRPr="00212499">
        <w:rPr>
          <w:rFonts w:ascii="Times New Roman" w:hAnsi="Times New Roman" w:cs="Times New Roman"/>
        </w:rPr>
        <w:t xml:space="preserve">s nos </w:t>
      </w:r>
      <w:r w:rsidR="00184E27">
        <w:rPr>
          <w:rFonts w:ascii="Times New Roman" w:hAnsi="Times New Roman" w:cs="Times New Roman"/>
        </w:rPr>
        <w:t>cursos de formação de educadores</w:t>
      </w:r>
      <w:r w:rsidR="004C43AE" w:rsidRPr="00212499">
        <w:rPr>
          <w:rFonts w:ascii="Times New Roman" w:hAnsi="Times New Roman" w:cs="Times New Roman"/>
        </w:rPr>
        <w:t xml:space="preserve"> que, então, dirigirão seus atos balizados a partir de uma consciência política e ética de sua</w:t>
      </w:r>
      <w:r w:rsidR="0004442F">
        <w:rPr>
          <w:rFonts w:ascii="Times New Roman" w:hAnsi="Times New Roman" w:cs="Times New Roman"/>
        </w:rPr>
        <w:t xml:space="preserve"> prática</w:t>
      </w:r>
      <w:r w:rsidR="004C43AE" w:rsidRPr="00212499">
        <w:rPr>
          <w:rFonts w:ascii="Times New Roman" w:hAnsi="Times New Roman" w:cs="Times New Roman"/>
        </w:rPr>
        <w:t>.</w:t>
      </w:r>
      <w:r w:rsidR="003A69A5" w:rsidRPr="00212499">
        <w:rPr>
          <w:rFonts w:ascii="Times New Roman" w:hAnsi="Times New Roman" w:cs="Times New Roman"/>
        </w:rPr>
        <w:t xml:space="preserve"> É na base da formação d</w:t>
      </w:r>
      <w:r w:rsidR="00184E27">
        <w:rPr>
          <w:rFonts w:ascii="Times New Roman" w:hAnsi="Times New Roman" w:cs="Times New Roman"/>
        </w:rPr>
        <w:t>ocente que os futuros professores</w:t>
      </w:r>
      <w:r w:rsidR="003A69A5" w:rsidRPr="00212499">
        <w:rPr>
          <w:rFonts w:ascii="Times New Roman" w:hAnsi="Times New Roman" w:cs="Times New Roman"/>
        </w:rPr>
        <w:t xml:space="preserve"> aprofundam os conhecimentos teóricos e técnicos que o conscientizarão do seu papel no ambiente social e o permitirão analisar criticamente os projetos educacionais no sentido de redescobrir novos caminhos para lidar com os desafios d</w:t>
      </w:r>
      <w:r w:rsidR="003A2A9F">
        <w:rPr>
          <w:rFonts w:ascii="Times New Roman" w:hAnsi="Times New Roman" w:cs="Times New Roman"/>
        </w:rPr>
        <w:t xml:space="preserve">a educação em nossa época. </w:t>
      </w:r>
    </w:p>
    <w:p w:rsidR="00BB4482" w:rsidRPr="00212499" w:rsidRDefault="00815212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 xml:space="preserve">Cleoni Fernandes, </w:t>
      </w:r>
      <w:r w:rsidR="00090AB6">
        <w:rPr>
          <w:rFonts w:ascii="Times New Roman" w:hAnsi="Times New Roman" w:cs="Times New Roman"/>
        </w:rPr>
        <w:t xml:space="preserve">pedagoga e </w:t>
      </w:r>
      <w:r w:rsidRPr="00212499">
        <w:rPr>
          <w:rFonts w:ascii="Times New Roman" w:hAnsi="Times New Roman" w:cs="Times New Roman"/>
        </w:rPr>
        <w:t xml:space="preserve">pesquisadora do Programa de Pós-Graduação da PUC do Rio Grande do Sul, é a responsável pelo terceiro capítulo – </w:t>
      </w:r>
      <w:r w:rsidRPr="00090AB6">
        <w:rPr>
          <w:rFonts w:ascii="Times New Roman" w:hAnsi="Times New Roman" w:cs="Times New Roman"/>
          <w:i/>
        </w:rPr>
        <w:t>Formação de professores, ética, solidariedade e cidadania: em busca da humanidade do humano</w:t>
      </w:r>
      <w:r w:rsidR="00090AB6">
        <w:rPr>
          <w:rFonts w:ascii="Times New Roman" w:hAnsi="Times New Roman" w:cs="Times New Roman"/>
        </w:rPr>
        <w:t>.</w:t>
      </w:r>
      <w:r w:rsidR="00EF71A1">
        <w:rPr>
          <w:rFonts w:ascii="Times New Roman" w:hAnsi="Times New Roman" w:cs="Times New Roman"/>
        </w:rPr>
        <w:t xml:space="preserve"> Ela oferece-nos uma </w:t>
      </w:r>
      <w:r w:rsidR="000B66C3" w:rsidRPr="00212499">
        <w:rPr>
          <w:rFonts w:ascii="Times New Roman" w:hAnsi="Times New Roman" w:cs="Times New Roman"/>
        </w:rPr>
        <w:t>considera</w:t>
      </w:r>
      <w:r w:rsidR="00092B88">
        <w:rPr>
          <w:rFonts w:ascii="Times New Roman" w:hAnsi="Times New Roman" w:cs="Times New Roman"/>
        </w:rPr>
        <w:t>ção que engloba</w:t>
      </w:r>
      <w:r w:rsidR="000B66C3" w:rsidRPr="00212499">
        <w:rPr>
          <w:rFonts w:ascii="Times New Roman" w:hAnsi="Times New Roman" w:cs="Times New Roman"/>
        </w:rPr>
        <w:t xml:space="preserve"> tanto a complexidade como a beleza das experiências vividas pelo </w:t>
      </w:r>
      <w:r w:rsidR="000B66C3" w:rsidRPr="00212499">
        <w:rPr>
          <w:rFonts w:ascii="Times New Roman" w:hAnsi="Times New Roman" w:cs="Times New Roman"/>
        </w:rPr>
        <w:lastRenderedPageBreak/>
        <w:t>professor em seu cotidiano, partindo da premissa de que a especificidade da educação res</w:t>
      </w:r>
      <w:r w:rsidR="00B957BC" w:rsidRPr="00212499">
        <w:rPr>
          <w:rFonts w:ascii="Times New Roman" w:hAnsi="Times New Roman" w:cs="Times New Roman"/>
        </w:rPr>
        <w:t xml:space="preserve">ide na sua </w:t>
      </w:r>
      <w:r w:rsidR="0004442F">
        <w:rPr>
          <w:rFonts w:ascii="Times New Roman" w:hAnsi="Times New Roman" w:cs="Times New Roman"/>
          <w:i/>
        </w:rPr>
        <w:t>prática</w:t>
      </w:r>
      <w:r w:rsidR="00B957BC" w:rsidRPr="00212499">
        <w:rPr>
          <w:rFonts w:ascii="Times New Roman" w:hAnsi="Times New Roman" w:cs="Times New Roman"/>
        </w:rPr>
        <w:t xml:space="preserve"> e, consequentemente, necessita fundamentar-se em valores éticos a fim de inserir-se na dimensão ética da existência humana. Segundo a autora, pensar em educação é admitir uma implicação permanente com os atos políticos, sócio-históricos e culturais, uma vez que a educação nos rodeia e está</w:t>
      </w:r>
      <w:r w:rsidR="009B0C48" w:rsidRPr="00212499">
        <w:rPr>
          <w:rFonts w:ascii="Times New Roman" w:hAnsi="Times New Roman" w:cs="Times New Roman"/>
        </w:rPr>
        <w:t xml:space="preserve"> presente onde e como estejamos e a perspectiva </w:t>
      </w:r>
      <w:r w:rsidR="0035447E" w:rsidRPr="00212499">
        <w:rPr>
          <w:rFonts w:ascii="Times New Roman" w:hAnsi="Times New Roman" w:cs="Times New Roman"/>
        </w:rPr>
        <w:t>é a de</w:t>
      </w:r>
      <w:r w:rsidR="009B0C48" w:rsidRPr="00212499">
        <w:rPr>
          <w:rFonts w:ascii="Times New Roman" w:hAnsi="Times New Roman" w:cs="Times New Roman"/>
        </w:rPr>
        <w:t xml:space="preserve"> uma sociedade desumanizada, permeada de injustiças e desigualdades sociais, onde a educação é encarada, no mor das vezes, como “uma linha de produção em série” (p. 62).</w:t>
      </w:r>
    </w:p>
    <w:p w:rsidR="00BB4482" w:rsidRPr="00212499" w:rsidRDefault="00092B88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B0C48" w:rsidRPr="00212499">
        <w:rPr>
          <w:rFonts w:ascii="Times New Roman" w:hAnsi="Times New Roman" w:cs="Times New Roman"/>
        </w:rPr>
        <w:t>o refletir sobre questões tais como “qual a ideia de ciência hoje?”; “para quem e para que o conhecimento?”; “qual o papel da ética?”; “como trabalhar com práticas cidadãs?”, concebe o conhecimento como uma construção coletiva de sujeitos inseridos em um contexto sociocultural (e por isso mesmo diferenciados em cada época)</w:t>
      </w:r>
      <w:r w:rsidR="007B27CB" w:rsidRPr="00212499">
        <w:rPr>
          <w:rFonts w:ascii="Times New Roman" w:hAnsi="Times New Roman" w:cs="Times New Roman"/>
        </w:rPr>
        <w:t xml:space="preserve"> e a universidade como uma instituição edificada em uma perspectiva de mercado, cada vez mais excludente, construída nesses embates das contradições de cada época. Assim, o conhecimento transforma-se em um bem de “utilidade imediata, ascensão social e mercadoria” (p. 64) e, por sua vez, a concepção de ciência mantém-se marcada pela certeza e verdad</w:t>
      </w:r>
      <w:r w:rsidR="0004442F">
        <w:rPr>
          <w:rFonts w:ascii="Times New Roman" w:hAnsi="Times New Roman" w:cs="Times New Roman"/>
        </w:rPr>
        <w:t>e pronta, presidindo o exercício pedagógico e curricular</w:t>
      </w:r>
      <w:r w:rsidR="007B27CB" w:rsidRPr="00212499">
        <w:rPr>
          <w:rFonts w:ascii="Times New Roman" w:hAnsi="Times New Roman" w:cs="Times New Roman"/>
        </w:rPr>
        <w:t>: continua-se trabalhando com o conhecimento do passado e não com os desafios do presente, ficando a prática limitada a execução de tarefas e ações sem reflexão.</w:t>
      </w:r>
      <w:r w:rsidR="004A31B4" w:rsidRPr="00212499">
        <w:rPr>
          <w:rFonts w:ascii="Times New Roman" w:hAnsi="Times New Roman" w:cs="Times New Roman"/>
        </w:rPr>
        <w:t xml:space="preserve"> Sob o fio condutor de Freire, Cleoni destaca todo o tempo o conceito de educação como </w:t>
      </w:r>
      <w:r w:rsidR="004A31B4" w:rsidRPr="00212499">
        <w:rPr>
          <w:rFonts w:ascii="Times New Roman" w:hAnsi="Times New Roman" w:cs="Times New Roman"/>
          <w:i/>
        </w:rPr>
        <w:t>praxis</w:t>
      </w:r>
      <w:r w:rsidR="004A31B4" w:rsidRPr="00212499">
        <w:rPr>
          <w:rFonts w:ascii="Times New Roman" w:hAnsi="Times New Roman" w:cs="Times New Roman"/>
        </w:rPr>
        <w:t xml:space="preserve"> histórico-política, sociocultural e existencial, onde a teoria e a prática estão em perpétuo movimento dialético; o conhecimento surge como construção histórica; as diferenças se constituem como categorias de conteúdo ético e cultural e o cont</w:t>
      </w:r>
      <w:r>
        <w:rPr>
          <w:rFonts w:ascii="Times New Roman" w:hAnsi="Times New Roman" w:cs="Times New Roman"/>
        </w:rPr>
        <w:t>exto cultural como fonte</w:t>
      </w:r>
      <w:r w:rsidR="004A31B4" w:rsidRPr="00212499">
        <w:rPr>
          <w:rFonts w:ascii="Times New Roman" w:hAnsi="Times New Roman" w:cs="Times New Roman"/>
        </w:rPr>
        <w:t xml:space="preserve"> para a e</w:t>
      </w:r>
      <w:r>
        <w:rPr>
          <w:rFonts w:ascii="Times New Roman" w:hAnsi="Times New Roman" w:cs="Times New Roman"/>
        </w:rPr>
        <w:t>dificação da consciência crític</w:t>
      </w:r>
      <w:r w:rsidR="004A31B4" w:rsidRPr="00212499">
        <w:rPr>
          <w:rFonts w:ascii="Times New Roman" w:hAnsi="Times New Roman" w:cs="Times New Roman"/>
        </w:rPr>
        <w:t>a.</w:t>
      </w:r>
      <w:r w:rsidR="007B27CB" w:rsidRPr="00212499">
        <w:rPr>
          <w:rFonts w:ascii="Times New Roman" w:hAnsi="Times New Roman" w:cs="Times New Roman"/>
        </w:rPr>
        <w:t xml:space="preserve">   </w:t>
      </w:r>
    </w:p>
    <w:p w:rsidR="00850881" w:rsidRPr="00212499" w:rsidRDefault="00AC604F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ab/>
        <w:t>A organizadora da coletânea, Francisca Severino,</w:t>
      </w:r>
      <w:r w:rsidR="00BB22B8" w:rsidRPr="00212499">
        <w:rPr>
          <w:rFonts w:ascii="Times New Roman" w:hAnsi="Times New Roman" w:cs="Times New Roman"/>
        </w:rPr>
        <w:t xml:space="preserve"> </w:t>
      </w:r>
      <w:r w:rsidRPr="00212499">
        <w:rPr>
          <w:rFonts w:ascii="Times New Roman" w:hAnsi="Times New Roman" w:cs="Times New Roman"/>
        </w:rPr>
        <w:t xml:space="preserve">socióloga e doutora em Comunicações </w:t>
      </w:r>
      <w:r w:rsidR="000A1887" w:rsidRPr="00212499">
        <w:rPr>
          <w:rFonts w:ascii="Times New Roman" w:hAnsi="Times New Roman" w:cs="Times New Roman"/>
        </w:rPr>
        <w:t xml:space="preserve">pela USP, </w:t>
      </w:r>
      <w:r w:rsidR="00BB22B8" w:rsidRPr="00212499">
        <w:rPr>
          <w:rFonts w:ascii="Times New Roman" w:hAnsi="Times New Roman" w:cs="Times New Roman"/>
        </w:rPr>
        <w:t xml:space="preserve">no capítulo quatro – </w:t>
      </w:r>
      <w:r w:rsidR="00BB22B8" w:rsidRPr="00092B88">
        <w:rPr>
          <w:rFonts w:ascii="Times New Roman" w:hAnsi="Times New Roman" w:cs="Times New Roman"/>
          <w:i/>
        </w:rPr>
        <w:t>Éti</w:t>
      </w:r>
      <w:r w:rsidR="00780DEF" w:rsidRPr="00092B88">
        <w:rPr>
          <w:rFonts w:ascii="Times New Roman" w:hAnsi="Times New Roman" w:cs="Times New Roman"/>
          <w:i/>
        </w:rPr>
        <w:t>c</w:t>
      </w:r>
      <w:r w:rsidR="00BB22B8" w:rsidRPr="00092B88">
        <w:rPr>
          <w:rFonts w:ascii="Times New Roman" w:hAnsi="Times New Roman" w:cs="Times New Roman"/>
          <w:i/>
        </w:rPr>
        <w:t>a e responsabilidade social no ensino superior</w:t>
      </w:r>
      <w:r w:rsidR="00092B88">
        <w:rPr>
          <w:rFonts w:ascii="Times New Roman" w:hAnsi="Times New Roman" w:cs="Times New Roman"/>
        </w:rPr>
        <w:t>,</w:t>
      </w:r>
      <w:r w:rsidR="00BB22B8" w:rsidRPr="00212499">
        <w:rPr>
          <w:rFonts w:ascii="Times New Roman" w:hAnsi="Times New Roman" w:cs="Times New Roman"/>
        </w:rPr>
        <w:t xml:space="preserve"> </w:t>
      </w:r>
      <w:r w:rsidRPr="00212499">
        <w:rPr>
          <w:rFonts w:ascii="Times New Roman" w:hAnsi="Times New Roman" w:cs="Times New Roman"/>
        </w:rPr>
        <w:t xml:space="preserve">remete-nos </w:t>
      </w:r>
      <w:r w:rsidR="000A1887" w:rsidRPr="00212499">
        <w:rPr>
          <w:rFonts w:ascii="Times New Roman" w:hAnsi="Times New Roman" w:cs="Times New Roman"/>
        </w:rPr>
        <w:t>a</w:t>
      </w:r>
      <w:r w:rsidRPr="00212499">
        <w:rPr>
          <w:rFonts w:ascii="Times New Roman" w:hAnsi="Times New Roman" w:cs="Times New Roman"/>
        </w:rPr>
        <w:t xml:space="preserve"> uma diferenciação </w:t>
      </w:r>
      <w:r w:rsidR="000A1887" w:rsidRPr="00212499">
        <w:rPr>
          <w:rFonts w:ascii="Times New Roman" w:hAnsi="Times New Roman" w:cs="Times New Roman"/>
        </w:rPr>
        <w:t>nas abordagens filo</w:t>
      </w:r>
      <w:r w:rsidR="00092B88">
        <w:rPr>
          <w:rFonts w:ascii="Times New Roman" w:hAnsi="Times New Roman" w:cs="Times New Roman"/>
        </w:rPr>
        <w:t>sófica e sociológica ao refletir sobre</w:t>
      </w:r>
      <w:r w:rsidR="001114FD">
        <w:rPr>
          <w:rFonts w:ascii="Times New Roman" w:hAnsi="Times New Roman" w:cs="Times New Roman"/>
        </w:rPr>
        <w:t xml:space="preserve"> o tema</w:t>
      </w:r>
      <w:r w:rsidR="000A1887" w:rsidRPr="00212499">
        <w:rPr>
          <w:rFonts w:ascii="Times New Roman" w:hAnsi="Times New Roman" w:cs="Times New Roman"/>
        </w:rPr>
        <w:t>: amparada nas contribuições de Marx, Weber e Durkheim, acentua a necessidade de se pensar a educação éti</w:t>
      </w:r>
      <w:r w:rsidR="00780DEF" w:rsidRPr="00212499">
        <w:rPr>
          <w:rFonts w:ascii="Times New Roman" w:hAnsi="Times New Roman" w:cs="Times New Roman"/>
        </w:rPr>
        <w:t>c</w:t>
      </w:r>
      <w:r w:rsidR="00092B88">
        <w:rPr>
          <w:rFonts w:ascii="Times New Roman" w:hAnsi="Times New Roman" w:cs="Times New Roman"/>
        </w:rPr>
        <w:t>a baseada nas mudanças sociais -</w:t>
      </w:r>
      <w:r w:rsidR="00780DEF" w:rsidRPr="00212499">
        <w:rPr>
          <w:rFonts w:ascii="Times New Roman" w:hAnsi="Times New Roman" w:cs="Times New Roman"/>
        </w:rPr>
        <w:t xml:space="preserve"> rever valores superados ainda rem</w:t>
      </w:r>
      <w:r w:rsidR="00850881" w:rsidRPr="00212499">
        <w:rPr>
          <w:rFonts w:ascii="Times New Roman" w:hAnsi="Times New Roman" w:cs="Times New Roman"/>
        </w:rPr>
        <w:t>anescentes no cenário educativo é necessário se pretendemos pensar a ética considerando suas determinações históricas e sociais.</w:t>
      </w:r>
    </w:p>
    <w:p w:rsidR="00BB4482" w:rsidRPr="00212499" w:rsidRDefault="00850881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ab/>
      </w:r>
      <w:r w:rsidR="007805B8" w:rsidRPr="00212499">
        <w:rPr>
          <w:rFonts w:ascii="Times New Roman" w:hAnsi="Times New Roman" w:cs="Times New Roman"/>
        </w:rPr>
        <w:t>Utilizando como alavanca p</w:t>
      </w:r>
      <w:r w:rsidR="00BD400C" w:rsidRPr="00212499">
        <w:rPr>
          <w:rFonts w:ascii="Times New Roman" w:hAnsi="Times New Roman" w:cs="Times New Roman"/>
        </w:rPr>
        <w:t>ara suas reflexões o depoimento</w:t>
      </w:r>
      <w:r w:rsidR="007805B8" w:rsidRPr="00212499">
        <w:rPr>
          <w:rFonts w:ascii="Times New Roman" w:hAnsi="Times New Roman" w:cs="Times New Roman"/>
        </w:rPr>
        <w:t xml:space="preserve"> de uma mãe humilde e favelada (extraíd</w:t>
      </w:r>
      <w:r w:rsidR="00BD400C" w:rsidRPr="00212499">
        <w:rPr>
          <w:rFonts w:ascii="Times New Roman" w:hAnsi="Times New Roman" w:cs="Times New Roman"/>
        </w:rPr>
        <w:t>o</w:t>
      </w:r>
      <w:r w:rsidR="007805B8" w:rsidRPr="00212499">
        <w:rPr>
          <w:rFonts w:ascii="Times New Roman" w:hAnsi="Times New Roman" w:cs="Times New Roman"/>
        </w:rPr>
        <w:t xml:space="preserve"> de um trabalhado de pesquisa) a respeito de seu filho de 16 anos (em atrito com a lei e colocado em medida socioeducativa)</w:t>
      </w:r>
      <w:r w:rsidR="00BD400C" w:rsidRPr="00212499">
        <w:rPr>
          <w:rFonts w:ascii="Times New Roman" w:hAnsi="Times New Roman" w:cs="Times New Roman"/>
        </w:rPr>
        <w:t>,</w:t>
      </w:r>
      <w:r w:rsidR="007805B8" w:rsidRPr="00212499">
        <w:rPr>
          <w:rFonts w:ascii="Times New Roman" w:hAnsi="Times New Roman" w:cs="Times New Roman"/>
        </w:rPr>
        <w:t xml:space="preserve"> que se recusa a frequentar a escola pela razão de nela não se encontrar,</w:t>
      </w:r>
      <w:r w:rsidR="00BD400C" w:rsidRPr="00212499">
        <w:rPr>
          <w:rFonts w:ascii="Times New Roman" w:hAnsi="Times New Roman" w:cs="Times New Roman"/>
        </w:rPr>
        <w:t xml:space="preserve"> </w:t>
      </w:r>
      <w:r w:rsidR="0072643A" w:rsidRPr="00212499">
        <w:rPr>
          <w:rFonts w:ascii="Times New Roman" w:hAnsi="Times New Roman" w:cs="Times New Roman"/>
        </w:rPr>
        <w:t>Francisca Severino transita pelo cenário neoliberalista que</w:t>
      </w:r>
      <w:r w:rsidR="00E1492F" w:rsidRPr="00212499">
        <w:rPr>
          <w:rFonts w:ascii="Times New Roman" w:hAnsi="Times New Roman" w:cs="Times New Roman"/>
        </w:rPr>
        <w:t xml:space="preserve"> se embaralha</w:t>
      </w:r>
      <w:r w:rsidR="0072643A" w:rsidRPr="00212499">
        <w:rPr>
          <w:rFonts w:ascii="Times New Roman" w:hAnsi="Times New Roman" w:cs="Times New Roman"/>
        </w:rPr>
        <w:t xml:space="preserve"> nas relações escolares, enevoando antigos valores que insistem em se manter </w:t>
      </w:r>
      <w:r w:rsidR="0072643A" w:rsidRPr="00212499">
        <w:rPr>
          <w:rFonts w:ascii="Times New Roman" w:hAnsi="Times New Roman" w:cs="Times New Roman"/>
        </w:rPr>
        <w:lastRenderedPageBreak/>
        <w:t>metamorfoseados com novas roupagens, impedindo ass</w:t>
      </w:r>
      <w:r w:rsidR="001114FD">
        <w:rPr>
          <w:rFonts w:ascii="Times New Roman" w:hAnsi="Times New Roman" w:cs="Times New Roman"/>
        </w:rPr>
        <w:t>im o surgimento de novos,</w:t>
      </w:r>
      <w:r w:rsidR="0072643A" w:rsidRPr="00212499">
        <w:rPr>
          <w:rFonts w:ascii="Times New Roman" w:hAnsi="Times New Roman" w:cs="Times New Roman"/>
        </w:rPr>
        <w:t xml:space="preserve"> que </w:t>
      </w:r>
      <w:r w:rsidR="00E963F6" w:rsidRPr="00212499">
        <w:rPr>
          <w:rFonts w:ascii="Times New Roman" w:hAnsi="Times New Roman" w:cs="Times New Roman"/>
        </w:rPr>
        <w:t>precisam</w:t>
      </w:r>
      <w:r w:rsidR="0072643A" w:rsidRPr="00212499">
        <w:rPr>
          <w:rFonts w:ascii="Times New Roman" w:hAnsi="Times New Roman" w:cs="Times New Roman"/>
        </w:rPr>
        <w:t xml:space="preserve"> surgir para ocasionar as mudanças efetivas necessárias</w:t>
      </w:r>
      <w:r w:rsidR="00E963F6" w:rsidRPr="00212499">
        <w:rPr>
          <w:rFonts w:ascii="Times New Roman" w:hAnsi="Times New Roman" w:cs="Times New Roman"/>
        </w:rPr>
        <w:t xml:space="preserve"> no processo educacional. A autora evidencia como o “desencantamento do mundo”</w:t>
      </w:r>
      <w:r w:rsidR="00780DEF" w:rsidRPr="00212499">
        <w:rPr>
          <w:rFonts w:ascii="Times New Roman" w:hAnsi="Times New Roman" w:cs="Times New Roman"/>
        </w:rPr>
        <w:t xml:space="preserve"> </w:t>
      </w:r>
      <w:r w:rsidR="00E963F6" w:rsidRPr="00212499">
        <w:rPr>
          <w:rFonts w:ascii="Times New Roman" w:hAnsi="Times New Roman" w:cs="Times New Roman"/>
        </w:rPr>
        <w:t>(p.84) amplia as questões relativas aos valores que delimitam a ética do agir humano para além da filosofia, conect</w:t>
      </w:r>
      <w:r w:rsidR="00FC1C36" w:rsidRPr="00212499">
        <w:rPr>
          <w:rFonts w:ascii="Times New Roman" w:hAnsi="Times New Roman" w:cs="Times New Roman"/>
        </w:rPr>
        <w:t>ando-os</w:t>
      </w:r>
      <w:r w:rsidR="00E1492F" w:rsidRPr="00212499">
        <w:rPr>
          <w:rFonts w:ascii="Times New Roman" w:hAnsi="Times New Roman" w:cs="Times New Roman"/>
        </w:rPr>
        <w:t xml:space="preserve"> à</w:t>
      </w:r>
      <w:r w:rsidR="00092B88">
        <w:rPr>
          <w:rFonts w:ascii="Times New Roman" w:hAnsi="Times New Roman" w:cs="Times New Roman"/>
        </w:rPr>
        <w:t>s questões econômicas, discutindo</w:t>
      </w:r>
      <w:r w:rsidR="001114FD">
        <w:rPr>
          <w:rFonts w:ascii="Times New Roman" w:hAnsi="Times New Roman" w:cs="Times New Roman"/>
        </w:rPr>
        <w:t xml:space="preserve"> </w:t>
      </w:r>
      <w:r w:rsidR="00FC1C36" w:rsidRPr="00212499">
        <w:rPr>
          <w:rFonts w:ascii="Times New Roman" w:hAnsi="Times New Roman" w:cs="Times New Roman"/>
        </w:rPr>
        <w:t xml:space="preserve">a ética enquanto responsabilidade social, </w:t>
      </w:r>
      <w:r w:rsidR="001114FD">
        <w:rPr>
          <w:rFonts w:ascii="Times New Roman" w:hAnsi="Times New Roman" w:cs="Times New Roman"/>
        </w:rPr>
        <w:t>aspecto</w:t>
      </w:r>
      <w:r w:rsidR="00E1492F" w:rsidRPr="00212499">
        <w:rPr>
          <w:rFonts w:ascii="Times New Roman" w:hAnsi="Times New Roman" w:cs="Times New Roman"/>
        </w:rPr>
        <w:t xml:space="preserve"> </w:t>
      </w:r>
      <w:r w:rsidR="00FC1C36" w:rsidRPr="00212499">
        <w:rPr>
          <w:rFonts w:ascii="Times New Roman" w:hAnsi="Times New Roman" w:cs="Times New Roman"/>
        </w:rPr>
        <w:t xml:space="preserve">que </w:t>
      </w:r>
      <w:r w:rsidR="001114FD">
        <w:rPr>
          <w:rFonts w:ascii="Times New Roman" w:hAnsi="Times New Roman" w:cs="Times New Roman"/>
        </w:rPr>
        <w:t>deve estar presente</w:t>
      </w:r>
      <w:r w:rsidR="00FC1C36" w:rsidRPr="00212499">
        <w:rPr>
          <w:rFonts w:ascii="Times New Roman" w:hAnsi="Times New Roman" w:cs="Times New Roman"/>
        </w:rPr>
        <w:t xml:space="preserve"> no processo pedagógico da formação de educadores.</w:t>
      </w:r>
    </w:p>
    <w:p w:rsidR="00FC1C36" w:rsidRPr="00212499" w:rsidRDefault="00FC1C36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ab/>
      </w:r>
      <w:r w:rsidR="00073904" w:rsidRPr="00212499">
        <w:rPr>
          <w:rFonts w:ascii="Times New Roman" w:hAnsi="Times New Roman" w:cs="Times New Roman"/>
        </w:rPr>
        <w:t xml:space="preserve">Em seguida, Pedro Goergen assina o quinto capítulo da obra - </w:t>
      </w:r>
      <w:r w:rsidR="00073904" w:rsidRPr="001114FD">
        <w:rPr>
          <w:rFonts w:ascii="Times New Roman" w:hAnsi="Times New Roman" w:cs="Times New Roman"/>
          <w:i/>
        </w:rPr>
        <w:t>Educação para a responsabilidade social: pontos</w:t>
      </w:r>
      <w:r w:rsidR="00AD3B5E" w:rsidRPr="001114FD">
        <w:rPr>
          <w:rFonts w:ascii="Times New Roman" w:hAnsi="Times New Roman" w:cs="Times New Roman"/>
          <w:i/>
        </w:rPr>
        <w:t xml:space="preserve"> de partida para uma nova ética</w:t>
      </w:r>
      <w:r w:rsidR="00AD3B5E" w:rsidRPr="00212499">
        <w:rPr>
          <w:rFonts w:ascii="Times New Roman" w:hAnsi="Times New Roman" w:cs="Times New Roman"/>
        </w:rPr>
        <w:t xml:space="preserve">. Nesse espaço, o autor </w:t>
      </w:r>
      <w:r w:rsidR="003A53F7" w:rsidRPr="00212499">
        <w:rPr>
          <w:rFonts w:ascii="Times New Roman" w:hAnsi="Times New Roman" w:cs="Times New Roman"/>
        </w:rPr>
        <w:t xml:space="preserve">vai </w:t>
      </w:r>
      <w:r w:rsidR="00AD3B5E" w:rsidRPr="00212499">
        <w:rPr>
          <w:rFonts w:ascii="Times New Roman" w:hAnsi="Times New Roman" w:cs="Times New Roman"/>
        </w:rPr>
        <w:t>ratifica</w:t>
      </w:r>
      <w:r w:rsidR="003A53F7" w:rsidRPr="00212499">
        <w:rPr>
          <w:rFonts w:ascii="Times New Roman" w:hAnsi="Times New Roman" w:cs="Times New Roman"/>
        </w:rPr>
        <w:t>r</w:t>
      </w:r>
      <w:r w:rsidR="0004442F">
        <w:rPr>
          <w:rFonts w:ascii="Times New Roman" w:hAnsi="Times New Roman" w:cs="Times New Roman"/>
        </w:rPr>
        <w:t xml:space="preserve"> o entendimento de</w:t>
      </w:r>
      <w:r w:rsidR="00AD3B5E" w:rsidRPr="00212499">
        <w:rPr>
          <w:rFonts w:ascii="Times New Roman" w:hAnsi="Times New Roman" w:cs="Times New Roman"/>
        </w:rPr>
        <w:t xml:space="preserve"> escola como </w:t>
      </w:r>
      <w:r w:rsidR="00316ECD">
        <w:rPr>
          <w:rFonts w:ascii="Times New Roman" w:hAnsi="Times New Roman" w:cs="Times New Roman"/>
        </w:rPr>
        <w:t>formadora de cidadãos, sublinhando</w:t>
      </w:r>
      <w:r w:rsidR="00AD3B5E" w:rsidRPr="00212499">
        <w:rPr>
          <w:rFonts w:ascii="Times New Roman" w:hAnsi="Times New Roman" w:cs="Times New Roman"/>
        </w:rPr>
        <w:t xml:space="preserve"> as possibilidades promissoras </w:t>
      </w:r>
      <w:r w:rsidR="003A53F7" w:rsidRPr="00212499">
        <w:rPr>
          <w:rFonts w:ascii="Times New Roman" w:hAnsi="Times New Roman" w:cs="Times New Roman"/>
        </w:rPr>
        <w:t>que podem sustentar uma fundamentação</w:t>
      </w:r>
      <w:r w:rsidR="00AD3B5E" w:rsidRPr="00212499">
        <w:rPr>
          <w:rFonts w:ascii="Times New Roman" w:hAnsi="Times New Roman" w:cs="Times New Roman"/>
        </w:rPr>
        <w:t xml:space="preserve"> </w:t>
      </w:r>
      <w:r w:rsidR="003A53F7" w:rsidRPr="00212499">
        <w:rPr>
          <w:rFonts w:ascii="Times New Roman" w:hAnsi="Times New Roman" w:cs="Times New Roman"/>
        </w:rPr>
        <w:t>ética</w:t>
      </w:r>
      <w:r w:rsidR="00AE0953" w:rsidRPr="00212499">
        <w:rPr>
          <w:rFonts w:ascii="Times New Roman" w:hAnsi="Times New Roman" w:cs="Times New Roman"/>
        </w:rPr>
        <w:t xml:space="preserve"> para a sociedade contemporânea</w:t>
      </w:r>
      <w:r w:rsidR="003A53F7" w:rsidRPr="00212499">
        <w:rPr>
          <w:rFonts w:ascii="Times New Roman" w:hAnsi="Times New Roman" w:cs="Times New Roman"/>
        </w:rPr>
        <w:t xml:space="preserve">, </w:t>
      </w:r>
      <w:r w:rsidR="00AD3B5E" w:rsidRPr="00212499">
        <w:rPr>
          <w:rFonts w:ascii="Times New Roman" w:hAnsi="Times New Roman" w:cs="Times New Roman"/>
        </w:rPr>
        <w:t xml:space="preserve">embora uma análise das interrelações das atividades humanas em um cenário permeado por transformações globalizadas </w:t>
      </w:r>
      <w:r w:rsidR="00AE0953" w:rsidRPr="00212499">
        <w:rPr>
          <w:rFonts w:ascii="Times New Roman" w:hAnsi="Times New Roman" w:cs="Times New Roman"/>
        </w:rPr>
        <w:t>possa demonstrar</w:t>
      </w:r>
      <w:r w:rsidR="00AD3B5E" w:rsidRPr="00212499">
        <w:rPr>
          <w:rFonts w:ascii="Times New Roman" w:hAnsi="Times New Roman" w:cs="Times New Roman"/>
        </w:rPr>
        <w:t xml:space="preserve"> uma de</w:t>
      </w:r>
      <w:r w:rsidR="003A53F7" w:rsidRPr="00212499">
        <w:rPr>
          <w:rFonts w:ascii="Times New Roman" w:hAnsi="Times New Roman" w:cs="Times New Roman"/>
        </w:rPr>
        <w:t>sespe</w:t>
      </w:r>
      <w:r w:rsidR="00AE0953" w:rsidRPr="00212499">
        <w:rPr>
          <w:rFonts w:ascii="Times New Roman" w:hAnsi="Times New Roman" w:cs="Times New Roman"/>
        </w:rPr>
        <w:t>rança a esse respeito, haja vista, por exemplo, toda a preocupação com a atual desconstrução de valores e a relevância hedonista que prioriza demasiadamente os interesses individuais em detrimento da empatia e da solidariedade.</w:t>
      </w:r>
    </w:p>
    <w:p w:rsidR="000A1887" w:rsidRPr="00212499" w:rsidRDefault="00AE0953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ab/>
      </w:r>
      <w:r w:rsidR="00084E74" w:rsidRPr="00212499">
        <w:rPr>
          <w:rFonts w:ascii="Times New Roman" w:hAnsi="Times New Roman" w:cs="Times New Roman"/>
        </w:rPr>
        <w:t xml:space="preserve">Analisa a questão </w:t>
      </w:r>
      <w:r w:rsidR="00DB1F0F" w:rsidRPr="00212499">
        <w:rPr>
          <w:rFonts w:ascii="Times New Roman" w:hAnsi="Times New Roman" w:cs="Times New Roman"/>
        </w:rPr>
        <w:t xml:space="preserve">estrutural </w:t>
      </w:r>
      <w:r w:rsidR="00084E74" w:rsidRPr="00212499">
        <w:rPr>
          <w:rFonts w:ascii="Times New Roman" w:hAnsi="Times New Roman" w:cs="Times New Roman"/>
        </w:rPr>
        <w:t>da construção da identidade</w:t>
      </w:r>
      <w:r w:rsidR="00650209" w:rsidRPr="00212499">
        <w:rPr>
          <w:rFonts w:ascii="Times New Roman" w:hAnsi="Times New Roman" w:cs="Times New Roman"/>
        </w:rPr>
        <w:t xml:space="preserve"> através da socialização</w:t>
      </w:r>
      <w:r w:rsidR="001114FD">
        <w:rPr>
          <w:rFonts w:ascii="Times New Roman" w:hAnsi="Times New Roman" w:cs="Times New Roman"/>
        </w:rPr>
        <w:t>,</w:t>
      </w:r>
      <w:r w:rsidR="00650209" w:rsidRPr="00212499">
        <w:rPr>
          <w:rFonts w:ascii="Times New Roman" w:hAnsi="Times New Roman" w:cs="Times New Roman"/>
        </w:rPr>
        <w:t xml:space="preserve"> presente </w:t>
      </w:r>
      <w:r w:rsidR="002A3796" w:rsidRPr="00212499">
        <w:rPr>
          <w:rFonts w:ascii="Times New Roman" w:hAnsi="Times New Roman" w:cs="Times New Roman"/>
        </w:rPr>
        <w:t xml:space="preserve">obrigatoriamente </w:t>
      </w:r>
      <w:r w:rsidR="00650209" w:rsidRPr="00212499">
        <w:rPr>
          <w:rFonts w:ascii="Times New Roman" w:hAnsi="Times New Roman" w:cs="Times New Roman"/>
        </w:rPr>
        <w:t>no processo de desenvo</w:t>
      </w:r>
      <w:r w:rsidR="0014070A" w:rsidRPr="00212499">
        <w:rPr>
          <w:rFonts w:ascii="Times New Roman" w:hAnsi="Times New Roman" w:cs="Times New Roman"/>
        </w:rPr>
        <w:t>lvimento de cada um,</w:t>
      </w:r>
      <w:r w:rsidR="00650209" w:rsidRPr="00212499">
        <w:rPr>
          <w:rFonts w:ascii="Times New Roman" w:hAnsi="Times New Roman" w:cs="Times New Roman"/>
        </w:rPr>
        <w:t xml:space="preserve"> </w:t>
      </w:r>
      <w:r w:rsidR="00BA124D" w:rsidRPr="00212499">
        <w:rPr>
          <w:rFonts w:ascii="Times New Roman" w:hAnsi="Times New Roman" w:cs="Times New Roman"/>
        </w:rPr>
        <w:t>permeada pelo fato de</w:t>
      </w:r>
      <w:r w:rsidR="0014070A" w:rsidRPr="00212499">
        <w:rPr>
          <w:rFonts w:ascii="Times New Roman" w:hAnsi="Times New Roman" w:cs="Times New Roman"/>
        </w:rPr>
        <w:t xml:space="preserve"> que</w:t>
      </w:r>
      <w:r w:rsidR="00BA124D" w:rsidRPr="00212499">
        <w:rPr>
          <w:rFonts w:ascii="Times New Roman" w:hAnsi="Times New Roman" w:cs="Times New Roman"/>
        </w:rPr>
        <w:t xml:space="preserve"> vivermos em um mundo globalizado, célere e pleno de mudanças (o que nos torna inseguros e desorientados, consequentemente), </w:t>
      </w:r>
      <w:r w:rsidR="0014070A" w:rsidRPr="00212499">
        <w:rPr>
          <w:rFonts w:ascii="Times New Roman" w:hAnsi="Times New Roman" w:cs="Times New Roman"/>
        </w:rPr>
        <w:t xml:space="preserve">pontuando a existência </w:t>
      </w:r>
      <w:r w:rsidR="00BA124D" w:rsidRPr="00212499">
        <w:rPr>
          <w:rFonts w:ascii="Times New Roman" w:hAnsi="Times New Roman" w:cs="Times New Roman"/>
        </w:rPr>
        <w:t>de um código ético ambivalen</w:t>
      </w:r>
      <w:r w:rsidR="0014070A" w:rsidRPr="00212499">
        <w:rPr>
          <w:rFonts w:ascii="Times New Roman" w:hAnsi="Times New Roman" w:cs="Times New Roman"/>
        </w:rPr>
        <w:t xml:space="preserve">te, uma vez que </w:t>
      </w:r>
      <w:r w:rsidR="00BA124D" w:rsidRPr="00212499">
        <w:rPr>
          <w:rFonts w:ascii="Times New Roman" w:hAnsi="Times New Roman" w:cs="Times New Roman"/>
        </w:rPr>
        <w:t xml:space="preserve">sociedade e homem </w:t>
      </w:r>
      <w:r w:rsidR="0014070A" w:rsidRPr="00212499">
        <w:rPr>
          <w:rFonts w:ascii="Times New Roman" w:hAnsi="Times New Roman" w:cs="Times New Roman"/>
        </w:rPr>
        <w:t xml:space="preserve">são sempre imperfeitos e, da mesma forma, repletos de ambiguidades e contradições. </w:t>
      </w:r>
      <w:r w:rsidR="00DB1F0F" w:rsidRPr="00212499">
        <w:rPr>
          <w:rFonts w:ascii="Times New Roman" w:hAnsi="Times New Roman" w:cs="Times New Roman"/>
        </w:rPr>
        <w:t>Entretanto,</w:t>
      </w:r>
      <w:r w:rsidR="0014070A" w:rsidRPr="00212499">
        <w:rPr>
          <w:rFonts w:ascii="Times New Roman" w:hAnsi="Times New Roman" w:cs="Times New Roman"/>
        </w:rPr>
        <w:t xml:space="preserve"> </w:t>
      </w:r>
      <w:r w:rsidR="00D64FCB" w:rsidRPr="00212499">
        <w:rPr>
          <w:rFonts w:ascii="Times New Roman" w:hAnsi="Times New Roman" w:cs="Times New Roman"/>
        </w:rPr>
        <w:t xml:space="preserve">apesar de admitir a predominância atual da consciência do eu substituir a consciência coletiva, </w:t>
      </w:r>
      <w:r w:rsidR="00316ECD">
        <w:rPr>
          <w:rFonts w:ascii="Times New Roman" w:hAnsi="Times New Roman" w:cs="Times New Roman"/>
        </w:rPr>
        <w:t>afirma</w:t>
      </w:r>
      <w:r w:rsidR="0014070A" w:rsidRPr="00212499">
        <w:rPr>
          <w:rFonts w:ascii="Times New Roman" w:hAnsi="Times New Roman" w:cs="Times New Roman"/>
        </w:rPr>
        <w:t xml:space="preserve"> que esses fatos não invalidam o projeto de construção de uma sociedade melhor </w:t>
      </w:r>
      <w:r w:rsidR="0070474F" w:rsidRPr="00212499">
        <w:rPr>
          <w:rFonts w:ascii="Times New Roman" w:hAnsi="Times New Roman" w:cs="Times New Roman"/>
        </w:rPr>
        <w:t>e de uma identidade baseadas em princípios éticos dissociados das circunstân</w:t>
      </w:r>
      <w:r w:rsidR="00DB1F0F" w:rsidRPr="00212499">
        <w:rPr>
          <w:rFonts w:ascii="Times New Roman" w:hAnsi="Times New Roman" w:cs="Times New Roman"/>
        </w:rPr>
        <w:t>cias meramente alienantes e utilitaristas,</w:t>
      </w:r>
      <w:r w:rsidR="0070474F" w:rsidRPr="00212499">
        <w:rPr>
          <w:rFonts w:ascii="Times New Roman" w:hAnsi="Times New Roman" w:cs="Times New Roman"/>
        </w:rPr>
        <w:t xml:space="preserve"> vinculadas a um turbilhã</w:t>
      </w:r>
      <w:r w:rsidR="00DB1F0F" w:rsidRPr="00212499">
        <w:rPr>
          <w:rFonts w:ascii="Times New Roman" w:hAnsi="Times New Roman" w:cs="Times New Roman"/>
        </w:rPr>
        <w:t xml:space="preserve">o de mudanças e transformações que reforçam o materialismo hedonista, onde o próprio ambiente exige que as preocupações ideológicas cedam espaço às apreensões </w:t>
      </w:r>
      <w:r w:rsidR="001114FD">
        <w:rPr>
          <w:rFonts w:ascii="Times New Roman" w:hAnsi="Times New Roman" w:cs="Times New Roman"/>
        </w:rPr>
        <w:t>ligadas à própria sobrevivência.</w:t>
      </w:r>
      <w:r w:rsidR="00DB1F0F" w:rsidRPr="00212499">
        <w:rPr>
          <w:rFonts w:ascii="Times New Roman" w:hAnsi="Times New Roman" w:cs="Times New Roman"/>
        </w:rPr>
        <w:t xml:space="preserve"> </w:t>
      </w:r>
      <w:r w:rsidR="000A1887" w:rsidRPr="00212499">
        <w:rPr>
          <w:rFonts w:ascii="Times New Roman" w:hAnsi="Times New Roman" w:cs="Times New Roman"/>
        </w:rPr>
        <w:tab/>
      </w:r>
    </w:p>
    <w:p w:rsidR="007718D9" w:rsidRPr="00212499" w:rsidRDefault="007718D9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ab/>
        <w:t>Finalizando os trabalhos</w:t>
      </w:r>
      <w:r w:rsidR="005C0F68" w:rsidRPr="00212499">
        <w:rPr>
          <w:rFonts w:ascii="Times New Roman" w:hAnsi="Times New Roman" w:cs="Times New Roman"/>
        </w:rPr>
        <w:t>, o livre-docente em Filosofia da Educação, o professor Antonio Joaquim Severino</w:t>
      </w:r>
      <w:r w:rsidRPr="00212499">
        <w:rPr>
          <w:rFonts w:ascii="Times New Roman" w:hAnsi="Times New Roman" w:cs="Times New Roman"/>
        </w:rPr>
        <w:t>,</w:t>
      </w:r>
      <w:r w:rsidR="005C0F68" w:rsidRPr="00212499">
        <w:rPr>
          <w:rFonts w:ascii="Times New Roman" w:hAnsi="Times New Roman" w:cs="Times New Roman"/>
        </w:rPr>
        <w:t xml:space="preserve"> assina o capítulo seis – </w:t>
      </w:r>
      <w:r w:rsidR="005C0F68" w:rsidRPr="001114FD">
        <w:rPr>
          <w:rFonts w:ascii="Times New Roman" w:hAnsi="Times New Roman" w:cs="Times New Roman"/>
          <w:i/>
        </w:rPr>
        <w:t>Formação e atuação dos professor</w:t>
      </w:r>
      <w:r w:rsidRPr="001114FD">
        <w:rPr>
          <w:rFonts w:ascii="Times New Roman" w:hAnsi="Times New Roman" w:cs="Times New Roman"/>
          <w:i/>
        </w:rPr>
        <w:t>es: dos seus fundamentos éticos</w:t>
      </w:r>
      <w:r w:rsidR="008F5646">
        <w:rPr>
          <w:rFonts w:ascii="Times New Roman" w:hAnsi="Times New Roman" w:cs="Times New Roman"/>
        </w:rPr>
        <w:t>.</w:t>
      </w:r>
      <w:r w:rsidR="005C0F68" w:rsidRPr="00212499">
        <w:rPr>
          <w:rFonts w:ascii="Times New Roman" w:hAnsi="Times New Roman" w:cs="Times New Roman"/>
        </w:rPr>
        <w:t xml:space="preserve"> </w:t>
      </w:r>
      <w:r w:rsidR="008F5646">
        <w:rPr>
          <w:rFonts w:ascii="Times New Roman" w:hAnsi="Times New Roman" w:cs="Times New Roman"/>
        </w:rPr>
        <w:t>I</w:t>
      </w:r>
      <w:r w:rsidRPr="00212499">
        <w:rPr>
          <w:rFonts w:ascii="Times New Roman" w:hAnsi="Times New Roman" w:cs="Times New Roman"/>
        </w:rPr>
        <w:t>nicialmente</w:t>
      </w:r>
      <w:r w:rsidR="008F5646">
        <w:rPr>
          <w:rFonts w:ascii="Times New Roman" w:hAnsi="Times New Roman" w:cs="Times New Roman"/>
        </w:rPr>
        <w:t>,</w:t>
      </w:r>
      <w:r w:rsidR="002F2D52" w:rsidRPr="00212499">
        <w:rPr>
          <w:rFonts w:ascii="Times New Roman" w:hAnsi="Times New Roman" w:cs="Times New Roman"/>
        </w:rPr>
        <w:t xml:space="preserve"> acentua a necessidade</w:t>
      </w:r>
      <w:r w:rsidR="008F5646">
        <w:rPr>
          <w:rFonts w:ascii="Times New Roman" w:hAnsi="Times New Roman" w:cs="Times New Roman"/>
        </w:rPr>
        <w:t xml:space="preserve"> ética no exercício da docência</w:t>
      </w:r>
      <w:r w:rsidR="002F2D52" w:rsidRPr="00212499">
        <w:rPr>
          <w:rFonts w:ascii="Times New Roman" w:hAnsi="Times New Roman" w:cs="Times New Roman"/>
        </w:rPr>
        <w:t xml:space="preserve">, uma </w:t>
      </w:r>
      <w:r w:rsidR="0004442F">
        <w:rPr>
          <w:rFonts w:ascii="Times New Roman" w:hAnsi="Times New Roman" w:cs="Times New Roman"/>
        </w:rPr>
        <w:t>vez que a educação é um fazer intimamente ligado</w:t>
      </w:r>
      <w:r w:rsidR="002F2D52" w:rsidRPr="00212499">
        <w:rPr>
          <w:rFonts w:ascii="Times New Roman" w:hAnsi="Times New Roman" w:cs="Times New Roman"/>
        </w:rPr>
        <w:t xml:space="preserve"> à existência do outro e alcança </w:t>
      </w:r>
      <w:r w:rsidRPr="00212499">
        <w:rPr>
          <w:rFonts w:ascii="Times New Roman" w:hAnsi="Times New Roman" w:cs="Times New Roman"/>
        </w:rPr>
        <w:t>diretamente os alunos, por sua vez pessoas menos resistentes à</w:t>
      </w:r>
      <w:r w:rsidR="002F2D52" w:rsidRPr="00212499">
        <w:rPr>
          <w:rFonts w:ascii="Times New Roman" w:hAnsi="Times New Roman" w:cs="Times New Roman"/>
        </w:rPr>
        <w:t xml:space="preserve"> intervenção advinda d</w:t>
      </w:r>
      <w:r w:rsidRPr="00212499">
        <w:rPr>
          <w:rFonts w:ascii="Times New Roman" w:hAnsi="Times New Roman" w:cs="Times New Roman"/>
        </w:rPr>
        <w:t>a figura dos educado</w:t>
      </w:r>
      <w:r w:rsidR="00932D10">
        <w:rPr>
          <w:rFonts w:ascii="Times New Roman" w:hAnsi="Times New Roman" w:cs="Times New Roman"/>
        </w:rPr>
        <w:t>res e, ap</w:t>
      </w:r>
      <w:r w:rsidR="00316ECD">
        <w:rPr>
          <w:rFonts w:ascii="Times New Roman" w:hAnsi="Times New Roman" w:cs="Times New Roman"/>
        </w:rPr>
        <w:t>onta</w:t>
      </w:r>
      <w:r w:rsidRPr="00212499">
        <w:rPr>
          <w:rFonts w:ascii="Times New Roman" w:hAnsi="Times New Roman" w:cs="Times New Roman"/>
        </w:rPr>
        <w:t>, nessa direção, a indispensabilidade de</w:t>
      </w:r>
      <w:r w:rsidR="00184E27">
        <w:rPr>
          <w:rFonts w:ascii="Times New Roman" w:hAnsi="Times New Roman" w:cs="Times New Roman"/>
        </w:rPr>
        <w:t xml:space="preserve"> preencher a formação dos docentes</w:t>
      </w:r>
      <w:r w:rsidR="00505684" w:rsidRPr="00212499">
        <w:rPr>
          <w:rFonts w:ascii="Times New Roman" w:hAnsi="Times New Roman" w:cs="Times New Roman"/>
        </w:rPr>
        <w:t xml:space="preserve"> </w:t>
      </w:r>
      <w:r w:rsidR="00B309D7" w:rsidRPr="00212499">
        <w:rPr>
          <w:rFonts w:ascii="Times New Roman" w:hAnsi="Times New Roman" w:cs="Times New Roman"/>
        </w:rPr>
        <w:t xml:space="preserve">dessa sensibilidade ética, através de uma “mediação pedagógica para [o] </w:t>
      </w:r>
      <w:r w:rsidR="00B309D7" w:rsidRPr="00212499">
        <w:rPr>
          <w:rFonts w:ascii="Times New Roman" w:hAnsi="Times New Roman" w:cs="Times New Roman"/>
        </w:rPr>
        <w:lastRenderedPageBreak/>
        <w:t xml:space="preserve">desenvolvimento de nossas sensibilidades às diferentes gamas de valores que qualificam nossas ações” (p. 131), mediação essa amparada por um constante “exercício de reflexão sistematicamente conduzido” (idem). </w:t>
      </w:r>
    </w:p>
    <w:p w:rsidR="004918B2" w:rsidRPr="00212499" w:rsidRDefault="00B309D7" w:rsidP="00212499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ab/>
      </w:r>
      <w:r w:rsidR="0004442F">
        <w:rPr>
          <w:rFonts w:ascii="Times New Roman" w:hAnsi="Times New Roman" w:cs="Times New Roman"/>
        </w:rPr>
        <w:t>Destacando o conceito</w:t>
      </w:r>
      <w:r w:rsidR="00224C10" w:rsidRPr="00212499">
        <w:rPr>
          <w:rFonts w:ascii="Times New Roman" w:hAnsi="Times New Roman" w:cs="Times New Roman"/>
        </w:rPr>
        <w:t xml:space="preserve"> de formação enquanto condição de plena humanidade dos sujeitos</w:t>
      </w:r>
      <w:r w:rsidR="00663DC2" w:rsidRPr="00212499">
        <w:rPr>
          <w:rFonts w:ascii="Times New Roman" w:hAnsi="Times New Roman" w:cs="Times New Roman"/>
        </w:rPr>
        <w:t xml:space="preserve"> -</w:t>
      </w:r>
      <w:r w:rsidR="00AC4A81" w:rsidRPr="00212499">
        <w:rPr>
          <w:rFonts w:ascii="Times New Roman" w:hAnsi="Times New Roman" w:cs="Times New Roman"/>
        </w:rPr>
        <w:t xml:space="preserve"> </w:t>
      </w:r>
      <w:r w:rsidR="007C5A1A" w:rsidRPr="00212499">
        <w:rPr>
          <w:rFonts w:ascii="Times New Roman" w:hAnsi="Times New Roman" w:cs="Times New Roman"/>
        </w:rPr>
        <w:t>o que subsume</w:t>
      </w:r>
      <w:r w:rsidR="00624EAB" w:rsidRPr="00212499">
        <w:rPr>
          <w:rFonts w:ascii="Times New Roman" w:hAnsi="Times New Roman" w:cs="Times New Roman"/>
        </w:rPr>
        <w:t xml:space="preserve"> a questão dos valores (em espec</w:t>
      </w:r>
      <w:r w:rsidR="00663DC2" w:rsidRPr="00212499">
        <w:rPr>
          <w:rFonts w:ascii="Times New Roman" w:hAnsi="Times New Roman" w:cs="Times New Roman"/>
        </w:rPr>
        <w:t>ial os éticos e políticos),</w:t>
      </w:r>
      <w:r w:rsidR="00AC4A81" w:rsidRPr="00212499">
        <w:rPr>
          <w:rFonts w:ascii="Times New Roman" w:hAnsi="Times New Roman" w:cs="Times New Roman"/>
        </w:rPr>
        <w:t xml:space="preserve"> realiza uma síntese </w:t>
      </w:r>
      <w:r w:rsidR="00624EAB" w:rsidRPr="00212499">
        <w:rPr>
          <w:rFonts w:ascii="Times New Roman" w:hAnsi="Times New Roman" w:cs="Times New Roman"/>
        </w:rPr>
        <w:t>aba</w:t>
      </w:r>
      <w:r w:rsidR="007C5A1A" w:rsidRPr="00212499">
        <w:rPr>
          <w:rFonts w:ascii="Times New Roman" w:hAnsi="Times New Roman" w:cs="Times New Roman"/>
        </w:rPr>
        <w:t>r</w:t>
      </w:r>
      <w:r w:rsidR="00624EAB" w:rsidRPr="00212499">
        <w:rPr>
          <w:rFonts w:ascii="Times New Roman" w:hAnsi="Times New Roman" w:cs="Times New Roman"/>
        </w:rPr>
        <w:t>cando</w:t>
      </w:r>
      <w:r w:rsidR="00AC4A81" w:rsidRPr="00212499">
        <w:rPr>
          <w:rFonts w:ascii="Times New Roman" w:hAnsi="Times New Roman" w:cs="Times New Roman"/>
        </w:rPr>
        <w:t xml:space="preserve"> tanto o sentido que atribuí à educação como o papel que a ét</w:t>
      </w:r>
      <w:r w:rsidR="00663DC2" w:rsidRPr="00212499">
        <w:rPr>
          <w:rFonts w:ascii="Times New Roman" w:hAnsi="Times New Roman" w:cs="Times New Roman"/>
        </w:rPr>
        <w:t>ica ocupa no processo educativo, identificando</w:t>
      </w:r>
      <w:r w:rsidR="00017A9E" w:rsidRPr="00212499">
        <w:rPr>
          <w:rFonts w:ascii="Times New Roman" w:hAnsi="Times New Roman" w:cs="Times New Roman"/>
        </w:rPr>
        <w:t xml:space="preserve"> esses</w:t>
      </w:r>
      <w:r w:rsidR="00663DC2" w:rsidRPr="00212499">
        <w:rPr>
          <w:rFonts w:ascii="Times New Roman" w:hAnsi="Times New Roman" w:cs="Times New Roman"/>
        </w:rPr>
        <w:t xml:space="preserve"> valores como</w:t>
      </w:r>
      <w:r w:rsidR="008A33AC" w:rsidRPr="00212499">
        <w:rPr>
          <w:rFonts w:ascii="Times New Roman" w:hAnsi="Times New Roman" w:cs="Times New Roman"/>
        </w:rPr>
        <w:t xml:space="preserve"> referências basilares e alicerç</w:t>
      </w:r>
      <w:r w:rsidR="00663DC2" w:rsidRPr="00212499">
        <w:rPr>
          <w:rFonts w:ascii="Times New Roman" w:hAnsi="Times New Roman" w:cs="Times New Roman"/>
        </w:rPr>
        <w:t xml:space="preserve">adoras para o agir </w:t>
      </w:r>
      <w:r w:rsidR="00017A9E" w:rsidRPr="00212499">
        <w:rPr>
          <w:rFonts w:ascii="Times New Roman" w:hAnsi="Times New Roman" w:cs="Times New Roman"/>
        </w:rPr>
        <w:t xml:space="preserve">intencionado dos seres humanos, ressaltando o fato de que, uma vez que a educação </w:t>
      </w:r>
      <w:r w:rsidR="004918B2" w:rsidRPr="00212499">
        <w:rPr>
          <w:rFonts w:ascii="Times New Roman" w:hAnsi="Times New Roman" w:cs="Times New Roman"/>
        </w:rPr>
        <w:t>tem como um de seus deveres</w:t>
      </w:r>
      <w:r w:rsidR="00017A9E" w:rsidRPr="00212499">
        <w:rPr>
          <w:rFonts w:ascii="Times New Roman" w:hAnsi="Times New Roman" w:cs="Times New Roman"/>
        </w:rPr>
        <w:t xml:space="preserve"> transmutar o sujeito em indivíduo autônomo, torna-se premente a necessidade de levá-lo a refletir e reavaliar seus valores morais a fim de se apoderar de posturas éticas em seu agir. </w:t>
      </w:r>
      <w:r w:rsidR="004918B2" w:rsidRPr="00212499">
        <w:rPr>
          <w:rFonts w:ascii="Times New Roman" w:hAnsi="Times New Roman" w:cs="Times New Roman"/>
        </w:rPr>
        <w:t xml:space="preserve"> Lembra, ainda, que o envolvimento pessoal de todo educador e sua sensibilidade ética estão articulados a um compromisso com o destino da humanidade na </w:t>
      </w:r>
      <w:r w:rsidR="00B269A5">
        <w:rPr>
          <w:rFonts w:ascii="Times New Roman" w:hAnsi="Times New Roman" w:cs="Times New Roman"/>
        </w:rPr>
        <w:t>construção de uma sociedade</w:t>
      </w:r>
      <w:r w:rsidR="004918B2" w:rsidRPr="00212499">
        <w:rPr>
          <w:rFonts w:ascii="Times New Roman" w:hAnsi="Times New Roman" w:cs="Times New Roman"/>
        </w:rPr>
        <w:t xml:space="preserve"> </w:t>
      </w:r>
      <w:r w:rsidR="00932D10">
        <w:rPr>
          <w:rFonts w:ascii="Times New Roman" w:hAnsi="Times New Roman" w:cs="Times New Roman"/>
        </w:rPr>
        <w:t xml:space="preserve">melhor e mais </w:t>
      </w:r>
      <w:r w:rsidR="004918B2" w:rsidRPr="00212499">
        <w:rPr>
          <w:rFonts w:ascii="Times New Roman" w:hAnsi="Times New Roman" w:cs="Times New Roman"/>
        </w:rPr>
        <w:t>equitativa.</w:t>
      </w:r>
    </w:p>
    <w:p w:rsidR="00723911" w:rsidRPr="00212499" w:rsidRDefault="004918B2" w:rsidP="0021249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>Enfim, envolvidos pelas considerações do professor Severino</w:t>
      </w:r>
      <w:r w:rsidR="00932D10">
        <w:rPr>
          <w:rFonts w:ascii="Times New Roman" w:hAnsi="Times New Roman" w:cs="Times New Roman"/>
        </w:rPr>
        <w:t xml:space="preserve"> e dos outros colaboradores dessa obra</w:t>
      </w:r>
      <w:r w:rsidRPr="00212499">
        <w:rPr>
          <w:rFonts w:ascii="Times New Roman" w:hAnsi="Times New Roman" w:cs="Times New Roman"/>
        </w:rPr>
        <w:t>,</w:t>
      </w:r>
      <w:r w:rsidR="00932D10">
        <w:rPr>
          <w:rFonts w:ascii="Times New Roman" w:hAnsi="Times New Roman" w:cs="Times New Roman"/>
        </w:rPr>
        <w:t xml:space="preserve"> retomamos a</w:t>
      </w:r>
      <w:r w:rsidR="0011596A" w:rsidRPr="00212499">
        <w:rPr>
          <w:rFonts w:ascii="Times New Roman" w:hAnsi="Times New Roman" w:cs="Times New Roman"/>
        </w:rPr>
        <w:t xml:space="preserve"> consciência</w:t>
      </w:r>
      <w:r w:rsidRPr="00212499">
        <w:rPr>
          <w:rFonts w:ascii="Times New Roman" w:hAnsi="Times New Roman" w:cs="Times New Roman"/>
        </w:rPr>
        <w:t xml:space="preserve"> </w:t>
      </w:r>
      <w:r w:rsidR="00932D10">
        <w:rPr>
          <w:rFonts w:ascii="Times New Roman" w:hAnsi="Times New Roman" w:cs="Times New Roman"/>
        </w:rPr>
        <w:t xml:space="preserve">de </w:t>
      </w:r>
      <w:r w:rsidRPr="00212499">
        <w:rPr>
          <w:rFonts w:ascii="Times New Roman" w:hAnsi="Times New Roman" w:cs="Times New Roman"/>
        </w:rPr>
        <w:t>que o movimento do mundo em contínuo processo implica no reconhecimento do homem como autor de sua própria história</w:t>
      </w:r>
      <w:r w:rsidR="0011596A" w:rsidRPr="00212499">
        <w:rPr>
          <w:rFonts w:ascii="Times New Roman" w:hAnsi="Times New Roman" w:cs="Times New Roman"/>
        </w:rPr>
        <w:t>, e que</w:t>
      </w:r>
      <w:r w:rsidRPr="00212499">
        <w:rPr>
          <w:rFonts w:ascii="Times New Roman" w:hAnsi="Times New Roman" w:cs="Times New Roman"/>
        </w:rPr>
        <w:t xml:space="preserve"> é fato que a educação</w:t>
      </w:r>
      <w:r w:rsidR="00723911" w:rsidRPr="00212499">
        <w:rPr>
          <w:rFonts w:ascii="Times New Roman" w:hAnsi="Times New Roman" w:cs="Times New Roman"/>
        </w:rPr>
        <w:t xml:space="preserve"> insere</w:t>
      </w:r>
      <w:r w:rsidRPr="00212499">
        <w:rPr>
          <w:rFonts w:ascii="Times New Roman" w:hAnsi="Times New Roman" w:cs="Times New Roman"/>
        </w:rPr>
        <w:t>-se nesta marcha</w:t>
      </w:r>
      <w:r w:rsidR="00723911" w:rsidRPr="00212499">
        <w:rPr>
          <w:rFonts w:ascii="Times New Roman" w:hAnsi="Times New Roman" w:cs="Times New Roman"/>
        </w:rPr>
        <w:t xml:space="preserve"> como mediadora entre o indivíduo e a sociedade, onde cada um em particular realiza em si o universal. </w:t>
      </w:r>
      <w:r w:rsidRPr="00212499">
        <w:rPr>
          <w:rFonts w:ascii="Times New Roman" w:hAnsi="Times New Roman" w:cs="Times New Roman"/>
        </w:rPr>
        <w:t>Sabemos, também, que n</w:t>
      </w:r>
      <w:r w:rsidR="00723911" w:rsidRPr="00212499">
        <w:rPr>
          <w:rFonts w:ascii="Times New Roman" w:hAnsi="Times New Roman" w:cs="Times New Roman"/>
        </w:rPr>
        <w:t xml:space="preserve">ão é apenas através da educação que se dará a tão esperada transformação da sociedade; contudo, sua importância advém do fato de que produz intencionalmente em cada indivíduo a humanidade que é produzida coletivamente pelo conjunto dos homens.        </w:t>
      </w:r>
    </w:p>
    <w:p w:rsidR="00723911" w:rsidRDefault="00723911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212499">
        <w:rPr>
          <w:rFonts w:ascii="Times New Roman" w:hAnsi="Times New Roman" w:cs="Times New Roman"/>
        </w:rPr>
        <w:t xml:space="preserve">Só assim uma escola pode manter-se viva e recriar a cada dia o significado de incluir, </w:t>
      </w:r>
      <w:r w:rsidR="009306B1" w:rsidRPr="00212499">
        <w:rPr>
          <w:rFonts w:ascii="Times New Roman" w:hAnsi="Times New Roman" w:cs="Times New Roman"/>
        </w:rPr>
        <w:t xml:space="preserve">formar e “cidadanizar”, </w:t>
      </w:r>
      <w:r w:rsidRPr="00212499">
        <w:rPr>
          <w:rFonts w:ascii="Times New Roman" w:hAnsi="Times New Roman" w:cs="Times New Roman"/>
        </w:rPr>
        <w:t xml:space="preserve">que é fazer parte juntamente com todos na realização das cidadanias, principalmente daqueles indivíduos marcados pelo estigma </w:t>
      </w:r>
      <w:r w:rsidR="0011596A" w:rsidRPr="00212499">
        <w:rPr>
          <w:rFonts w:ascii="Times New Roman" w:hAnsi="Times New Roman" w:cs="Times New Roman"/>
        </w:rPr>
        <w:t>da desigualdade em um país</w:t>
      </w:r>
      <w:r w:rsidRPr="00212499">
        <w:rPr>
          <w:rFonts w:ascii="Times New Roman" w:hAnsi="Times New Roman" w:cs="Times New Roman"/>
        </w:rPr>
        <w:t xml:space="preserve"> onde as classes populares são reconhecidas injustamente como ameaçadoras pela feiúra da </w:t>
      </w:r>
      <w:r w:rsidR="0011596A" w:rsidRPr="00212499">
        <w:rPr>
          <w:rFonts w:ascii="Times New Roman" w:hAnsi="Times New Roman" w:cs="Times New Roman"/>
        </w:rPr>
        <w:t>miséria que ostentam.  Ela</w:t>
      </w:r>
      <w:r w:rsidRPr="00212499">
        <w:rPr>
          <w:rFonts w:ascii="Times New Roman" w:hAnsi="Times New Roman" w:cs="Times New Roman"/>
        </w:rPr>
        <w:t xml:space="preserve"> deve concentrar su</w:t>
      </w:r>
      <w:r w:rsidR="0011596A" w:rsidRPr="00212499">
        <w:rPr>
          <w:rFonts w:ascii="Times New Roman" w:hAnsi="Times New Roman" w:cs="Times New Roman"/>
        </w:rPr>
        <w:t>a atenção</w:t>
      </w:r>
      <w:r w:rsidRPr="00212499">
        <w:rPr>
          <w:rFonts w:ascii="Times New Roman" w:hAnsi="Times New Roman" w:cs="Times New Roman"/>
        </w:rPr>
        <w:t xml:space="preserve"> nas medidas que pode </w:t>
      </w:r>
      <w:r w:rsidR="0004442F">
        <w:rPr>
          <w:rFonts w:ascii="Times New Roman" w:hAnsi="Times New Roman" w:cs="Times New Roman"/>
        </w:rPr>
        <w:t>realmente efetivar,</w:t>
      </w:r>
      <w:r w:rsidRPr="00212499">
        <w:rPr>
          <w:rFonts w:ascii="Times New Roman" w:hAnsi="Times New Roman" w:cs="Times New Roman"/>
        </w:rPr>
        <w:t xml:space="preserve"> em nome das teorias que assume e defende. As incertezas originadas dessa realidade e o saber lidar com elas, certamente faz parte do aprendizado. </w:t>
      </w:r>
    </w:p>
    <w:p w:rsidR="00A775E6" w:rsidRPr="00212499" w:rsidRDefault="00A775E6" w:rsidP="0021249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</w:p>
    <w:p w:rsidR="00723911" w:rsidRDefault="00723911" w:rsidP="00A775E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A775E6" w:rsidRPr="00212499" w:rsidRDefault="00A775E6" w:rsidP="00A775E6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A775E6">
        <w:rPr>
          <w:rFonts w:ascii="Times New Roman" w:hAnsi="Times New Roman" w:cs="Times New Roman"/>
          <w:sz w:val="36"/>
          <w:szCs w:val="36"/>
        </w:rPr>
        <w:t>*</w:t>
      </w:r>
      <w:r>
        <w:rPr>
          <w:rFonts w:ascii="Times New Roman" w:hAnsi="Times New Roman" w:cs="Times New Roman"/>
        </w:rPr>
        <w:t>Mestre em Educação; professora da FATEC – Faculdade de Tecnologia Rubens Lara; psicóloga clínica de linha junguiana pós-graduada em Neuropsicobiologia.</w:t>
      </w:r>
    </w:p>
    <w:p w:rsidR="00F16ACC" w:rsidRPr="00212499" w:rsidRDefault="00F16ACC" w:rsidP="00212499">
      <w:pPr>
        <w:spacing w:line="360" w:lineRule="auto"/>
        <w:ind w:firstLine="709"/>
        <w:jc w:val="both"/>
      </w:pPr>
    </w:p>
    <w:sectPr w:rsidR="00F16ACC" w:rsidRPr="00212499" w:rsidSect="002124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26BA"/>
    <w:multiLevelType w:val="hybridMultilevel"/>
    <w:tmpl w:val="00FE4A02"/>
    <w:lvl w:ilvl="0" w:tplc="234804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C48B3"/>
    <w:multiLevelType w:val="hybridMultilevel"/>
    <w:tmpl w:val="A31E5A3A"/>
    <w:lvl w:ilvl="0" w:tplc="3446F29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D169E"/>
    <w:multiLevelType w:val="hybridMultilevel"/>
    <w:tmpl w:val="2828E1CA"/>
    <w:lvl w:ilvl="0" w:tplc="59046B7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16ACC"/>
    <w:rsid w:val="00017A9E"/>
    <w:rsid w:val="0004442F"/>
    <w:rsid w:val="00073904"/>
    <w:rsid w:val="00084E74"/>
    <w:rsid w:val="00090AB6"/>
    <w:rsid w:val="00092B88"/>
    <w:rsid w:val="000A1887"/>
    <w:rsid w:val="000B66C3"/>
    <w:rsid w:val="001114FD"/>
    <w:rsid w:val="0011596A"/>
    <w:rsid w:val="0014070A"/>
    <w:rsid w:val="00181699"/>
    <w:rsid w:val="00184E27"/>
    <w:rsid w:val="00186C84"/>
    <w:rsid w:val="001A456F"/>
    <w:rsid w:val="001C4312"/>
    <w:rsid w:val="00212499"/>
    <w:rsid w:val="00220C5C"/>
    <w:rsid w:val="00224C10"/>
    <w:rsid w:val="002A3796"/>
    <w:rsid w:val="002C194B"/>
    <w:rsid w:val="002C5EAA"/>
    <w:rsid w:val="002F2D52"/>
    <w:rsid w:val="00316ECD"/>
    <w:rsid w:val="0035447E"/>
    <w:rsid w:val="003A2A9F"/>
    <w:rsid w:val="003A53F7"/>
    <w:rsid w:val="003A69A5"/>
    <w:rsid w:val="003B2376"/>
    <w:rsid w:val="003F3205"/>
    <w:rsid w:val="004236AD"/>
    <w:rsid w:val="00450053"/>
    <w:rsid w:val="00487BAB"/>
    <w:rsid w:val="004918B2"/>
    <w:rsid w:val="004A31B4"/>
    <w:rsid w:val="004C43AE"/>
    <w:rsid w:val="004D3767"/>
    <w:rsid w:val="00505684"/>
    <w:rsid w:val="00510C63"/>
    <w:rsid w:val="00524209"/>
    <w:rsid w:val="005C0F68"/>
    <w:rsid w:val="00624EAB"/>
    <w:rsid w:val="00650209"/>
    <w:rsid w:val="00663DC2"/>
    <w:rsid w:val="006F1FFF"/>
    <w:rsid w:val="0070474F"/>
    <w:rsid w:val="00723911"/>
    <w:rsid w:val="0072643A"/>
    <w:rsid w:val="00733FE9"/>
    <w:rsid w:val="0076637C"/>
    <w:rsid w:val="007718D9"/>
    <w:rsid w:val="00771C96"/>
    <w:rsid w:val="00773763"/>
    <w:rsid w:val="007805B8"/>
    <w:rsid w:val="00780DEF"/>
    <w:rsid w:val="007B27CB"/>
    <w:rsid w:val="007B5E9A"/>
    <w:rsid w:val="007C5A1A"/>
    <w:rsid w:val="007E54E1"/>
    <w:rsid w:val="00815212"/>
    <w:rsid w:val="00850881"/>
    <w:rsid w:val="008A33AC"/>
    <w:rsid w:val="008F0E06"/>
    <w:rsid w:val="008F5646"/>
    <w:rsid w:val="00912146"/>
    <w:rsid w:val="009122AC"/>
    <w:rsid w:val="009306B1"/>
    <w:rsid w:val="00932D10"/>
    <w:rsid w:val="00947C9D"/>
    <w:rsid w:val="00985A65"/>
    <w:rsid w:val="009B0C48"/>
    <w:rsid w:val="009E76F8"/>
    <w:rsid w:val="00A11FC8"/>
    <w:rsid w:val="00A44E4C"/>
    <w:rsid w:val="00A455B2"/>
    <w:rsid w:val="00A775E6"/>
    <w:rsid w:val="00AB29AA"/>
    <w:rsid w:val="00AC1073"/>
    <w:rsid w:val="00AC4A81"/>
    <w:rsid w:val="00AC604F"/>
    <w:rsid w:val="00AC6C2D"/>
    <w:rsid w:val="00AD3B5E"/>
    <w:rsid w:val="00AD74B8"/>
    <w:rsid w:val="00AE0953"/>
    <w:rsid w:val="00B269A5"/>
    <w:rsid w:val="00B309D7"/>
    <w:rsid w:val="00B957BC"/>
    <w:rsid w:val="00BA124D"/>
    <w:rsid w:val="00BB22B8"/>
    <w:rsid w:val="00BB4482"/>
    <w:rsid w:val="00BD400C"/>
    <w:rsid w:val="00CB03C3"/>
    <w:rsid w:val="00CD1915"/>
    <w:rsid w:val="00CE0555"/>
    <w:rsid w:val="00D33BBD"/>
    <w:rsid w:val="00D64FCB"/>
    <w:rsid w:val="00D72999"/>
    <w:rsid w:val="00D75CF3"/>
    <w:rsid w:val="00D96DB7"/>
    <w:rsid w:val="00DA6E52"/>
    <w:rsid w:val="00DB1F0F"/>
    <w:rsid w:val="00DB4128"/>
    <w:rsid w:val="00E1492F"/>
    <w:rsid w:val="00E17275"/>
    <w:rsid w:val="00E963F6"/>
    <w:rsid w:val="00EF71A1"/>
    <w:rsid w:val="00F10AEC"/>
    <w:rsid w:val="00F16ACC"/>
    <w:rsid w:val="00F25FA3"/>
    <w:rsid w:val="00F64A2D"/>
    <w:rsid w:val="00FB767E"/>
    <w:rsid w:val="00FC1C36"/>
    <w:rsid w:val="00FE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C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16AC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justify">
    <w:name w:val="justify"/>
    <w:basedOn w:val="Fontepargpadro"/>
    <w:rsid w:val="00F16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2143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69</cp:revision>
  <cp:lastPrinted>2012-08-01T18:49:00Z</cp:lastPrinted>
  <dcterms:created xsi:type="dcterms:W3CDTF">2012-05-30T19:08:00Z</dcterms:created>
  <dcterms:modified xsi:type="dcterms:W3CDTF">2012-09-03T17:00:00Z</dcterms:modified>
</cp:coreProperties>
</file>