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E675C59" w14:textId="542D25C9" w:rsidR="00F802AF" w:rsidRPr="00755E54" w:rsidRDefault="00F802AF" w:rsidP="00D1224C">
      <w:pPr>
        <w:autoSpaceDE w:val="0"/>
        <w:autoSpaceDN w:val="0"/>
        <w:adjustRightInd w:val="0"/>
        <w:spacing w:after="240" w:line="360" w:lineRule="auto"/>
        <w:jc w:val="both"/>
        <w:rPr>
          <w:rFonts w:ascii="Arial" w:hAnsi="Arial" w:cs="Arial"/>
          <w:b/>
          <w:bCs/>
          <w:iCs/>
          <w:lang w:val="pt-BR"/>
        </w:rPr>
      </w:pPr>
      <w:bookmarkStart w:id="0" w:name="_Hlk517102193"/>
      <w:bookmarkStart w:id="1" w:name="_Hlk520316553"/>
      <w:r w:rsidRPr="00755E54">
        <w:rPr>
          <w:rFonts w:ascii="Arial" w:hAnsi="Arial" w:cs="Arial"/>
          <w:b/>
          <w:bCs/>
          <w:iCs/>
          <w:lang w:val="pt-BR"/>
        </w:rPr>
        <w:t>Recomendações de medidas preventivas sobre o vírus H1N1</w:t>
      </w:r>
      <w:bookmarkEnd w:id="0"/>
      <w:r w:rsidR="004919A0" w:rsidRPr="00755E54">
        <w:rPr>
          <w:rFonts w:ascii="Arial" w:hAnsi="Arial" w:cs="Arial"/>
          <w:b/>
          <w:bCs/>
          <w:iCs/>
          <w:lang w:val="pt-BR"/>
        </w:rPr>
        <w:t xml:space="preserve"> através de ações educativas para o público infantil</w:t>
      </w:r>
      <w:r w:rsidR="005F4C19" w:rsidRPr="00755E54">
        <w:rPr>
          <w:rFonts w:ascii="Arial" w:hAnsi="Arial" w:cs="Arial"/>
          <w:b/>
          <w:bCs/>
          <w:iCs/>
          <w:lang w:val="pt-BR"/>
        </w:rPr>
        <w:t>: Universidades Criativas em Ação</w:t>
      </w:r>
    </w:p>
    <w:p w14:paraId="60F83DD0" w14:textId="51EBCC0C" w:rsidR="00427BF3" w:rsidRPr="00755E54" w:rsidRDefault="00427BF3" w:rsidP="00D1224C">
      <w:pPr>
        <w:autoSpaceDE w:val="0"/>
        <w:autoSpaceDN w:val="0"/>
        <w:adjustRightInd w:val="0"/>
        <w:spacing w:after="240" w:line="360" w:lineRule="auto"/>
        <w:jc w:val="both"/>
        <w:rPr>
          <w:rFonts w:ascii="Arial" w:hAnsi="Arial" w:cs="Arial"/>
          <w:bCs/>
        </w:rPr>
      </w:pPr>
      <w:r w:rsidRPr="00755E54">
        <w:rPr>
          <w:rFonts w:ascii="Arial" w:hAnsi="Arial" w:cs="Arial"/>
          <w:bCs/>
        </w:rPr>
        <w:t>Recommendations of preventive measures on the H1N1 virus</w:t>
      </w:r>
      <w:r w:rsidR="0075274A" w:rsidRPr="00755E54">
        <w:rPr>
          <w:rFonts w:ascii="Arial" w:hAnsi="Arial" w:cs="Arial"/>
          <w:bCs/>
        </w:rPr>
        <w:t xml:space="preserve"> through educational actions for children</w:t>
      </w:r>
      <w:r w:rsidR="005F4C19" w:rsidRPr="00755E54">
        <w:rPr>
          <w:rFonts w:ascii="Arial" w:hAnsi="Arial" w:cs="Arial"/>
          <w:bCs/>
        </w:rPr>
        <w:t>: Creative Universities in Action</w:t>
      </w:r>
    </w:p>
    <w:p w14:paraId="7007DD39" w14:textId="3F00D34E" w:rsidR="00427BF3" w:rsidRPr="00755E54" w:rsidRDefault="00427BF3" w:rsidP="00D1224C">
      <w:pPr>
        <w:spacing w:after="283" w:line="360" w:lineRule="auto"/>
        <w:jc w:val="both"/>
        <w:rPr>
          <w:rFonts w:ascii="Arial" w:hAnsi="Arial" w:cs="Arial"/>
          <w:iCs/>
          <w:lang w:val="pt-BR"/>
        </w:rPr>
      </w:pPr>
      <w:r w:rsidRPr="00755E54">
        <w:rPr>
          <w:rFonts w:ascii="Arial" w:hAnsi="Arial" w:cs="Arial"/>
          <w:iCs/>
          <w:lang w:val="pt-BR"/>
        </w:rPr>
        <w:t>Rebeca Simões Brito</w:t>
      </w:r>
      <w:r w:rsidR="00611A5B" w:rsidRPr="00755E54">
        <w:rPr>
          <w:rFonts w:ascii="Arial" w:hAnsi="Arial" w:cs="Arial"/>
          <w:iCs/>
          <w:vertAlign w:val="superscript"/>
          <w:lang w:val="pt-BR"/>
        </w:rPr>
        <w:t>1</w:t>
      </w:r>
      <w:r w:rsidRPr="00755E54">
        <w:rPr>
          <w:rFonts w:ascii="Arial" w:hAnsi="Arial" w:cs="Arial"/>
          <w:iCs/>
          <w:lang w:val="pt-BR"/>
        </w:rPr>
        <w:t xml:space="preserve">, </w:t>
      </w:r>
      <w:r w:rsidR="0088588D" w:rsidRPr="00755E54">
        <w:rPr>
          <w:rFonts w:ascii="Arial" w:hAnsi="Arial" w:cs="Arial"/>
          <w:iCs/>
          <w:lang w:val="pt-BR"/>
        </w:rPr>
        <w:t>Ana Beatriz Gonçalves</w:t>
      </w:r>
      <w:r w:rsidR="00903CDE" w:rsidRPr="00755E54">
        <w:rPr>
          <w:rFonts w:ascii="Arial" w:hAnsi="Arial" w:cs="Arial"/>
          <w:iCs/>
          <w:vertAlign w:val="superscript"/>
          <w:lang w:val="pt-BR"/>
        </w:rPr>
        <w:t>2</w:t>
      </w:r>
      <w:r w:rsidR="0088588D" w:rsidRPr="00755E54">
        <w:rPr>
          <w:rFonts w:ascii="Arial" w:hAnsi="Arial" w:cs="Arial"/>
          <w:iCs/>
          <w:lang w:val="pt-BR"/>
        </w:rPr>
        <w:t xml:space="preserve">, Flávia </w:t>
      </w:r>
      <w:r w:rsidR="00903CDE" w:rsidRPr="00755E54">
        <w:rPr>
          <w:rFonts w:ascii="Arial" w:hAnsi="Arial" w:cs="Arial"/>
          <w:iCs/>
          <w:lang w:val="pt-BR"/>
        </w:rPr>
        <w:t xml:space="preserve">Mesquita </w:t>
      </w:r>
      <w:r w:rsidR="0088588D" w:rsidRPr="00755E54">
        <w:rPr>
          <w:rFonts w:ascii="Arial" w:hAnsi="Arial" w:cs="Arial"/>
          <w:iCs/>
          <w:lang w:val="pt-BR"/>
        </w:rPr>
        <w:t>Soares</w:t>
      </w:r>
      <w:r w:rsidR="00903CDE" w:rsidRPr="00755E54">
        <w:rPr>
          <w:rFonts w:ascii="Arial" w:hAnsi="Arial" w:cs="Arial"/>
          <w:iCs/>
          <w:vertAlign w:val="superscript"/>
          <w:lang w:val="pt-BR"/>
        </w:rPr>
        <w:t>2</w:t>
      </w:r>
      <w:r w:rsidR="0088588D" w:rsidRPr="00755E54">
        <w:rPr>
          <w:rFonts w:ascii="Arial" w:hAnsi="Arial" w:cs="Arial"/>
          <w:iCs/>
          <w:lang w:val="pt-BR"/>
        </w:rPr>
        <w:t xml:space="preserve">, </w:t>
      </w:r>
      <w:r w:rsidRPr="00755E54">
        <w:rPr>
          <w:rFonts w:ascii="Arial" w:hAnsi="Arial" w:cs="Arial"/>
          <w:iCs/>
          <w:lang w:val="pt-BR"/>
        </w:rPr>
        <w:t>Edison Luiz Almeida Tizzot</w:t>
      </w:r>
      <w:r w:rsidR="001B549A" w:rsidRPr="00755E54">
        <w:rPr>
          <w:rFonts w:ascii="Arial" w:hAnsi="Arial" w:cs="Arial"/>
          <w:iCs/>
          <w:vertAlign w:val="superscript"/>
          <w:lang w:val="pt-BR"/>
        </w:rPr>
        <w:t>3</w:t>
      </w:r>
      <w:r w:rsidR="001B549A" w:rsidRPr="00755E54">
        <w:rPr>
          <w:rFonts w:ascii="Arial" w:hAnsi="Arial" w:cs="Arial"/>
          <w:iCs/>
          <w:lang w:val="pt-BR"/>
        </w:rPr>
        <w:t xml:space="preserve">, </w:t>
      </w:r>
      <w:r w:rsidRPr="00755E54">
        <w:rPr>
          <w:rFonts w:ascii="Arial" w:hAnsi="Arial" w:cs="Arial"/>
          <w:iCs/>
          <w:lang w:val="pt-BR"/>
        </w:rPr>
        <w:t>Beatriz Elizabeth Bagatin Veleda Bermudez</w:t>
      </w:r>
      <w:r w:rsidR="001B549A" w:rsidRPr="00755E54">
        <w:rPr>
          <w:rFonts w:ascii="Arial" w:hAnsi="Arial" w:cs="Arial"/>
          <w:iCs/>
          <w:vertAlign w:val="superscript"/>
          <w:lang w:val="pt-BR"/>
        </w:rPr>
        <w:t>3</w:t>
      </w:r>
      <w:r w:rsidR="00E14200" w:rsidRPr="00755E54">
        <w:rPr>
          <w:rFonts w:ascii="Arial" w:hAnsi="Arial" w:cs="Arial"/>
          <w:iCs/>
          <w:lang w:val="pt-BR"/>
        </w:rPr>
        <w:t xml:space="preserve">, </w:t>
      </w:r>
      <w:r w:rsidR="00903CDE" w:rsidRPr="00755E54">
        <w:rPr>
          <w:rFonts w:ascii="Arial" w:hAnsi="Arial" w:cs="Arial"/>
          <w:iCs/>
          <w:lang w:val="pt-BR"/>
        </w:rPr>
        <w:t>Carlos Alberto Mourão Júnior</w:t>
      </w:r>
      <w:r w:rsidR="001B549A" w:rsidRPr="00755E54">
        <w:rPr>
          <w:rFonts w:ascii="Arial" w:hAnsi="Arial" w:cs="Arial"/>
          <w:iCs/>
          <w:vertAlign w:val="superscript"/>
          <w:lang w:val="pt-BR"/>
        </w:rPr>
        <w:t>4</w:t>
      </w:r>
      <w:r w:rsidR="0088588D" w:rsidRPr="00755E54">
        <w:rPr>
          <w:rFonts w:ascii="Arial" w:hAnsi="Arial" w:cs="Arial"/>
          <w:iCs/>
          <w:lang w:val="pt-BR"/>
        </w:rPr>
        <w:t>, Camila</w:t>
      </w:r>
      <w:r w:rsidRPr="00755E54">
        <w:rPr>
          <w:rFonts w:ascii="Arial" w:hAnsi="Arial" w:cs="Arial"/>
          <w:iCs/>
          <w:lang w:val="pt-BR"/>
        </w:rPr>
        <w:t xml:space="preserve"> Maciel de Oliveira </w:t>
      </w:r>
      <w:r w:rsidRPr="00755E54">
        <w:rPr>
          <w:rFonts w:ascii="Arial" w:hAnsi="Arial" w:cs="Arial"/>
          <w:iCs/>
          <w:vertAlign w:val="superscript"/>
          <w:lang w:val="pt-BR"/>
        </w:rPr>
        <w:t>4</w:t>
      </w:r>
      <w:r w:rsidR="001B549A" w:rsidRPr="00755E54">
        <w:rPr>
          <w:rFonts w:ascii="Arial" w:hAnsi="Arial" w:cs="Arial"/>
          <w:iCs/>
          <w:vertAlign w:val="superscript"/>
          <w:lang w:val="pt-BR"/>
        </w:rPr>
        <w:t>,5</w:t>
      </w:r>
    </w:p>
    <w:p w14:paraId="78BEC0E0" w14:textId="77777777" w:rsidR="00337909" w:rsidRPr="00755E54" w:rsidRDefault="00337909" w:rsidP="00D1224C">
      <w:pPr>
        <w:spacing w:line="360" w:lineRule="auto"/>
        <w:jc w:val="both"/>
        <w:rPr>
          <w:rFonts w:ascii="Arial" w:hAnsi="Arial" w:cs="Arial"/>
          <w:iCs/>
          <w:lang w:val="pt-BR"/>
        </w:rPr>
      </w:pPr>
      <w:bookmarkStart w:id="2" w:name="_Hlk517823526"/>
      <w:r w:rsidRPr="00755E54">
        <w:rPr>
          <w:rFonts w:ascii="Arial" w:hAnsi="Arial" w:cs="Arial"/>
          <w:iCs/>
          <w:vertAlign w:val="superscript"/>
          <w:lang w:val="pt-BR"/>
        </w:rPr>
        <w:t>1</w:t>
      </w:r>
      <w:r w:rsidRPr="00755E54">
        <w:rPr>
          <w:rFonts w:ascii="Arial" w:hAnsi="Arial" w:cs="Arial"/>
          <w:iCs/>
          <w:lang w:val="pt-BR"/>
        </w:rPr>
        <w:t xml:space="preserve">Fisioterapeuta; Inovação em Educação  </w:t>
      </w:r>
    </w:p>
    <w:p w14:paraId="48FA443D" w14:textId="51D8C859" w:rsidR="00337909" w:rsidRPr="00755E54" w:rsidRDefault="00337909" w:rsidP="00D1224C">
      <w:pPr>
        <w:spacing w:line="360" w:lineRule="auto"/>
        <w:jc w:val="both"/>
        <w:rPr>
          <w:rFonts w:ascii="Arial" w:hAnsi="Arial" w:cs="Arial"/>
          <w:iCs/>
          <w:lang w:val="pt-BR"/>
        </w:rPr>
      </w:pPr>
      <w:r w:rsidRPr="00755E54">
        <w:rPr>
          <w:rFonts w:ascii="Arial" w:hAnsi="Arial" w:cs="Arial"/>
          <w:iCs/>
          <w:vertAlign w:val="superscript"/>
          <w:lang w:val="pt-BR"/>
        </w:rPr>
        <w:t>2</w:t>
      </w:r>
      <w:r w:rsidRPr="00755E54">
        <w:rPr>
          <w:rFonts w:ascii="Arial" w:hAnsi="Arial" w:cs="Arial"/>
          <w:iCs/>
          <w:lang w:val="pt-BR"/>
        </w:rPr>
        <w:t>Departamento de Medicina, Universidade Presidente Antônio Carlos (UNIPAC)</w:t>
      </w:r>
    </w:p>
    <w:p w14:paraId="05121D6A" w14:textId="21736094" w:rsidR="00337909" w:rsidRPr="00755E54" w:rsidRDefault="001B549A" w:rsidP="00D1224C">
      <w:pPr>
        <w:spacing w:line="360" w:lineRule="auto"/>
        <w:jc w:val="both"/>
        <w:rPr>
          <w:rFonts w:ascii="Arial" w:hAnsi="Arial" w:cs="Arial"/>
          <w:iCs/>
          <w:lang w:val="pt-BR"/>
        </w:rPr>
      </w:pPr>
      <w:r w:rsidRPr="00755E54">
        <w:rPr>
          <w:rFonts w:ascii="Arial" w:hAnsi="Arial" w:cs="Arial"/>
          <w:iCs/>
          <w:vertAlign w:val="superscript"/>
          <w:lang w:val="pt-BR"/>
        </w:rPr>
        <w:t>3</w:t>
      </w:r>
      <w:r w:rsidR="00337909" w:rsidRPr="00755E54">
        <w:rPr>
          <w:rFonts w:ascii="Arial" w:hAnsi="Arial" w:cs="Arial"/>
          <w:iCs/>
          <w:lang w:val="pt-BR"/>
        </w:rPr>
        <w:t>Departamento de Medicina Integrada, Universidade Federal do Paraná (UFPR)</w:t>
      </w:r>
    </w:p>
    <w:p w14:paraId="774694EB" w14:textId="2ECC128C" w:rsidR="005B26AD" w:rsidRPr="00755E54" w:rsidRDefault="001B549A" w:rsidP="00D1224C">
      <w:pPr>
        <w:spacing w:line="360" w:lineRule="auto"/>
        <w:jc w:val="both"/>
        <w:rPr>
          <w:rFonts w:ascii="Arial" w:hAnsi="Arial" w:cs="Arial"/>
          <w:iCs/>
          <w:lang w:val="pt-BR"/>
        </w:rPr>
      </w:pPr>
      <w:r w:rsidRPr="00755E54">
        <w:rPr>
          <w:rFonts w:ascii="Arial" w:hAnsi="Arial" w:cs="Arial"/>
          <w:iCs/>
          <w:vertAlign w:val="superscript"/>
          <w:lang w:val="pt-BR"/>
        </w:rPr>
        <w:t>4</w:t>
      </w:r>
      <w:r w:rsidR="005B26AD" w:rsidRPr="00755E54">
        <w:rPr>
          <w:rFonts w:ascii="Arial" w:hAnsi="Arial" w:cs="Arial"/>
          <w:iCs/>
          <w:lang w:val="pt-BR"/>
        </w:rPr>
        <w:t>Departamento de Fisiologia, Universidade Federal de Juiz de Fora (UFJF)</w:t>
      </w:r>
    </w:p>
    <w:p w14:paraId="2B38D76A" w14:textId="5E5EC558" w:rsidR="00337909" w:rsidRPr="00755E54" w:rsidRDefault="001B549A" w:rsidP="00D1224C">
      <w:pPr>
        <w:spacing w:line="360" w:lineRule="auto"/>
        <w:jc w:val="both"/>
        <w:rPr>
          <w:rFonts w:ascii="Arial" w:hAnsi="Arial" w:cs="Arial"/>
          <w:iCs/>
        </w:rPr>
      </w:pPr>
      <w:r w:rsidRPr="00755E54">
        <w:rPr>
          <w:rFonts w:ascii="Arial" w:hAnsi="Arial" w:cs="Arial"/>
          <w:iCs/>
          <w:vertAlign w:val="superscript"/>
        </w:rPr>
        <w:t>5</w:t>
      </w:r>
      <w:r w:rsidR="00337909" w:rsidRPr="00755E54">
        <w:rPr>
          <w:rFonts w:ascii="Arial" w:hAnsi="Arial" w:cs="Arial"/>
          <w:iCs/>
        </w:rPr>
        <w:t>D</w:t>
      </w:r>
      <w:r w:rsidR="002B5EFD" w:rsidRPr="00755E54">
        <w:rPr>
          <w:rFonts w:ascii="Arial" w:hAnsi="Arial" w:cs="Arial"/>
          <w:iCs/>
        </w:rPr>
        <w:t xml:space="preserve">ivisão de Medicina </w:t>
      </w:r>
      <w:r w:rsidR="00337909" w:rsidRPr="00755E54">
        <w:rPr>
          <w:rFonts w:ascii="Arial" w:hAnsi="Arial" w:cs="Arial"/>
          <w:iCs/>
        </w:rPr>
        <w:t>Cardio</w:t>
      </w:r>
      <w:r w:rsidR="002B5EFD" w:rsidRPr="00755E54">
        <w:rPr>
          <w:rFonts w:ascii="Arial" w:hAnsi="Arial" w:cs="Arial"/>
          <w:iCs/>
        </w:rPr>
        <w:t>vascular</w:t>
      </w:r>
      <w:r w:rsidR="00337909" w:rsidRPr="00755E54">
        <w:rPr>
          <w:rFonts w:ascii="Arial" w:hAnsi="Arial" w:cs="Arial"/>
          <w:iCs/>
        </w:rPr>
        <w:t>, Harvard Medical School, Boston, EUA</w:t>
      </w:r>
    </w:p>
    <w:p w14:paraId="3EACC31E" w14:textId="77777777" w:rsidR="00041937" w:rsidRPr="00755E54" w:rsidRDefault="00041937" w:rsidP="00D1224C">
      <w:pPr>
        <w:spacing w:before="113" w:line="360" w:lineRule="auto"/>
        <w:jc w:val="both"/>
        <w:rPr>
          <w:rFonts w:ascii="Arial" w:hAnsi="Arial" w:cs="Arial"/>
          <w:iCs/>
        </w:rPr>
      </w:pPr>
      <w:commentRangeStart w:id="3"/>
      <w:commentRangeEnd w:id="3"/>
      <w:r w:rsidRPr="00755E54">
        <w:rPr>
          <w:rFonts w:ascii="Arial" w:hAnsi="Arial" w:cs="Arial"/>
          <w:iCs/>
        </w:rPr>
        <w:t xml:space="preserve">*e-mail: </w:t>
      </w:r>
      <w:hyperlink r:id="rId8" w:history="1">
        <w:r w:rsidR="00337909" w:rsidRPr="00755E54">
          <w:rPr>
            <w:rFonts w:ascii="Arial" w:hAnsi="Arial" w:cs="Arial"/>
            <w:iCs/>
          </w:rPr>
          <w:t>camilamacieloliveira@gmail.com</w:t>
        </w:r>
      </w:hyperlink>
    </w:p>
    <w:bookmarkEnd w:id="2"/>
    <w:p w14:paraId="07515FE9" w14:textId="77777777" w:rsidR="005A1722" w:rsidRDefault="005A1722">
      <w:pPr>
        <w:widowControl/>
        <w:suppressAutoHyphens w:val="0"/>
        <w:rPr>
          <w:rFonts w:ascii="Arial" w:hAnsi="Arial" w:cs="Arial"/>
          <w:b/>
          <w:bCs/>
          <w:iCs/>
        </w:rPr>
      </w:pPr>
      <w:r>
        <w:rPr>
          <w:rFonts w:ascii="Arial" w:hAnsi="Arial" w:cs="Arial"/>
          <w:b/>
          <w:bCs/>
          <w:iCs/>
        </w:rPr>
        <w:br w:type="page"/>
      </w:r>
    </w:p>
    <w:p w14:paraId="40A9A846" w14:textId="1919A165" w:rsidR="00041937" w:rsidRPr="00755E54" w:rsidRDefault="00041937" w:rsidP="00D1224C">
      <w:pPr>
        <w:spacing w:before="567" w:after="227" w:line="360" w:lineRule="auto"/>
        <w:jc w:val="both"/>
        <w:rPr>
          <w:rFonts w:ascii="Arial" w:hAnsi="Arial" w:cs="Arial"/>
        </w:rPr>
      </w:pPr>
      <w:r w:rsidRPr="00755E54">
        <w:rPr>
          <w:rFonts w:ascii="Arial" w:hAnsi="Arial" w:cs="Arial"/>
          <w:b/>
          <w:bCs/>
          <w:iCs/>
        </w:rPr>
        <w:lastRenderedPageBreak/>
        <w:t xml:space="preserve">Abstract </w:t>
      </w:r>
    </w:p>
    <w:p w14:paraId="4573BFB4" w14:textId="1875CE2F" w:rsidR="00755E54" w:rsidRDefault="00755E54" w:rsidP="00D1224C">
      <w:pPr>
        <w:spacing w:after="227" w:line="360" w:lineRule="auto"/>
        <w:jc w:val="both"/>
        <w:rPr>
          <w:rFonts w:ascii="Arial" w:hAnsi="Arial" w:cs="Arial"/>
          <w:iCs/>
        </w:rPr>
      </w:pPr>
      <w:r w:rsidRPr="00755E54">
        <w:rPr>
          <w:rFonts w:ascii="Arial" w:hAnsi="Arial" w:cs="Arial"/>
          <w:iCs/>
        </w:rPr>
        <w:t>Type A influenza has been the subject of constant studies, since it is seasonal, permanent and with a high rate of transmissibility and can become pandemic. It reaches several regions of Brazil and the world annually and its most severe forms affect vulnerable groups, such as children, the elderly, pregnant women and people with immunosuppressive diseases. Therefore, educational actions in health were proposed with the purpose of disseminating information about the prevention of type A influenza. This was possible through the use of the concept of Creative Learning to construct real projects, in a playful manner, by undergraduates of the course of medicine. Thus, they were able to design and implement the "Little Hearts Changing Lives" intervention module, which is qualitative in nature and was intended for children between 6 and 12 years old in public schools in Baependi, Minas Gerais, Brazil. This project was aimed at undergraduate medical students and students aged 6 to 12 years enrolled in public schools in a Brazilian municipality, as a second level. The expectation was that the children's public could incorporate measures of prevention of influenza type A, becoming, still, multipliers of information. According to the reports of parents and educators, the goal was achieved, observing changes in habits at home and at school.</w:t>
      </w:r>
    </w:p>
    <w:p w14:paraId="2A474378" w14:textId="77777777" w:rsidR="000F5ED1" w:rsidRPr="00755E54" w:rsidRDefault="00041937" w:rsidP="00D1224C">
      <w:pPr>
        <w:spacing w:after="227" w:line="360" w:lineRule="auto"/>
        <w:jc w:val="both"/>
        <w:rPr>
          <w:rFonts w:ascii="Arial" w:hAnsi="Arial" w:cs="Arial"/>
          <w:b/>
        </w:rPr>
      </w:pPr>
      <w:r w:rsidRPr="00755E54">
        <w:rPr>
          <w:rFonts w:ascii="Arial" w:hAnsi="Arial" w:cs="Arial"/>
          <w:b/>
          <w:bCs/>
          <w:iCs/>
        </w:rPr>
        <w:t xml:space="preserve">Keywords: </w:t>
      </w:r>
      <w:r w:rsidR="00723B9F" w:rsidRPr="00755E54">
        <w:rPr>
          <w:rFonts w:ascii="Arial" w:hAnsi="Arial" w:cs="Arial"/>
          <w:b/>
          <w:iCs/>
        </w:rPr>
        <w:t>Influenza A; H1N1 influenza virus; Health education; Prevention measures.</w:t>
      </w:r>
    </w:p>
    <w:p w14:paraId="5554EBEF" w14:textId="77777777" w:rsidR="00D1224C" w:rsidRPr="00755E54" w:rsidRDefault="00D1224C" w:rsidP="00D1224C">
      <w:pPr>
        <w:spacing w:after="227" w:line="360" w:lineRule="auto"/>
        <w:jc w:val="both"/>
        <w:rPr>
          <w:rFonts w:ascii="Arial" w:hAnsi="Arial" w:cs="Arial"/>
          <w:b/>
          <w:bCs/>
        </w:rPr>
      </w:pPr>
    </w:p>
    <w:p w14:paraId="6D281DA8" w14:textId="646016BB" w:rsidR="00041937" w:rsidRPr="00755E54" w:rsidRDefault="00041937" w:rsidP="00D1224C">
      <w:pPr>
        <w:spacing w:after="227" w:line="360" w:lineRule="auto"/>
        <w:jc w:val="both"/>
        <w:rPr>
          <w:rFonts w:ascii="Arial" w:hAnsi="Arial" w:cs="Arial"/>
          <w:b/>
          <w:lang w:val="pt-BR"/>
        </w:rPr>
      </w:pPr>
      <w:r w:rsidRPr="00755E54">
        <w:rPr>
          <w:rFonts w:ascii="Arial" w:hAnsi="Arial" w:cs="Arial"/>
          <w:b/>
          <w:bCs/>
          <w:lang w:val="pt-BR"/>
        </w:rPr>
        <w:t>Resumo</w:t>
      </w:r>
      <w:commentRangeStart w:id="4"/>
      <w:commentRangeEnd w:id="4"/>
    </w:p>
    <w:p w14:paraId="3E18444E" w14:textId="6B4673EA" w:rsidR="00F43FB9" w:rsidRPr="00755E54" w:rsidRDefault="00F43FB9" w:rsidP="00D1224C">
      <w:pPr>
        <w:spacing w:after="227" w:line="360" w:lineRule="auto"/>
        <w:jc w:val="both"/>
        <w:rPr>
          <w:rFonts w:ascii="Arial" w:hAnsi="Arial" w:cs="Arial"/>
          <w:lang w:val="pt-BR"/>
        </w:rPr>
      </w:pPr>
      <w:r w:rsidRPr="00755E54">
        <w:rPr>
          <w:rFonts w:ascii="Arial" w:hAnsi="Arial" w:cs="Arial"/>
          <w:lang w:val="pt-BR"/>
        </w:rPr>
        <w:t xml:space="preserve">A gripe tipo A tem sido alvo </w:t>
      </w:r>
      <w:r w:rsidR="00177A9C" w:rsidRPr="00755E54">
        <w:rPr>
          <w:rFonts w:ascii="Arial" w:hAnsi="Arial" w:cs="Arial"/>
          <w:lang w:val="pt-BR"/>
        </w:rPr>
        <w:t xml:space="preserve">de </w:t>
      </w:r>
      <w:r w:rsidRPr="00755E54">
        <w:rPr>
          <w:rFonts w:ascii="Arial" w:hAnsi="Arial" w:cs="Arial"/>
          <w:lang w:val="pt-BR"/>
        </w:rPr>
        <w:t xml:space="preserve">constantes estudos, já que </w:t>
      </w:r>
      <w:r w:rsidR="000D5806" w:rsidRPr="00755E54">
        <w:rPr>
          <w:rFonts w:ascii="Arial" w:hAnsi="Arial" w:cs="Arial"/>
          <w:lang w:val="pt-BR"/>
        </w:rPr>
        <w:t>é</w:t>
      </w:r>
      <w:r w:rsidRPr="00755E54">
        <w:rPr>
          <w:rFonts w:ascii="Arial" w:hAnsi="Arial" w:cs="Arial"/>
          <w:lang w:val="pt-BR"/>
        </w:rPr>
        <w:t xml:space="preserve"> sazonal</w:t>
      </w:r>
      <w:r w:rsidR="00C91F16" w:rsidRPr="00755E54">
        <w:rPr>
          <w:rFonts w:ascii="Arial" w:hAnsi="Arial" w:cs="Arial"/>
          <w:lang w:val="pt-BR"/>
        </w:rPr>
        <w:t xml:space="preserve">, </w:t>
      </w:r>
      <w:r w:rsidR="00367027" w:rsidRPr="00755E54">
        <w:rPr>
          <w:rFonts w:ascii="Arial" w:hAnsi="Arial" w:cs="Arial"/>
          <w:lang w:val="pt-BR"/>
        </w:rPr>
        <w:t>permanente e</w:t>
      </w:r>
      <w:r w:rsidR="000D5806" w:rsidRPr="00755E54">
        <w:rPr>
          <w:rFonts w:ascii="Arial" w:hAnsi="Arial" w:cs="Arial"/>
          <w:lang w:val="pt-BR"/>
        </w:rPr>
        <w:t xml:space="preserve"> com alto índice de transmissibilidade podendo tornar-se pandêmica. A</w:t>
      </w:r>
      <w:r w:rsidR="00C91F16" w:rsidRPr="00755E54">
        <w:rPr>
          <w:rFonts w:ascii="Arial" w:hAnsi="Arial" w:cs="Arial"/>
          <w:lang w:val="pt-BR"/>
        </w:rPr>
        <w:t>tinge anualmente diversas regiões do Brasil e do mundo</w:t>
      </w:r>
      <w:r w:rsidR="00165189" w:rsidRPr="00755E54">
        <w:rPr>
          <w:rFonts w:ascii="Arial" w:hAnsi="Arial" w:cs="Arial"/>
          <w:lang w:val="pt-BR"/>
        </w:rPr>
        <w:t xml:space="preserve"> e</w:t>
      </w:r>
      <w:r w:rsidR="000D5806" w:rsidRPr="00755E54">
        <w:rPr>
          <w:rFonts w:ascii="Arial" w:hAnsi="Arial" w:cs="Arial"/>
          <w:lang w:val="pt-BR"/>
        </w:rPr>
        <w:t xml:space="preserve"> sua</w:t>
      </w:r>
      <w:r w:rsidR="00C91F16" w:rsidRPr="00755E54">
        <w:rPr>
          <w:rFonts w:ascii="Arial" w:hAnsi="Arial" w:cs="Arial"/>
          <w:lang w:val="pt-BR"/>
        </w:rPr>
        <w:t>s forma</w:t>
      </w:r>
      <w:r w:rsidR="009F097C" w:rsidRPr="00755E54">
        <w:rPr>
          <w:rFonts w:ascii="Arial" w:hAnsi="Arial" w:cs="Arial"/>
          <w:lang w:val="pt-BR"/>
        </w:rPr>
        <w:t>s</w:t>
      </w:r>
      <w:r w:rsidR="00C91F16" w:rsidRPr="00755E54">
        <w:rPr>
          <w:rFonts w:ascii="Arial" w:hAnsi="Arial" w:cs="Arial"/>
          <w:lang w:val="pt-BR"/>
        </w:rPr>
        <w:t xml:space="preserve"> mais graves </w:t>
      </w:r>
      <w:r w:rsidR="00367027" w:rsidRPr="00755E54">
        <w:rPr>
          <w:rFonts w:ascii="Arial" w:hAnsi="Arial" w:cs="Arial"/>
          <w:lang w:val="pt-BR"/>
        </w:rPr>
        <w:t xml:space="preserve">atingem </w:t>
      </w:r>
      <w:r w:rsidRPr="00755E54">
        <w:rPr>
          <w:rFonts w:ascii="Arial" w:hAnsi="Arial" w:cs="Arial"/>
          <w:lang w:val="pt-BR"/>
        </w:rPr>
        <w:t>grupos vulneráveis</w:t>
      </w:r>
      <w:r w:rsidR="0066340E" w:rsidRPr="00755E54">
        <w:rPr>
          <w:rFonts w:ascii="Arial" w:hAnsi="Arial" w:cs="Arial"/>
          <w:lang w:val="pt-BR"/>
        </w:rPr>
        <w:t xml:space="preserve">, tais como, </w:t>
      </w:r>
      <w:r w:rsidRPr="00755E54">
        <w:rPr>
          <w:rFonts w:ascii="Arial" w:hAnsi="Arial" w:cs="Arial"/>
          <w:lang w:val="pt-BR"/>
        </w:rPr>
        <w:t xml:space="preserve">crianças, idosos, gestantes e portadores de </w:t>
      </w:r>
      <w:r w:rsidR="0066340E" w:rsidRPr="00755E54">
        <w:rPr>
          <w:rFonts w:ascii="Arial" w:hAnsi="Arial" w:cs="Arial"/>
          <w:lang w:val="pt-BR"/>
        </w:rPr>
        <w:t>doenças imunossupressoras</w:t>
      </w:r>
      <w:r w:rsidR="00C91F16" w:rsidRPr="00755E54">
        <w:rPr>
          <w:rFonts w:ascii="Arial" w:hAnsi="Arial" w:cs="Arial"/>
          <w:lang w:val="pt-BR"/>
        </w:rPr>
        <w:t xml:space="preserve">. </w:t>
      </w:r>
      <w:r w:rsidR="00AA453F" w:rsidRPr="00755E54">
        <w:rPr>
          <w:rFonts w:ascii="Arial" w:hAnsi="Arial" w:cs="Arial"/>
          <w:lang w:val="pt-BR"/>
        </w:rPr>
        <w:t>Para tanto, ações educativas em saúde</w:t>
      </w:r>
      <w:r w:rsidR="00367027" w:rsidRPr="00755E54">
        <w:rPr>
          <w:rFonts w:ascii="Arial" w:hAnsi="Arial" w:cs="Arial"/>
          <w:lang w:val="pt-BR"/>
        </w:rPr>
        <w:t xml:space="preserve"> foram</w:t>
      </w:r>
      <w:r w:rsidR="00624253" w:rsidRPr="00755E54">
        <w:rPr>
          <w:rFonts w:ascii="Arial" w:hAnsi="Arial" w:cs="Arial"/>
          <w:lang w:val="pt-BR"/>
        </w:rPr>
        <w:t xml:space="preserve"> propostas com o objetivo de </w:t>
      </w:r>
      <w:r w:rsidR="00AA453F" w:rsidRPr="00755E54">
        <w:rPr>
          <w:rFonts w:ascii="Arial" w:hAnsi="Arial" w:cs="Arial"/>
          <w:lang w:val="pt-BR"/>
        </w:rPr>
        <w:t xml:space="preserve">disseminar informações acerca da </w:t>
      </w:r>
      <w:r w:rsidR="00624253" w:rsidRPr="00755E54">
        <w:rPr>
          <w:rFonts w:ascii="Arial" w:hAnsi="Arial" w:cs="Arial"/>
          <w:lang w:val="pt-BR"/>
        </w:rPr>
        <w:t xml:space="preserve">prevenção </w:t>
      </w:r>
      <w:r w:rsidR="00AA453F" w:rsidRPr="00755E54">
        <w:rPr>
          <w:rFonts w:ascii="Arial" w:hAnsi="Arial" w:cs="Arial"/>
          <w:lang w:val="pt-BR"/>
        </w:rPr>
        <w:t xml:space="preserve">da gripe tipo A. Isto foi possível a partir da utilização do conceito de Aprendizagem Criativa para a construção de projetos reais, de forma lúdica, por graduandos do curso de medicina. Assim, os mesmos puderam elaborar e aplicar o módulo do programa de intervenção “Little </w:t>
      </w:r>
      <w:r w:rsidR="00AA453F" w:rsidRPr="00755E54">
        <w:rPr>
          <w:rFonts w:ascii="Arial" w:hAnsi="Arial" w:cs="Arial"/>
          <w:lang w:val="pt-BR"/>
        </w:rPr>
        <w:lastRenderedPageBreak/>
        <w:t>Hearts Changing Lives”</w:t>
      </w:r>
      <w:r w:rsidR="002B5EFD" w:rsidRPr="00755E54">
        <w:rPr>
          <w:rFonts w:ascii="Arial" w:hAnsi="Arial" w:cs="Arial"/>
          <w:lang w:val="pt-BR"/>
        </w:rPr>
        <w:t>,</w:t>
      </w:r>
      <w:r w:rsidR="00755E54" w:rsidRPr="00755E54">
        <w:rPr>
          <w:rFonts w:ascii="Arial" w:hAnsi="Arial" w:cs="Arial"/>
          <w:lang w:val="pt-BR"/>
        </w:rPr>
        <w:t xml:space="preserve"> </w:t>
      </w:r>
      <w:r w:rsidR="00AA453F" w:rsidRPr="00755E54">
        <w:rPr>
          <w:rFonts w:ascii="Arial" w:hAnsi="Arial" w:cs="Arial"/>
          <w:lang w:val="pt-BR"/>
        </w:rPr>
        <w:t>o qual tem natureza qualitativa e foi destinado a</w:t>
      </w:r>
      <w:r w:rsidR="005C528C" w:rsidRPr="00755E54">
        <w:rPr>
          <w:rFonts w:ascii="Arial" w:hAnsi="Arial" w:cs="Arial"/>
          <w:lang w:val="pt-BR"/>
        </w:rPr>
        <w:t xml:space="preserve"> </w:t>
      </w:r>
      <w:r w:rsidR="00165189" w:rsidRPr="00755E54">
        <w:rPr>
          <w:rFonts w:ascii="Arial" w:hAnsi="Arial" w:cs="Arial"/>
          <w:lang w:val="pt-BR"/>
        </w:rPr>
        <w:t>criança</w:t>
      </w:r>
      <w:r w:rsidR="002B5EFD" w:rsidRPr="00755E54">
        <w:rPr>
          <w:rFonts w:ascii="Arial" w:hAnsi="Arial" w:cs="Arial"/>
          <w:lang w:val="pt-BR"/>
        </w:rPr>
        <w:t xml:space="preserve">s entre 6 e 12 anos </w:t>
      </w:r>
      <w:r w:rsidR="00165189" w:rsidRPr="00755E54">
        <w:rPr>
          <w:rFonts w:ascii="Arial" w:hAnsi="Arial" w:cs="Arial"/>
          <w:lang w:val="pt-BR"/>
        </w:rPr>
        <w:t xml:space="preserve">de escolas </w:t>
      </w:r>
      <w:r w:rsidR="002B5EFD" w:rsidRPr="00755E54">
        <w:rPr>
          <w:rFonts w:ascii="Arial" w:hAnsi="Arial" w:cs="Arial"/>
          <w:lang w:val="pt-BR"/>
        </w:rPr>
        <w:t xml:space="preserve">públicas </w:t>
      </w:r>
      <w:r w:rsidR="00165189" w:rsidRPr="00755E54">
        <w:rPr>
          <w:rFonts w:ascii="Arial" w:hAnsi="Arial" w:cs="Arial"/>
          <w:lang w:val="pt-BR"/>
        </w:rPr>
        <w:t>do município de Baependi</w:t>
      </w:r>
      <w:r w:rsidR="002B5EFD" w:rsidRPr="00755E54">
        <w:rPr>
          <w:rFonts w:ascii="Arial" w:hAnsi="Arial" w:cs="Arial"/>
          <w:lang w:val="pt-BR"/>
        </w:rPr>
        <w:t>, Minas Gerais, Brasil.</w:t>
      </w:r>
      <w:r w:rsidR="00EE4AC2" w:rsidRPr="00755E54">
        <w:rPr>
          <w:rFonts w:ascii="Arial" w:hAnsi="Arial" w:cs="Arial"/>
          <w:lang w:val="pt-BR"/>
        </w:rPr>
        <w:t xml:space="preserve"> </w:t>
      </w:r>
      <w:r w:rsidR="00755E54">
        <w:rPr>
          <w:rFonts w:ascii="Arial" w:hAnsi="Arial" w:cs="Arial"/>
          <w:lang w:val="pt-BR"/>
        </w:rPr>
        <w:t>Este projeto</w:t>
      </w:r>
      <w:r w:rsidR="00755E54" w:rsidRPr="00755E54">
        <w:rPr>
          <w:rFonts w:ascii="Arial" w:hAnsi="Arial" w:cs="Arial"/>
          <w:lang w:val="pt-BR"/>
        </w:rPr>
        <w:t xml:space="preserve"> teve como público-alvo graduandos do curso </w:t>
      </w:r>
      <w:r w:rsidR="00755E54">
        <w:rPr>
          <w:rFonts w:ascii="Arial" w:hAnsi="Arial" w:cs="Arial"/>
          <w:lang w:val="pt-BR"/>
        </w:rPr>
        <w:t>de medicina em primeiro nível e</w:t>
      </w:r>
      <w:r w:rsidR="00755E54" w:rsidRPr="00755E54">
        <w:rPr>
          <w:rFonts w:ascii="Arial" w:hAnsi="Arial" w:cs="Arial"/>
          <w:lang w:val="pt-BR"/>
        </w:rPr>
        <w:t xml:space="preserve"> estudantes de 6 a 12 anos de idade matriculados em escolas públicas de um município brasileiro, como segundo nível.</w:t>
      </w:r>
      <w:r w:rsidR="00755E54">
        <w:rPr>
          <w:rFonts w:ascii="Arial" w:hAnsi="Arial" w:cs="Arial"/>
          <w:lang w:val="pt-BR"/>
        </w:rPr>
        <w:t xml:space="preserve"> </w:t>
      </w:r>
      <w:r w:rsidR="00AA453F" w:rsidRPr="00755E54">
        <w:rPr>
          <w:rFonts w:ascii="Arial" w:hAnsi="Arial" w:cs="Arial"/>
          <w:lang w:val="pt-BR"/>
        </w:rPr>
        <w:t>A expecta</w:t>
      </w:r>
      <w:r w:rsidR="000F7D71" w:rsidRPr="00755E54">
        <w:rPr>
          <w:rFonts w:ascii="Arial" w:hAnsi="Arial" w:cs="Arial"/>
          <w:lang w:val="pt-BR"/>
        </w:rPr>
        <w:t>ti</w:t>
      </w:r>
      <w:r w:rsidR="00AA453F" w:rsidRPr="00755E54">
        <w:rPr>
          <w:rFonts w:ascii="Arial" w:hAnsi="Arial" w:cs="Arial"/>
          <w:lang w:val="pt-BR"/>
        </w:rPr>
        <w:t>va era que o público infantil pudesse</w:t>
      </w:r>
      <w:r w:rsidR="00165189" w:rsidRPr="00755E54">
        <w:rPr>
          <w:rFonts w:ascii="Arial" w:hAnsi="Arial" w:cs="Arial"/>
          <w:lang w:val="pt-BR"/>
        </w:rPr>
        <w:t xml:space="preserve"> incorporar medidas de prevenção </w:t>
      </w:r>
      <w:r w:rsidR="000F7D71" w:rsidRPr="00755E54">
        <w:rPr>
          <w:rFonts w:ascii="Arial" w:hAnsi="Arial" w:cs="Arial"/>
          <w:lang w:val="pt-BR"/>
        </w:rPr>
        <w:t>d</w:t>
      </w:r>
      <w:r w:rsidR="0066340E" w:rsidRPr="00755E54">
        <w:rPr>
          <w:rFonts w:ascii="Arial" w:hAnsi="Arial" w:cs="Arial"/>
          <w:lang w:val="pt-BR"/>
        </w:rPr>
        <w:t>a</w:t>
      </w:r>
      <w:r w:rsidR="000F7D71" w:rsidRPr="00755E54">
        <w:rPr>
          <w:rFonts w:ascii="Arial" w:hAnsi="Arial" w:cs="Arial"/>
          <w:lang w:val="pt-BR"/>
        </w:rPr>
        <w:t xml:space="preserve"> gripe tipo A, tornando-se, ainda, multiplicadores de informação</w:t>
      </w:r>
      <w:r w:rsidR="00165189" w:rsidRPr="00755E54">
        <w:rPr>
          <w:rFonts w:ascii="Arial" w:hAnsi="Arial" w:cs="Arial"/>
          <w:lang w:val="pt-BR"/>
        </w:rPr>
        <w:t xml:space="preserve">. </w:t>
      </w:r>
      <w:r w:rsidR="00B121C5" w:rsidRPr="00755E54">
        <w:rPr>
          <w:rFonts w:ascii="Arial" w:hAnsi="Arial" w:cs="Arial"/>
          <w:lang w:val="pt-BR"/>
        </w:rPr>
        <w:t xml:space="preserve">Segundo o relato de pais e educadores, </w:t>
      </w:r>
      <w:r w:rsidR="00165189" w:rsidRPr="00755E54">
        <w:rPr>
          <w:rFonts w:ascii="Arial" w:hAnsi="Arial" w:cs="Arial"/>
          <w:lang w:val="pt-BR"/>
        </w:rPr>
        <w:t>objeti</w:t>
      </w:r>
      <w:r w:rsidR="000F7D71" w:rsidRPr="00755E54">
        <w:rPr>
          <w:rFonts w:ascii="Arial" w:hAnsi="Arial" w:cs="Arial"/>
          <w:lang w:val="pt-BR"/>
        </w:rPr>
        <w:t>vo foi atingido</w:t>
      </w:r>
      <w:r w:rsidR="00165189" w:rsidRPr="00755E54">
        <w:rPr>
          <w:rFonts w:ascii="Arial" w:hAnsi="Arial" w:cs="Arial"/>
          <w:lang w:val="pt-BR"/>
        </w:rPr>
        <w:t xml:space="preserve">, </w:t>
      </w:r>
      <w:r w:rsidR="00B121C5" w:rsidRPr="00755E54">
        <w:rPr>
          <w:rFonts w:ascii="Arial" w:hAnsi="Arial" w:cs="Arial"/>
          <w:lang w:val="pt-BR"/>
        </w:rPr>
        <w:t>observando-se</w:t>
      </w:r>
      <w:r w:rsidR="00165189" w:rsidRPr="00755E54">
        <w:rPr>
          <w:rFonts w:ascii="Arial" w:hAnsi="Arial" w:cs="Arial"/>
          <w:lang w:val="pt-BR"/>
        </w:rPr>
        <w:t xml:space="preserve"> mudanças de hábitos em casa e na escola. </w:t>
      </w:r>
    </w:p>
    <w:p w14:paraId="1789ED8C" w14:textId="056BA90E" w:rsidR="00041937" w:rsidRPr="00755E54" w:rsidRDefault="00041937" w:rsidP="00D1224C">
      <w:pPr>
        <w:pStyle w:val="Contedodatabela"/>
        <w:spacing w:after="113" w:line="360" w:lineRule="auto"/>
        <w:jc w:val="both"/>
        <w:rPr>
          <w:rFonts w:ascii="Arial" w:hAnsi="Arial" w:cs="Arial"/>
          <w:lang w:val="pt-BR"/>
        </w:rPr>
        <w:sectPr w:rsidR="00041937" w:rsidRPr="00755E54" w:rsidSect="001B1198">
          <w:headerReference w:type="default" r:id="rId9"/>
          <w:pgSz w:w="11906" w:h="16838" w:code="9"/>
          <w:pgMar w:top="1418" w:right="1134" w:bottom="1418" w:left="1701" w:header="720" w:footer="720" w:gutter="0"/>
          <w:cols w:space="720"/>
          <w:docGrid w:linePitch="360"/>
        </w:sectPr>
      </w:pPr>
      <w:r w:rsidRPr="00755E54">
        <w:rPr>
          <w:rFonts w:ascii="Arial" w:hAnsi="Arial" w:cs="Arial"/>
          <w:b/>
          <w:bCs/>
          <w:lang w:val="pt-BR"/>
        </w:rPr>
        <w:t>Palavras-chave:</w:t>
      </w:r>
      <w:r w:rsidRPr="00755E54">
        <w:rPr>
          <w:rFonts w:ascii="Arial" w:hAnsi="Arial" w:cs="Arial"/>
          <w:b/>
          <w:lang w:val="pt-BR"/>
        </w:rPr>
        <w:t xml:space="preserve"> </w:t>
      </w:r>
      <w:r w:rsidR="00D1224C" w:rsidRPr="00755E54">
        <w:rPr>
          <w:rFonts w:ascii="Arial" w:hAnsi="Arial" w:cs="Arial"/>
          <w:lang w:val="pt-BR"/>
        </w:rPr>
        <w:t>Aprendizagem criativa; G</w:t>
      </w:r>
      <w:r w:rsidR="00B121C5" w:rsidRPr="00755E54">
        <w:rPr>
          <w:rFonts w:ascii="Arial" w:hAnsi="Arial" w:cs="Arial"/>
          <w:lang w:val="pt-BR"/>
        </w:rPr>
        <w:t xml:space="preserve">ripe tipo A; </w:t>
      </w:r>
      <w:r w:rsidR="00D1224C" w:rsidRPr="00755E54">
        <w:rPr>
          <w:rFonts w:ascii="Arial" w:hAnsi="Arial" w:cs="Arial"/>
          <w:lang w:val="pt-BR"/>
        </w:rPr>
        <w:t>V</w:t>
      </w:r>
      <w:r w:rsidR="00B121C5" w:rsidRPr="00755E54">
        <w:rPr>
          <w:rFonts w:ascii="Arial" w:hAnsi="Arial" w:cs="Arial"/>
          <w:lang w:val="pt-BR"/>
        </w:rPr>
        <w:t xml:space="preserve">írus </w:t>
      </w:r>
      <w:r w:rsidR="00D1224C" w:rsidRPr="00755E54">
        <w:rPr>
          <w:rFonts w:ascii="Arial" w:hAnsi="Arial" w:cs="Arial"/>
          <w:lang w:val="pt-BR"/>
        </w:rPr>
        <w:t>influenza H1N1; E</w:t>
      </w:r>
      <w:r w:rsidR="00B121C5" w:rsidRPr="00755E54">
        <w:rPr>
          <w:rFonts w:ascii="Arial" w:hAnsi="Arial" w:cs="Arial"/>
          <w:lang w:val="pt-BR"/>
        </w:rPr>
        <w:t>ducação</w:t>
      </w:r>
      <w:r w:rsidR="00D1224C" w:rsidRPr="00755E54">
        <w:rPr>
          <w:rFonts w:ascii="Arial" w:hAnsi="Arial" w:cs="Arial"/>
          <w:lang w:val="pt-BR"/>
        </w:rPr>
        <w:t xml:space="preserve"> em saúde; </w:t>
      </w:r>
    </w:p>
    <w:bookmarkEnd w:id="1"/>
    <w:p w14:paraId="2A834EC7" w14:textId="537D6DC6" w:rsidR="00041937" w:rsidRPr="00755E54" w:rsidRDefault="00297E49" w:rsidP="00D1224C">
      <w:pPr>
        <w:pageBreakBefore/>
        <w:spacing w:after="227" w:line="360" w:lineRule="auto"/>
        <w:jc w:val="both"/>
        <w:rPr>
          <w:rFonts w:ascii="Arial" w:hAnsi="Arial" w:cs="Arial"/>
          <w:b/>
          <w:bCs/>
          <w:lang w:val="pt-BR"/>
        </w:rPr>
      </w:pPr>
      <w:r w:rsidRPr="00755E54">
        <w:rPr>
          <w:rFonts w:ascii="Arial" w:hAnsi="Arial" w:cs="Arial"/>
          <w:b/>
          <w:bCs/>
          <w:lang w:val="pt-BR"/>
        </w:rPr>
        <w:lastRenderedPageBreak/>
        <w:t xml:space="preserve">Introdução </w:t>
      </w:r>
    </w:p>
    <w:p w14:paraId="222D08BE" w14:textId="314AF12A" w:rsidR="003A7934" w:rsidRPr="00755E54" w:rsidRDefault="000028E4" w:rsidP="004F7056">
      <w:pPr>
        <w:spacing w:line="360" w:lineRule="auto"/>
        <w:jc w:val="both"/>
        <w:rPr>
          <w:rFonts w:ascii="Arial" w:hAnsi="Arial" w:cs="Arial"/>
          <w:lang w:val="pt-BR"/>
        </w:rPr>
      </w:pPr>
      <w:r w:rsidRPr="00755E54">
        <w:rPr>
          <w:rFonts w:ascii="Arial" w:hAnsi="Arial" w:cs="Arial"/>
          <w:lang w:val="pt-BR"/>
        </w:rPr>
        <w:t>A</w:t>
      </w:r>
      <w:r w:rsidR="00466705" w:rsidRPr="00755E54">
        <w:rPr>
          <w:rFonts w:ascii="Arial" w:hAnsi="Arial" w:cs="Arial"/>
          <w:lang w:val="pt-BR"/>
        </w:rPr>
        <w:t xml:space="preserve"> </w:t>
      </w:r>
      <w:r w:rsidR="00041937" w:rsidRPr="00755E54">
        <w:rPr>
          <w:rFonts w:ascii="Arial" w:hAnsi="Arial" w:cs="Arial"/>
          <w:lang w:val="pt-BR"/>
        </w:rPr>
        <w:t>gripe tipo A</w:t>
      </w:r>
      <w:r w:rsidR="00466705" w:rsidRPr="00755E54">
        <w:rPr>
          <w:rFonts w:ascii="Arial" w:hAnsi="Arial" w:cs="Arial"/>
          <w:lang w:val="pt-BR"/>
        </w:rPr>
        <w:t xml:space="preserve">, causada pelo vírus influenza H1N1, </w:t>
      </w:r>
      <w:r w:rsidR="001D3FC5" w:rsidRPr="00755E54">
        <w:rPr>
          <w:rFonts w:ascii="Arial" w:hAnsi="Arial" w:cs="Arial"/>
          <w:lang w:val="pt-BR"/>
        </w:rPr>
        <w:t xml:space="preserve">surgiu no Brasil em 2009 </w:t>
      </w:r>
      <w:r w:rsidR="007069C7" w:rsidRPr="00755E54">
        <w:rPr>
          <w:rFonts w:ascii="Arial" w:hAnsi="Arial" w:cs="Arial"/>
          <w:lang w:val="pt-BR"/>
        </w:rPr>
        <w:t>sendo</w:t>
      </w:r>
      <w:r w:rsidR="00466705" w:rsidRPr="00755E54">
        <w:rPr>
          <w:rFonts w:ascii="Arial" w:hAnsi="Arial" w:cs="Arial"/>
          <w:lang w:val="pt-BR"/>
        </w:rPr>
        <w:t xml:space="preserve"> a infecção que mais </w:t>
      </w:r>
      <w:r w:rsidR="001D3FC5" w:rsidRPr="00755E54">
        <w:rPr>
          <w:rFonts w:ascii="Arial" w:hAnsi="Arial" w:cs="Arial"/>
          <w:lang w:val="pt-BR"/>
        </w:rPr>
        <w:t>ocasionou m</w:t>
      </w:r>
      <w:r w:rsidR="00466705" w:rsidRPr="00755E54">
        <w:rPr>
          <w:rFonts w:ascii="Arial" w:hAnsi="Arial" w:cs="Arial"/>
          <w:lang w:val="pt-BR"/>
        </w:rPr>
        <w:t>ortes</w:t>
      </w:r>
      <w:r w:rsidRPr="00755E54">
        <w:rPr>
          <w:rFonts w:ascii="Arial" w:hAnsi="Arial" w:cs="Arial"/>
          <w:lang w:val="pt-BR"/>
        </w:rPr>
        <w:t xml:space="preserve"> na atualidade, provocando epidemias </w:t>
      </w:r>
      <w:r w:rsidR="008427B4" w:rsidRPr="00755E54">
        <w:rPr>
          <w:rFonts w:ascii="Arial" w:hAnsi="Arial" w:cs="Arial"/>
          <w:lang w:val="pt-BR"/>
        </w:rPr>
        <w:t>anuais</w:t>
      </w:r>
      <w:r w:rsidR="002B57D1" w:rsidRPr="00755E54">
        <w:rPr>
          <w:rFonts w:ascii="Arial" w:hAnsi="Arial" w:cs="Arial"/>
          <w:lang w:val="pt-BR"/>
        </w:rPr>
        <w:t xml:space="preserve">, alta </w:t>
      </w:r>
      <w:r w:rsidR="00466705" w:rsidRPr="00755E54">
        <w:rPr>
          <w:rFonts w:ascii="Arial" w:hAnsi="Arial" w:cs="Arial"/>
          <w:lang w:val="pt-BR"/>
        </w:rPr>
        <w:t xml:space="preserve">capacidade de transmissão e </w:t>
      </w:r>
      <w:r w:rsidR="00847E54" w:rsidRPr="00755E54">
        <w:rPr>
          <w:rFonts w:ascii="Arial" w:hAnsi="Arial" w:cs="Arial"/>
          <w:lang w:val="pt-BR"/>
        </w:rPr>
        <w:t>expansão</w:t>
      </w:r>
      <w:r w:rsidR="00466705" w:rsidRPr="00755E54">
        <w:rPr>
          <w:rFonts w:ascii="Arial" w:hAnsi="Arial" w:cs="Arial"/>
          <w:lang w:val="pt-BR"/>
        </w:rPr>
        <w:t xml:space="preserve"> global</w:t>
      </w:r>
      <w:r w:rsidR="00FC3B34" w:rsidRPr="00755E54">
        <w:rPr>
          <w:rFonts w:ascii="Arial" w:hAnsi="Arial" w:cs="Arial"/>
          <w:lang w:val="pt-BR"/>
        </w:rPr>
        <w:t xml:space="preserve"> </w:t>
      </w:r>
      <w:r w:rsidR="00A10743" w:rsidRPr="00755E54">
        <w:rPr>
          <w:rFonts w:ascii="Arial" w:hAnsi="Arial" w:cs="Arial"/>
          <w:lang w:val="pt-BR"/>
        </w:rPr>
        <w:fldChar w:fldCharType="begin"/>
      </w:r>
      <w:r w:rsidR="00A10743" w:rsidRPr="00755E54">
        <w:rPr>
          <w:rFonts w:ascii="Arial" w:hAnsi="Arial" w:cs="Arial"/>
          <w:lang w:val="pt-BR"/>
        </w:rPr>
        <w:instrText xml:space="preserve"> ADDIN EN.CITE &lt;EndNote&gt;&lt;Cite&gt;&lt;Author&gt;Costa&lt;/Author&gt;&lt;Year&gt;2016&lt;/Year&gt;&lt;RecNum&gt;1&lt;/RecNum&gt;&lt;DisplayText&gt;(Costa &amp;amp; Merchan-Hamann, 2016)&lt;/DisplayText&gt;&lt;record&gt;&lt;rec-number&gt;1&lt;/rec-number&gt;&lt;foreign-keys&gt;&lt;key app="EN" db-id="exf29eppi0dr5befzzjxf59qsefvz2f9ptzx" timestamp="1534807606"&gt;1&lt;/key&gt;&lt;/foreign-keys&gt;&lt;ref-type name="Journal Article"&gt;17&lt;/ref-type&gt;&lt;contributors&gt;&lt;authors&gt;&lt;author&gt;Costa, Ligia Maria Cantarino da&lt;/author&gt;&lt;author&gt;Merchan-Hamann, Edgar %J Revista Pan-Amazônica de Saúde&lt;/author&gt;&lt;/authors&gt;&lt;/contributors&gt;&lt;titles&gt;&lt;title&gt;Pandemias de influenza e a estrutura sanitária brasileira: breve histórico e caracterização dos cenários&lt;/title&gt;&lt;/titles&gt;&lt;pages&gt;11-25&lt;/pages&gt;&lt;volume&gt;7&lt;/volume&gt;&lt;number&gt;1&lt;/number&gt;&lt;dates&gt;&lt;year&gt;2016&lt;/year&gt;&lt;/dates&gt;&lt;isbn&gt;2176-6223&lt;/isbn&gt;&lt;urls&gt;&lt;/urls&gt;&lt;/record&gt;&lt;/Cite&gt;&lt;/EndNote&gt;</w:instrText>
      </w:r>
      <w:r w:rsidR="00A10743" w:rsidRPr="00755E54">
        <w:rPr>
          <w:rFonts w:ascii="Arial" w:hAnsi="Arial" w:cs="Arial"/>
          <w:lang w:val="pt-BR"/>
        </w:rPr>
        <w:fldChar w:fldCharType="separate"/>
      </w:r>
      <w:r w:rsidR="00A10743" w:rsidRPr="00755E54">
        <w:rPr>
          <w:rFonts w:ascii="Arial" w:hAnsi="Arial" w:cs="Arial"/>
          <w:noProof/>
          <w:lang w:val="pt-BR"/>
        </w:rPr>
        <w:t>(Costa &amp; Merchan-Hamann, 2016)</w:t>
      </w:r>
      <w:r w:rsidR="00A10743" w:rsidRPr="00755E54">
        <w:rPr>
          <w:rFonts w:ascii="Arial" w:hAnsi="Arial" w:cs="Arial"/>
          <w:lang w:val="pt-BR"/>
        </w:rPr>
        <w:fldChar w:fldCharType="end"/>
      </w:r>
      <w:r w:rsidR="00466705" w:rsidRPr="00755E54">
        <w:rPr>
          <w:rFonts w:ascii="Arial" w:hAnsi="Arial" w:cs="Arial"/>
          <w:lang w:val="pt-BR"/>
        </w:rPr>
        <w:t>.</w:t>
      </w:r>
      <w:r w:rsidR="008427B4" w:rsidRPr="00755E54">
        <w:rPr>
          <w:rFonts w:ascii="Arial" w:hAnsi="Arial" w:cs="Arial"/>
          <w:lang w:val="pt-BR"/>
        </w:rPr>
        <w:t xml:space="preserve"> Suas formas mais graves são observadas em</w:t>
      </w:r>
      <w:r w:rsidR="002B57D1" w:rsidRPr="00755E54">
        <w:rPr>
          <w:rFonts w:ascii="Arial" w:hAnsi="Arial" w:cs="Arial"/>
          <w:lang w:val="pt-BR"/>
        </w:rPr>
        <w:t xml:space="preserve"> grupos vulneráveis</w:t>
      </w:r>
      <w:r w:rsidR="00C00265" w:rsidRPr="00755E54">
        <w:rPr>
          <w:rFonts w:ascii="Arial" w:hAnsi="Arial" w:cs="Arial"/>
          <w:lang w:val="pt-BR"/>
        </w:rPr>
        <w:t>,</w:t>
      </w:r>
      <w:r w:rsidR="002B57D1" w:rsidRPr="00755E54">
        <w:rPr>
          <w:rFonts w:ascii="Arial" w:hAnsi="Arial" w:cs="Arial"/>
          <w:lang w:val="pt-BR"/>
        </w:rPr>
        <w:t xml:space="preserve"> apresentando</w:t>
      </w:r>
      <w:r w:rsidR="008427B4" w:rsidRPr="00755E54">
        <w:rPr>
          <w:rFonts w:ascii="Arial" w:hAnsi="Arial" w:cs="Arial"/>
          <w:lang w:val="pt-BR"/>
        </w:rPr>
        <w:t xml:space="preserve"> letalidade expressiva em idosos</w:t>
      </w:r>
      <w:r w:rsidR="002E7961" w:rsidRPr="00755E54">
        <w:rPr>
          <w:rFonts w:ascii="Arial" w:hAnsi="Arial" w:cs="Arial"/>
          <w:lang w:val="pt-BR"/>
        </w:rPr>
        <w:t xml:space="preserve"> e em indivíduos</w:t>
      </w:r>
      <w:r w:rsidR="002B57D1" w:rsidRPr="00755E54">
        <w:rPr>
          <w:rFonts w:ascii="Arial" w:hAnsi="Arial" w:cs="Arial"/>
          <w:lang w:val="pt-BR"/>
        </w:rPr>
        <w:t xml:space="preserve"> que possuam condições clínicas</w:t>
      </w:r>
      <w:r w:rsidR="002E7961" w:rsidRPr="00755E54">
        <w:rPr>
          <w:rFonts w:ascii="Arial" w:hAnsi="Arial" w:cs="Arial"/>
          <w:lang w:val="pt-BR"/>
        </w:rPr>
        <w:t xml:space="preserve"> o</w:t>
      </w:r>
      <w:r w:rsidR="002B57D1" w:rsidRPr="00755E54">
        <w:rPr>
          <w:rFonts w:ascii="Arial" w:hAnsi="Arial" w:cs="Arial"/>
          <w:lang w:val="pt-BR"/>
        </w:rPr>
        <w:t>u comorbidades que os exponham à</w:t>
      </w:r>
      <w:r w:rsidR="002E7961" w:rsidRPr="00755E54">
        <w:rPr>
          <w:rFonts w:ascii="Arial" w:hAnsi="Arial" w:cs="Arial"/>
          <w:lang w:val="pt-BR"/>
        </w:rPr>
        <w:t>s complicações da influenza</w:t>
      </w:r>
      <w:r w:rsidR="00C00265" w:rsidRPr="00755E54">
        <w:rPr>
          <w:rFonts w:ascii="Arial" w:hAnsi="Arial" w:cs="Arial"/>
          <w:lang w:val="pt-BR"/>
        </w:rPr>
        <w:t xml:space="preserve"> </w:t>
      </w:r>
      <w:r w:rsidR="00A10743" w:rsidRPr="00755E54">
        <w:rPr>
          <w:rFonts w:ascii="Arial" w:hAnsi="Arial" w:cs="Arial"/>
          <w:lang w:val="pt-BR"/>
        </w:rPr>
        <w:fldChar w:fldCharType="begin"/>
      </w:r>
      <w:r w:rsidR="002652B3" w:rsidRPr="00755E54">
        <w:rPr>
          <w:rFonts w:ascii="Arial" w:hAnsi="Arial" w:cs="Arial"/>
          <w:lang w:val="pt-BR"/>
        </w:rPr>
        <w:instrText xml:space="preserve"> ADDIN EN.CITE &lt;EndNote&gt;&lt;Cite&gt;&lt;Author&gt;Forleo-Neto&lt;/Author&gt;&lt;Year&gt;2003&lt;/Year&gt;&lt;RecNum&gt;2&lt;/RecNum&gt;&lt;DisplayText&gt;(Forleo-Neto, Halker, Santos, Paiva, &amp;amp; Toniolo-Neto, 2003)&lt;/DisplayText&gt;&lt;record&gt;&lt;rec-number&gt;2&lt;/rec-number&gt;&lt;foreign-keys&gt;&lt;key app="EN" db-id="exf29eppi0dr5befzzjxf59qsefvz2f9ptzx" timestamp="1534807931"&gt;2&lt;/key&gt;&lt;/foreign-keys&gt;&lt;ref-type name="Journal Article"&gt;17&lt;/ref-type&gt;&lt;contributors&gt;&lt;authors&gt;&lt;author&gt;Forleo-Neto, Eduardo&lt;/author&gt;&lt;author&gt;Halker, Elisa&lt;/author&gt;&lt;author&gt;Santos, Verônica Jorge&lt;/author&gt;&lt;author&gt;Paiva, Terezinha Maria&lt;/author&gt;&lt;author&gt;Toniolo-Neto, João&lt;/author&gt;&lt;/authors&gt;&lt;/contributors&gt;&lt;titles&gt;&lt;title&gt;Influenza %J Revista da Sociedade Brasileira de Medicina Tropical&lt;/title&gt;&lt;/titles&gt;&lt;pages&gt;267-274&lt;/pages&gt;&lt;volume&gt;36&lt;/volume&gt;&lt;dates&gt;&lt;year&gt;2003&lt;/year&gt;&lt;/dates&gt;&lt;isbn&gt;0037-8682&lt;/isbn&gt;&lt;urls&gt;&lt;related-urls&gt;&lt;url&gt;http://www.scielo.br/scielo.php?script=sci_arttext&amp;amp;pid=S0037-86822003000200011&amp;amp;nrm=iso&lt;/url&gt;&lt;/related-urls&gt;&lt;/urls&gt;&lt;/record&gt;&lt;/Cite&gt;&lt;/EndNote&gt;</w:instrText>
      </w:r>
      <w:r w:rsidR="00A10743" w:rsidRPr="00755E54">
        <w:rPr>
          <w:rFonts w:ascii="Arial" w:hAnsi="Arial" w:cs="Arial"/>
          <w:lang w:val="pt-BR"/>
        </w:rPr>
        <w:fldChar w:fldCharType="separate"/>
      </w:r>
      <w:r w:rsidR="002652B3" w:rsidRPr="00755E54">
        <w:rPr>
          <w:rFonts w:ascii="Arial" w:hAnsi="Arial" w:cs="Arial"/>
          <w:noProof/>
          <w:lang w:val="pt-BR"/>
        </w:rPr>
        <w:t>(Forleo-Neto, Halker, Santos, Paiva, &amp; Toniolo-Neto, 2003)</w:t>
      </w:r>
      <w:r w:rsidR="00A10743" w:rsidRPr="00755E54">
        <w:rPr>
          <w:rFonts w:ascii="Arial" w:hAnsi="Arial" w:cs="Arial"/>
          <w:lang w:val="pt-BR"/>
        </w:rPr>
        <w:fldChar w:fldCharType="end"/>
      </w:r>
      <w:r w:rsidR="002E7961" w:rsidRPr="00755E54">
        <w:rPr>
          <w:rFonts w:ascii="Arial" w:hAnsi="Arial" w:cs="Arial"/>
          <w:lang w:val="pt-BR"/>
        </w:rPr>
        <w:t>.</w:t>
      </w:r>
      <w:r w:rsidR="005542C5" w:rsidRPr="00755E54">
        <w:rPr>
          <w:rFonts w:ascii="Arial" w:hAnsi="Arial" w:cs="Arial"/>
          <w:lang w:val="pt-BR"/>
        </w:rPr>
        <w:t xml:space="preserve"> </w:t>
      </w:r>
      <w:r w:rsidR="00847E54" w:rsidRPr="00755E54">
        <w:rPr>
          <w:rFonts w:ascii="Arial" w:hAnsi="Arial" w:cs="Arial"/>
          <w:lang w:val="pt-BR"/>
        </w:rPr>
        <w:t>A</w:t>
      </w:r>
      <w:r w:rsidR="001A47F6" w:rsidRPr="00755E54">
        <w:rPr>
          <w:rFonts w:ascii="Arial" w:hAnsi="Arial" w:cs="Arial"/>
          <w:lang w:val="pt-BR"/>
        </w:rPr>
        <w:t xml:space="preserve">pesar do </w:t>
      </w:r>
      <w:r w:rsidR="002B57D1" w:rsidRPr="00755E54">
        <w:rPr>
          <w:rFonts w:ascii="Arial" w:hAnsi="Arial" w:cs="Arial"/>
          <w:lang w:val="pt-BR"/>
        </w:rPr>
        <w:t xml:space="preserve">importante </w:t>
      </w:r>
      <w:r w:rsidR="001A47F6" w:rsidRPr="00755E54">
        <w:rPr>
          <w:rFonts w:ascii="Arial" w:hAnsi="Arial" w:cs="Arial"/>
          <w:lang w:val="pt-BR"/>
        </w:rPr>
        <w:t xml:space="preserve">impacto da gripe A sobre </w:t>
      </w:r>
      <w:r w:rsidR="002B57D1" w:rsidRPr="00755E54">
        <w:rPr>
          <w:rFonts w:ascii="Arial" w:hAnsi="Arial" w:cs="Arial"/>
          <w:lang w:val="pt-BR"/>
        </w:rPr>
        <w:t xml:space="preserve">a </w:t>
      </w:r>
      <w:r w:rsidR="001A47F6" w:rsidRPr="00755E54">
        <w:rPr>
          <w:rFonts w:ascii="Arial" w:hAnsi="Arial" w:cs="Arial"/>
          <w:lang w:val="pt-BR"/>
        </w:rPr>
        <w:t xml:space="preserve">morbi-mortalidade, </w:t>
      </w:r>
      <w:r w:rsidR="002B57D1" w:rsidRPr="00755E54">
        <w:rPr>
          <w:rFonts w:ascii="Arial" w:hAnsi="Arial" w:cs="Arial"/>
          <w:lang w:val="pt-BR"/>
        </w:rPr>
        <w:t>os mecanismos envolvidos na transmissão do vírus e na patogenia da doença</w:t>
      </w:r>
      <w:r w:rsidR="00847E54" w:rsidRPr="00755E54">
        <w:rPr>
          <w:rFonts w:ascii="Arial" w:hAnsi="Arial" w:cs="Arial"/>
          <w:lang w:val="pt-BR"/>
        </w:rPr>
        <w:t xml:space="preserve"> </w:t>
      </w:r>
      <w:r w:rsidR="002B57D1" w:rsidRPr="00755E54">
        <w:rPr>
          <w:rFonts w:ascii="Arial" w:hAnsi="Arial" w:cs="Arial"/>
          <w:lang w:val="pt-BR"/>
        </w:rPr>
        <w:t>ainda não foram totalmente elucidados</w:t>
      </w:r>
      <w:r w:rsidR="001A47F6" w:rsidRPr="00755E54">
        <w:rPr>
          <w:rFonts w:ascii="Arial" w:hAnsi="Arial" w:cs="Arial"/>
          <w:lang w:val="pt-BR"/>
        </w:rPr>
        <w:t>. N</w:t>
      </w:r>
      <w:r w:rsidR="00847E54" w:rsidRPr="00755E54">
        <w:rPr>
          <w:rFonts w:ascii="Arial" w:hAnsi="Arial" w:cs="Arial"/>
          <w:lang w:val="pt-BR"/>
        </w:rPr>
        <w:t xml:space="preserve">o entanto, sabe-se que </w:t>
      </w:r>
      <w:r w:rsidR="00BA1EB2" w:rsidRPr="00755E54">
        <w:rPr>
          <w:rFonts w:ascii="Arial" w:hAnsi="Arial" w:cs="Arial"/>
          <w:lang w:val="pt-BR"/>
        </w:rPr>
        <w:t xml:space="preserve">a transmissão do vírus </w:t>
      </w:r>
      <w:r w:rsidR="00847E54" w:rsidRPr="00755E54">
        <w:rPr>
          <w:rFonts w:ascii="Arial" w:hAnsi="Arial" w:cs="Arial"/>
          <w:lang w:val="pt-BR"/>
        </w:rPr>
        <w:t xml:space="preserve">ocorre pela disseminação de gotículas expelidas </w:t>
      </w:r>
      <w:r w:rsidR="00BA1EB2" w:rsidRPr="00755E54">
        <w:rPr>
          <w:rFonts w:ascii="Arial" w:hAnsi="Arial" w:cs="Arial"/>
          <w:lang w:val="pt-BR"/>
        </w:rPr>
        <w:t>por via oral</w:t>
      </w:r>
      <w:r w:rsidR="00C00265" w:rsidRPr="00755E54">
        <w:rPr>
          <w:rFonts w:ascii="Arial" w:hAnsi="Arial" w:cs="Arial"/>
          <w:lang w:val="pt-BR"/>
        </w:rPr>
        <w:t>,</w:t>
      </w:r>
      <w:r w:rsidR="00847E54" w:rsidRPr="00755E54">
        <w:rPr>
          <w:rFonts w:ascii="Arial" w:hAnsi="Arial" w:cs="Arial"/>
          <w:lang w:val="pt-BR"/>
        </w:rPr>
        <w:t xml:space="preserve"> pelo contato com materiais respiratórios ou gastrintestinais</w:t>
      </w:r>
      <w:r w:rsidR="00C00265" w:rsidRPr="00755E54">
        <w:rPr>
          <w:rFonts w:ascii="Arial" w:hAnsi="Arial" w:cs="Arial"/>
          <w:lang w:val="pt-BR"/>
        </w:rPr>
        <w:t xml:space="preserve"> e </w:t>
      </w:r>
      <w:r w:rsidR="00BA1EB2" w:rsidRPr="00755E54">
        <w:rPr>
          <w:rFonts w:ascii="Arial" w:hAnsi="Arial" w:cs="Arial"/>
          <w:lang w:val="pt-BR"/>
        </w:rPr>
        <w:t>também</w:t>
      </w:r>
      <w:r w:rsidR="00847E54" w:rsidRPr="00755E54">
        <w:rPr>
          <w:rFonts w:ascii="Arial" w:hAnsi="Arial" w:cs="Arial"/>
          <w:lang w:val="pt-BR"/>
        </w:rPr>
        <w:t xml:space="preserve"> pelas fezes</w:t>
      </w:r>
      <w:r w:rsidR="003A7934" w:rsidRPr="00755E54">
        <w:rPr>
          <w:rFonts w:ascii="Arial" w:hAnsi="Arial" w:cs="Arial"/>
          <w:lang w:val="pt-BR"/>
        </w:rPr>
        <w:t xml:space="preserve"> </w:t>
      </w:r>
      <w:r w:rsidR="00681B73" w:rsidRPr="00755E54">
        <w:rPr>
          <w:rFonts w:ascii="Arial" w:hAnsi="Arial" w:cs="Arial"/>
          <w:lang w:val="pt-BR"/>
        </w:rPr>
        <w:fldChar w:fldCharType="begin"/>
      </w:r>
      <w:r w:rsidR="00681B73" w:rsidRPr="00755E54">
        <w:rPr>
          <w:rFonts w:ascii="Arial" w:hAnsi="Arial" w:cs="Arial"/>
          <w:lang w:val="pt-BR"/>
        </w:rPr>
        <w:instrText xml:space="preserve"> ADDIN EN.CITE &lt;EndNote&gt;&lt;Cite ExcludeAuth="1" ExcludeYear="1" Hidden="1"&gt;&lt;Author&gt;Team&lt;/Author&gt;&lt;Year&gt;2009&lt;/Year&gt;&lt;RecNum&gt;3&lt;/RecNum&gt;&lt;record&gt;&lt;rec-number&gt;3&lt;/rec-number&gt;&lt;foreign-keys&gt;&lt;key app="EN" db-id="exf29eppi0dr5befzzjxf59qsefvz2f9ptzx" timestamp="1534807990"&gt;3&lt;/key&gt;&lt;/foreign-keys&gt;&lt;ref-type name="Government Document"&gt;46&lt;/ref-type&gt;&lt;contributors&gt;&lt;authors&gt;&lt;author&gt;Novel Swine-Origin Influenza A Virus Investigation Team&lt;/author&gt;&lt;/authors&gt;&lt;/contributors&gt;&lt;titles&gt;&lt;title&gt;Emergence of a novel swine-origin influenza A (H1N1) virus in humans&lt;/title&gt;&lt;/titles&gt;&lt;pages&gt;2605-2615&lt;/pages&gt;&lt;volume&gt;360&lt;/volume&gt;&lt;number&gt;25&lt;/number&gt;&lt;dates&gt;&lt;year&gt;2009&lt;/year&gt;&lt;/dates&gt;&lt;isbn&gt;0028-4793&lt;/isbn&gt;&lt;urls&gt;&lt;/urls&gt;&lt;/record&gt;&lt;/Cite&gt;&lt;/EndNote&gt;</w:instrText>
      </w:r>
      <w:r w:rsidR="00681B73" w:rsidRPr="00755E54">
        <w:rPr>
          <w:rFonts w:ascii="Arial" w:hAnsi="Arial" w:cs="Arial"/>
          <w:lang w:val="pt-BR"/>
        </w:rPr>
        <w:fldChar w:fldCharType="end"/>
      </w:r>
      <w:r w:rsidR="00681B73" w:rsidRPr="00755E54">
        <w:rPr>
          <w:rFonts w:ascii="Arial" w:hAnsi="Arial" w:cs="Arial"/>
          <w:lang w:val="pt-BR"/>
        </w:rPr>
        <w:t>(Novel Swine-Origin Influenza A Virus Investigation Team, 2009)</w:t>
      </w:r>
    </w:p>
    <w:p w14:paraId="7490D9D6" w14:textId="64FC1ADA" w:rsidR="006E395E" w:rsidRPr="00755E54" w:rsidRDefault="00FC3B34" w:rsidP="004F7056">
      <w:pPr>
        <w:spacing w:line="360" w:lineRule="auto"/>
        <w:jc w:val="both"/>
        <w:rPr>
          <w:rFonts w:ascii="Arial" w:hAnsi="Arial" w:cs="Arial"/>
          <w:lang w:val="pt-BR"/>
        </w:rPr>
      </w:pPr>
      <w:r w:rsidRPr="00755E54">
        <w:rPr>
          <w:rFonts w:ascii="Arial" w:hAnsi="Arial" w:cs="Arial"/>
          <w:lang w:val="pt-BR"/>
        </w:rPr>
        <w:t xml:space="preserve">Com o aumento anual no </w:t>
      </w:r>
      <w:r w:rsidR="000579F7" w:rsidRPr="00755E54">
        <w:rPr>
          <w:rFonts w:ascii="Arial" w:hAnsi="Arial" w:cs="Arial"/>
          <w:lang w:val="pt-BR"/>
        </w:rPr>
        <w:t>número</w:t>
      </w:r>
      <w:r w:rsidRPr="00755E54">
        <w:rPr>
          <w:rFonts w:ascii="Arial" w:hAnsi="Arial" w:cs="Arial"/>
          <w:lang w:val="pt-BR"/>
        </w:rPr>
        <w:t xml:space="preserve"> de casos de gripe A, a Organização Mundial de Saúde </w:t>
      </w:r>
      <w:r w:rsidR="00BA1EB2" w:rsidRPr="00755E54">
        <w:rPr>
          <w:rFonts w:ascii="Arial" w:hAnsi="Arial" w:cs="Arial"/>
          <w:lang w:val="pt-BR"/>
        </w:rPr>
        <w:t>tem recomendado</w:t>
      </w:r>
      <w:r w:rsidRPr="00755E54">
        <w:rPr>
          <w:rFonts w:ascii="Arial" w:hAnsi="Arial" w:cs="Arial"/>
          <w:lang w:val="pt-BR"/>
        </w:rPr>
        <w:t xml:space="preserve"> a intensificação de </w:t>
      </w:r>
      <w:r w:rsidR="00F36D6B" w:rsidRPr="00755E54">
        <w:rPr>
          <w:rFonts w:ascii="Arial" w:hAnsi="Arial" w:cs="Arial"/>
          <w:lang w:val="pt-BR"/>
        </w:rPr>
        <w:t>ações preventivas</w:t>
      </w:r>
      <w:r w:rsidR="001A47F6" w:rsidRPr="00755E54">
        <w:rPr>
          <w:rFonts w:ascii="Arial" w:hAnsi="Arial" w:cs="Arial"/>
          <w:lang w:val="pt-BR"/>
        </w:rPr>
        <w:t xml:space="preserve"> através da divulgação massiva de informações</w:t>
      </w:r>
      <w:r w:rsidR="00BA67D7" w:rsidRPr="00755E54">
        <w:rPr>
          <w:rFonts w:ascii="Arial" w:hAnsi="Arial" w:cs="Arial"/>
          <w:lang w:val="pt-BR"/>
        </w:rPr>
        <w:t xml:space="preserve"> há alguns anos</w:t>
      </w:r>
      <w:r w:rsidR="001A1A93" w:rsidRPr="00755E54">
        <w:rPr>
          <w:rFonts w:ascii="Arial" w:hAnsi="Arial" w:cs="Arial"/>
          <w:lang w:val="pt-BR"/>
        </w:rPr>
        <w:t xml:space="preserve"> </w:t>
      </w:r>
      <w:r w:rsidR="001A1A93" w:rsidRPr="00755E54">
        <w:rPr>
          <w:rFonts w:ascii="Arial" w:hAnsi="Arial" w:cs="Arial"/>
          <w:lang w:val="pt-BR"/>
        </w:rPr>
        <w:fldChar w:fldCharType="begin"/>
      </w:r>
      <w:r w:rsidR="001A1A93" w:rsidRPr="00755E54">
        <w:rPr>
          <w:rFonts w:ascii="Arial" w:hAnsi="Arial" w:cs="Arial"/>
          <w:lang w:val="pt-BR"/>
        </w:rPr>
        <w:instrText xml:space="preserve"> ADDIN EN.CITE &lt;EndNote&gt;&lt;Cite&gt;&lt;Author&gt;Forleo-Neto&lt;/Author&gt;&lt;Year&gt;2003&lt;/Year&gt;&lt;RecNum&gt;2&lt;/RecNum&gt;&lt;DisplayText&gt;(Forleo-Neto et al., 2003)&lt;/DisplayText&gt;&lt;record&gt;&lt;rec-number&gt;2&lt;/rec-number&gt;&lt;foreign-keys&gt;&lt;key app="EN" db-id="exf29eppi0dr5befzzjxf59qsefvz2f9ptzx" timestamp="1534807931"&gt;2&lt;/key&gt;&lt;/foreign-keys&gt;&lt;ref-type name="Journal Article"&gt;17&lt;/ref-type&gt;&lt;contributors&gt;&lt;authors&gt;&lt;author&gt;Forleo-Neto, Eduardo&lt;/author&gt;&lt;author&gt;Halker, Elisa&lt;/author&gt;&lt;author&gt;Santos, Verônica Jorge&lt;/author&gt;&lt;author&gt;Paiva, Terezinha Maria&lt;/author&gt;&lt;author&gt;Toniolo-Neto, João&lt;/author&gt;&lt;/authors&gt;&lt;/contributors&gt;&lt;titles&gt;&lt;title&gt;Influenza %J Revista da Sociedade Brasileira de Medicina Tropical&lt;/title&gt;&lt;/titles&gt;&lt;pages&gt;267-274&lt;/pages&gt;&lt;volume&gt;36&lt;/volume&gt;&lt;dates&gt;&lt;year&gt;2003&lt;/year&gt;&lt;/dates&gt;&lt;isbn&gt;0037-8682&lt;/isbn&gt;&lt;urls&gt;&lt;related-urls&gt;&lt;url&gt;http://www.scielo.br/scielo.php?script=sci_arttext&amp;amp;pid=S0037-86822003000200011&amp;amp;nrm=iso&lt;/url&gt;&lt;/related-urls&gt;&lt;/urls&gt;&lt;/record&gt;&lt;/Cite&gt;&lt;/EndNote&gt;</w:instrText>
      </w:r>
      <w:r w:rsidR="001A1A93" w:rsidRPr="00755E54">
        <w:rPr>
          <w:rFonts w:ascii="Arial" w:hAnsi="Arial" w:cs="Arial"/>
          <w:lang w:val="pt-BR"/>
        </w:rPr>
        <w:fldChar w:fldCharType="separate"/>
      </w:r>
      <w:r w:rsidR="001A1A93" w:rsidRPr="00755E54">
        <w:rPr>
          <w:rFonts w:ascii="Arial" w:hAnsi="Arial" w:cs="Arial"/>
          <w:noProof/>
          <w:lang w:val="pt-BR"/>
        </w:rPr>
        <w:t>(Forleo-Neto et al., 2003)</w:t>
      </w:r>
      <w:r w:rsidR="001A1A93" w:rsidRPr="00755E54">
        <w:rPr>
          <w:rFonts w:ascii="Arial" w:hAnsi="Arial" w:cs="Arial"/>
          <w:lang w:val="pt-BR"/>
        </w:rPr>
        <w:fldChar w:fldCharType="end"/>
      </w:r>
      <w:r w:rsidR="00F36D6B" w:rsidRPr="00755E54">
        <w:rPr>
          <w:rFonts w:ascii="Arial" w:hAnsi="Arial" w:cs="Arial"/>
          <w:lang w:val="pt-BR"/>
        </w:rPr>
        <w:t>.</w:t>
      </w:r>
      <w:r w:rsidR="001A47F6" w:rsidRPr="00755E54">
        <w:rPr>
          <w:rFonts w:ascii="Arial" w:hAnsi="Arial" w:cs="Arial"/>
          <w:lang w:val="pt-BR"/>
        </w:rPr>
        <w:t xml:space="preserve"> </w:t>
      </w:r>
      <w:r w:rsidR="006E395E" w:rsidRPr="00755E54">
        <w:rPr>
          <w:rFonts w:ascii="Arial" w:hAnsi="Arial" w:cs="Arial"/>
          <w:lang w:val="pt-BR"/>
        </w:rPr>
        <w:t xml:space="preserve">Considerando que </w:t>
      </w:r>
      <w:r w:rsidR="00BA1EB2" w:rsidRPr="00755E54">
        <w:rPr>
          <w:rFonts w:ascii="Arial" w:hAnsi="Arial" w:cs="Arial"/>
          <w:lang w:val="pt-BR"/>
        </w:rPr>
        <w:t xml:space="preserve">a escola seja um ambiente em potencial para </w:t>
      </w:r>
      <w:r w:rsidR="006E395E" w:rsidRPr="00755E54">
        <w:rPr>
          <w:rFonts w:ascii="Arial" w:hAnsi="Arial" w:cs="Arial"/>
          <w:lang w:val="pt-BR"/>
        </w:rPr>
        <w:t>a disseminação de informações</w:t>
      </w:r>
      <w:r w:rsidR="00BA1EB2" w:rsidRPr="00755E54">
        <w:rPr>
          <w:rFonts w:ascii="Arial" w:hAnsi="Arial" w:cs="Arial"/>
          <w:lang w:val="pt-BR"/>
        </w:rPr>
        <w:t xml:space="preserve">, ações educativas </w:t>
      </w:r>
      <w:r w:rsidR="006E395E" w:rsidRPr="00755E54">
        <w:rPr>
          <w:rFonts w:ascii="Arial" w:hAnsi="Arial" w:cs="Arial"/>
          <w:lang w:val="pt-BR"/>
        </w:rPr>
        <w:t xml:space="preserve">em saúde </w:t>
      </w:r>
      <w:r w:rsidR="00BA1EB2" w:rsidRPr="00755E54">
        <w:rPr>
          <w:rFonts w:ascii="Arial" w:hAnsi="Arial" w:cs="Arial"/>
          <w:lang w:val="pt-BR"/>
        </w:rPr>
        <w:t>encontram terreno fértil para serem</w:t>
      </w:r>
      <w:r w:rsidR="006E395E" w:rsidRPr="00755E54">
        <w:rPr>
          <w:rFonts w:ascii="Arial" w:hAnsi="Arial" w:cs="Arial"/>
          <w:lang w:val="pt-BR"/>
        </w:rPr>
        <w:t xml:space="preserve"> difundidas nesse espaço</w:t>
      </w:r>
      <w:r w:rsidR="00BA67D7" w:rsidRPr="00755E54">
        <w:rPr>
          <w:rFonts w:ascii="Arial" w:hAnsi="Arial" w:cs="Arial"/>
          <w:lang w:val="pt-BR"/>
        </w:rPr>
        <w:t>. Possibilita-se</w:t>
      </w:r>
      <w:r w:rsidR="00BA1EB2" w:rsidRPr="00755E54">
        <w:rPr>
          <w:rFonts w:ascii="Arial" w:hAnsi="Arial" w:cs="Arial"/>
          <w:lang w:val="pt-BR"/>
        </w:rPr>
        <w:t>, desta forma,</w:t>
      </w:r>
      <w:r w:rsidR="006E395E" w:rsidRPr="00755E54">
        <w:rPr>
          <w:rFonts w:ascii="Arial" w:hAnsi="Arial" w:cs="Arial"/>
          <w:lang w:val="pt-BR"/>
        </w:rPr>
        <w:t xml:space="preserve"> </w:t>
      </w:r>
      <w:r w:rsidR="00BA1EB2" w:rsidRPr="00755E54">
        <w:rPr>
          <w:rFonts w:ascii="Arial" w:hAnsi="Arial" w:cs="Arial"/>
          <w:lang w:val="pt-BR"/>
        </w:rPr>
        <w:t>que escolares sejam</w:t>
      </w:r>
      <w:r w:rsidR="001A1A93" w:rsidRPr="00755E54">
        <w:rPr>
          <w:rFonts w:ascii="Arial" w:hAnsi="Arial" w:cs="Arial"/>
          <w:lang w:val="pt-BR"/>
        </w:rPr>
        <w:t xml:space="preserve"> agentes de </w:t>
      </w:r>
      <w:r w:rsidR="00BA67D7" w:rsidRPr="00755E54">
        <w:rPr>
          <w:rFonts w:ascii="Arial" w:hAnsi="Arial" w:cs="Arial"/>
          <w:lang w:val="pt-BR"/>
        </w:rPr>
        <w:t>promoção de medidas preventivas</w:t>
      </w:r>
      <w:r w:rsidR="00C073FC" w:rsidRPr="00755E54">
        <w:rPr>
          <w:rFonts w:ascii="Arial" w:hAnsi="Arial" w:cs="Arial"/>
          <w:lang w:val="pt-BR"/>
        </w:rPr>
        <w:t xml:space="preserve"> </w:t>
      </w:r>
      <w:r w:rsidR="00C073FC" w:rsidRPr="00755E54">
        <w:rPr>
          <w:rFonts w:ascii="Arial" w:hAnsi="Arial" w:cs="Arial"/>
          <w:lang w:val="pt-BR"/>
        </w:rPr>
        <w:fldChar w:fldCharType="begin"/>
      </w:r>
      <w:r w:rsidR="002652B3" w:rsidRPr="00755E54">
        <w:rPr>
          <w:rFonts w:ascii="Arial" w:hAnsi="Arial" w:cs="Arial"/>
          <w:lang w:val="pt-BR"/>
        </w:rPr>
        <w:instrText xml:space="preserve"> ADDIN EN.CITE &lt;EndNote&gt;&lt;Cite&gt;&lt;Author&gt;Schmitz&lt;/Author&gt;&lt;Year&gt;2008&lt;/Year&gt;&lt;RecNum&gt;5&lt;/RecNum&gt;&lt;DisplayText&gt;(Schmitz et al., 2008)&lt;/DisplayText&gt;&lt;record&gt;&lt;rec-number&gt;5&lt;/rec-number&gt;&lt;foreign-keys&gt;&lt;key app="EN" db-id="5tf2wfze6wtp2ae2rxk5vpzt2sppz22sx0af" timestamp="1549521023"&gt;5&lt;/key&gt;&lt;/foreign-keys&gt;&lt;ref-type name="Journal Article"&gt;17&lt;/ref-type&gt;&lt;contributors&gt;&lt;authors&gt;&lt;author&gt;Schmitz, Bethsáida de Abreu Soares&lt;/author&gt;&lt;author&gt;Recine, Elisabetta&lt;/author&gt;&lt;author&gt;Cardoso, Gabriela Tavares&lt;/author&gt;&lt;author&gt;Silva, Juliana Rezende Melo da&lt;/author&gt;&lt;author&gt;Amorim, Nina Flávia de Almeida&lt;/author&gt;&lt;author&gt;Bernardon, Renata&lt;/author&gt;&lt;author&gt;Rodrigues, Maria de Lourdes Carlos Ferreirinha %J Cadernos de Saúde Pública&lt;/author&gt;&lt;/authors&gt;&lt;/contributors&gt;&lt;titles&gt;&lt;title&gt;A escola promovendo hábitos alimentares saudáveis: uma proposta metodológica de capacitação para educadores e donos de cantina escolar&lt;/title&gt;&lt;/titles&gt;&lt;pages&gt;s312-s322&lt;/pages&gt;&lt;volume&gt;24&lt;/volume&gt;&lt;dates&gt;&lt;year&gt;2008&lt;/year&gt;&lt;/dates&gt;&lt;isbn&gt;0102-311X&lt;/isbn&gt;&lt;urls&gt;&lt;/urls&gt;&lt;/record&gt;&lt;/Cite&gt;&lt;/EndNote&gt;</w:instrText>
      </w:r>
      <w:r w:rsidR="00C073FC" w:rsidRPr="00755E54">
        <w:rPr>
          <w:rFonts w:ascii="Arial" w:hAnsi="Arial" w:cs="Arial"/>
          <w:lang w:val="pt-BR"/>
        </w:rPr>
        <w:fldChar w:fldCharType="separate"/>
      </w:r>
      <w:r w:rsidR="00C073FC" w:rsidRPr="00755E54">
        <w:rPr>
          <w:rFonts w:ascii="Arial" w:hAnsi="Arial" w:cs="Arial"/>
          <w:noProof/>
          <w:lang w:val="pt-BR"/>
        </w:rPr>
        <w:t>(Schmitz et al., 2008)</w:t>
      </w:r>
      <w:r w:rsidR="00C073FC" w:rsidRPr="00755E54">
        <w:rPr>
          <w:rFonts w:ascii="Arial" w:hAnsi="Arial" w:cs="Arial"/>
          <w:lang w:val="pt-BR"/>
        </w:rPr>
        <w:fldChar w:fldCharType="end"/>
      </w:r>
      <w:r w:rsidR="006E395E" w:rsidRPr="00755E54">
        <w:rPr>
          <w:rFonts w:ascii="Arial" w:hAnsi="Arial" w:cs="Arial"/>
          <w:lang w:val="pt-BR"/>
        </w:rPr>
        <w:t xml:space="preserve">. </w:t>
      </w:r>
    </w:p>
    <w:p w14:paraId="493974FD" w14:textId="26D3B509" w:rsidR="00071EE9" w:rsidRPr="00755E54" w:rsidRDefault="00071EE9" w:rsidP="004F7056">
      <w:pPr>
        <w:spacing w:line="360" w:lineRule="auto"/>
        <w:jc w:val="both"/>
        <w:rPr>
          <w:rFonts w:ascii="Arial" w:hAnsi="Arial" w:cs="Arial"/>
          <w:lang w:val="pt-BR"/>
        </w:rPr>
      </w:pPr>
      <w:r w:rsidRPr="00755E54">
        <w:rPr>
          <w:rFonts w:ascii="Arial" w:hAnsi="Arial" w:cs="Arial"/>
          <w:lang w:val="pt-BR"/>
        </w:rPr>
        <w:t>Sugerimos</w:t>
      </w:r>
      <w:r w:rsidR="006A1155" w:rsidRPr="00755E54">
        <w:rPr>
          <w:rFonts w:ascii="Arial" w:hAnsi="Arial" w:cs="Arial"/>
          <w:lang w:val="pt-BR"/>
        </w:rPr>
        <w:t>,</w:t>
      </w:r>
      <w:r w:rsidR="00BA67D7" w:rsidRPr="00755E54">
        <w:rPr>
          <w:rFonts w:ascii="Arial" w:hAnsi="Arial" w:cs="Arial"/>
          <w:lang w:val="pt-BR"/>
        </w:rPr>
        <w:t xml:space="preserve"> en</w:t>
      </w:r>
      <w:r w:rsidR="007C76D0" w:rsidRPr="00755E54">
        <w:rPr>
          <w:rFonts w:ascii="Arial" w:hAnsi="Arial" w:cs="Arial"/>
          <w:lang w:val="pt-BR"/>
        </w:rPr>
        <w:t>tão, através da elaboração do</w:t>
      </w:r>
      <w:r w:rsidR="00BA67D7" w:rsidRPr="00755E54">
        <w:rPr>
          <w:rFonts w:ascii="Arial" w:hAnsi="Arial" w:cs="Arial"/>
          <w:lang w:val="pt-BR"/>
        </w:rPr>
        <w:t xml:space="preserve"> </w:t>
      </w:r>
      <w:r w:rsidR="001A47F6" w:rsidRPr="00755E54">
        <w:rPr>
          <w:rFonts w:ascii="Arial" w:hAnsi="Arial" w:cs="Arial"/>
          <w:lang w:val="pt-BR"/>
        </w:rPr>
        <w:t xml:space="preserve">projeto de extensão </w:t>
      </w:r>
      <w:r w:rsidR="007C76D0" w:rsidRPr="00755E54">
        <w:rPr>
          <w:rFonts w:ascii="Arial" w:hAnsi="Arial" w:cs="Arial"/>
          <w:lang w:val="pt-BR"/>
        </w:rPr>
        <w:t>“Coraçõezinhos de Baependi” - o qual envolve</w:t>
      </w:r>
      <w:r w:rsidR="001A47F6" w:rsidRPr="00755E54">
        <w:rPr>
          <w:rFonts w:ascii="Arial" w:hAnsi="Arial" w:cs="Arial"/>
          <w:lang w:val="pt-BR"/>
        </w:rPr>
        <w:t xml:space="preserve"> a</w:t>
      </w:r>
      <w:r w:rsidR="007C76D0" w:rsidRPr="00755E54">
        <w:rPr>
          <w:rFonts w:ascii="Arial" w:hAnsi="Arial" w:cs="Arial"/>
          <w:lang w:val="pt-BR"/>
        </w:rPr>
        <w:t xml:space="preserve">lgumas instituições superiores de ensino brasileiras - </w:t>
      </w:r>
      <w:r w:rsidR="001A47F6" w:rsidRPr="00755E54">
        <w:rPr>
          <w:rFonts w:ascii="Arial" w:hAnsi="Arial" w:cs="Arial"/>
          <w:lang w:val="pt-BR"/>
        </w:rPr>
        <w:t>ações de educação primá</w:t>
      </w:r>
      <w:r w:rsidR="005542C5" w:rsidRPr="00755E54">
        <w:rPr>
          <w:rFonts w:ascii="Arial" w:hAnsi="Arial" w:cs="Arial"/>
          <w:lang w:val="pt-BR"/>
        </w:rPr>
        <w:t xml:space="preserve">ria </w:t>
      </w:r>
      <w:r w:rsidR="001A47F6" w:rsidRPr="00755E54">
        <w:rPr>
          <w:rFonts w:ascii="Arial" w:hAnsi="Arial" w:cs="Arial"/>
          <w:lang w:val="pt-BR"/>
        </w:rPr>
        <w:t xml:space="preserve">em </w:t>
      </w:r>
      <w:r w:rsidR="005542C5" w:rsidRPr="00755E54">
        <w:rPr>
          <w:rFonts w:ascii="Arial" w:hAnsi="Arial" w:cs="Arial"/>
          <w:lang w:val="pt-BR"/>
        </w:rPr>
        <w:t>escola</w:t>
      </w:r>
      <w:r w:rsidR="001A47F6" w:rsidRPr="00755E54">
        <w:rPr>
          <w:rFonts w:ascii="Arial" w:hAnsi="Arial" w:cs="Arial"/>
          <w:lang w:val="pt-BR"/>
        </w:rPr>
        <w:t>s d</w:t>
      </w:r>
      <w:r w:rsidR="00A10743" w:rsidRPr="00755E54">
        <w:rPr>
          <w:rFonts w:ascii="Arial" w:hAnsi="Arial" w:cs="Arial"/>
          <w:lang w:val="pt-BR"/>
        </w:rPr>
        <w:t>e um</w:t>
      </w:r>
      <w:r w:rsidR="001A47F6" w:rsidRPr="00755E54">
        <w:rPr>
          <w:rFonts w:ascii="Arial" w:hAnsi="Arial" w:cs="Arial"/>
          <w:lang w:val="pt-BR"/>
        </w:rPr>
        <w:t xml:space="preserve"> município d</w:t>
      </w:r>
      <w:r w:rsidR="00A10743" w:rsidRPr="00755E54">
        <w:rPr>
          <w:rFonts w:ascii="Arial" w:hAnsi="Arial" w:cs="Arial"/>
          <w:lang w:val="pt-BR"/>
        </w:rPr>
        <w:t>o interior de</w:t>
      </w:r>
      <w:r w:rsidR="001A47F6" w:rsidRPr="00755E54">
        <w:rPr>
          <w:rFonts w:ascii="Arial" w:hAnsi="Arial" w:cs="Arial"/>
          <w:lang w:val="pt-BR"/>
        </w:rPr>
        <w:t xml:space="preserve"> Minas Gerais, direcionadas ao público infantil,</w:t>
      </w:r>
      <w:r w:rsidR="005542C5" w:rsidRPr="00755E54">
        <w:rPr>
          <w:rFonts w:ascii="Arial" w:hAnsi="Arial" w:cs="Arial"/>
          <w:lang w:val="pt-BR"/>
        </w:rPr>
        <w:t xml:space="preserve"> com objetivo de prevenir a disseminação do vírus</w:t>
      </w:r>
      <w:r w:rsidR="00BA67D7" w:rsidRPr="00755E54">
        <w:rPr>
          <w:rFonts w:ascii="Arial" w:hAnsi="Arial" w:cs="Arial"/>
          <w:lang w:val="pt-BR"/>
        </w:rPr>
        <w:t xml:space="preserve"> H1N1</w:t>
      </w:r>
      <w:r w:rsidR="005542C5" w:rsidRPr="00755E54">
        <w:rPr>
          <w:rFonts w:ascii="Arial" w:hAnsi="Arial" w:cs="Arial"/>
          <w:lang w:val="pt-BR"/>
        </w:rPr>
        <w:t xml:space="preserve"> através </w:t>
      </w:r>
      <w:r w:rsidR="001A47F6" w:rsidRPr="00755E54">
        <w:rPr>
          <w:rFonts w:ascii="Arial" w:hAnsi="Arial" w:cs="Arial"/>
          <w:lang w:val="pt-BR"/>
        </w:rPr>
        <w:t>da explanação de medidas necessárias.</w:t>
      </w:r>
      <w:r w:rsidR="00D1224C" w:rsidRPr="00755E54">
        <w:rPr>
          <w:rFonts w:ascii="Arial" w:hAnsi="Arial" w:cs="Arial"/>
          <w:lang w:val="pt-BR"/>
        </w:rPr>
        <w:t xml:space="preserve"> Este projeto</w:t>
      </w:r>
      <w:r w:rsidR="004F7056" w:rsidRPr="00755E54">
        <w:rPr>
          <w:rFonts w:ascii="Arial" w:hAnsi="Arial" w:cs="Arial"/>
          <w:lang w:val="pt-BR"/>
        </w:rPr>
        <w:t xml:space="preserve"> de extensão</w:t>
      </w:r>
      <w:r w:rsidR="00D1224C" w:rsidRPr="00755E54">
        <w:rPr>
          <w:rFonts w:ascii="Arial" w:hAnsi="Arial" w:cs="Arial"/>
          <w:lang w:val="pt-BR"/>
        </w:rPr>
        <w:t xml:space="preserve"> fora elabor</w:t>
      </w:r>
      <w:r w:rsidR="00BA67D7" w:rsidRPr="00755E54">
        <w:rPr>
          <w:rFonts w:ascii="Arial" w:hAnsi="Arial" w:cs="Arial"/>
          <w:lang w:val="pt-BR"/>
        </w:rPr>
        <w:t>ado em colaboração com alunos de</w:t>
      </w:r>
      <w:r w:rsidR="00D1224C" w:rsidRPr="00755E54">
        <w:rPr>
          <w:rFonts w:ascii="Arial" w:hAnsi="Arial" w:cs="Arial"/>
          <w:lang w:val="pt-BR"/>
        </w:rPr>
        <w:t xml:space="preserve"> </w:t>
      </w:r>
      <w:r w:rsidR="00BA67D7" w:rsidRPr="00755E54">
        <w:rPr>
          <w:rFonts w:ascii="Arial" w:hAnsi="Arial" w:cs="Arial"/>
          <w:lang w:val="pt-BR"/>
        </w:rPr>
        <w:t>c</w:t>
      </w:r>
      <w:r w:rsidR="00D1224C" w:rsidRPr="00755E54">
        <w:rPr>
          <w:rFonts w:ascii="Arial" w:hAnsi="Arial" w:cs="Arial"/>
          <w:lang w:val="pt-BR"/>
        </w:rPr>
        <w:t>urso</w:t>
      </w:r>
      <w:r w:rsidR="00BA67D7" w:rsidRPr="00755E54">
        <w:rPr>
          <w:rFonts w:ascii="Arial" w:hAnsi="Arial" w:cs="Arial"/>
          <w:lang w:val="pt-BR"/>
        </w:rPr>
        <w:t>s</w:t>
      </w:r>
      <w:r w:rsidR="00D1224C" w:rsidRPr="00755E54">
        <w:rPr>
          <w:rFonts w:ascii="Arial" w:hAnsi="Arial" w:cs="Arial"/>
          <w:lang w:val="pt-BR"/>
        </w:rPr>
        <w:t xml:space="preserve"> de Medicina através d</w:t>
      </w:r>
      <w:r w:rsidR="00CB16E5" w:rsidRPr="00755E54">
        <w:rPr>
          <w:rFonts w:ascii="Arial" w:hAnsi="Arial" w:cs="Arial"/>
          <w:lang w:val="pt-BR"/>
        </w:rPr>
        <w:t>a adoção d</w:t>
      </w:r>
      <w:r w:rsidR="00D1224C" w:rsidRPr="00755E54">
        <w:rPr>
          <w:rFonts w:ascii="Arial" w:hAnsi="Arial" w:cs="Arial"/>
          <w:lang w:val="pt-BR"/>
        </w:rPr>
        <w:t>o conceito da Apre</w:t>
      </w:r>
      <w:r w:rsidR="006A1155" w:rsidRPr="00755E54">
        <w:rPr>
          <w:rFonts w:ascii="Arial" w:hAnsi="Arial" w:cs="Arial"/>
          <w:lang w:val="pt-BR"/>
        </w:rPr>
        <w:t>ndizagem Criativa, o</w:t>
      </w:r>
      <w:r w:rsidR="00CB16E5" w:rsidRPr="00755E54">
        <w:rPr>
          <w:rFonts w:ascii="Arial" w:hAnsi="Arial" w:cs="Arial"/>
          <w:lang w:val="pt-BR"/>
        </w:rPr>
        <w:t xml:space="preserve"> qual é constituíd</w:t>
      </w:r>
      <w:r w:rsidR="006A1155" w:rsidRPr="00755E54">
        <w:rPr>
          <w:rFonts w:ascii="Arial" w:hAnsi="Arial" w:cs="Arial"/>
          <w:lang w:val="pt-BR"/>
        </w:rPr>
        <w:t>o</w:t>
      </w:r>
      <w:r w:rsidR="00CB16E5" w:rsidRPr="00755E54">
        <w:rPr>
          <w:rFonts w:ascii="Arial" w:hAnsi="Arial" w:cs="Arial"/>
          <w:lang w:val="pt-BR"/>
        </w:rPr>
        <w:t xml:space="preserve"> por</w:t>
      </w:r>
      <w:r w:rsidR="00D1224C" w:rsidRPr="00755E54">
        <w:rPr>
          <w:rFonts w:ascii="Arial" w:hAnsi="Arial" w:cs="Arial"/>
          <w:lang w:val="pt-BR"/>
        </w:rPr>
        <w:t xml:space="preserve"> 4 pilares</w:t>
      </w:r>
      <w:r w:rsidR="00BA67D7" w:rsidRPr="00755E54">
        <w:rPr>
          <w:rFonts w:ascii="Arial" w:hAnsi="Arial" w:cs="Arial"/>
          <w:lang w:val="pt-BR"/>
        </w:rPr>
        <w:t xml:space="preserve"> como base</w:t>
      </w:r>
      <w:r w:rsidR="00D1224C" w:rsidRPr="00755E54">
        <w:rPr>
          <w:rFonts w:ascii="Arial" w:hAnsi="Arial" w:cs="Arial"/>
          <w:lang w:val="pt-BR"/>
        </w:rPr>
        <w:t>, também chamados de 4 “P”s, sendo</w:t>
      </w:r>
      <w:r w:rsidR="00BA67D7" w:rsidRPr="00755E54">
        <w:rPr>
          <w:rFonts w:ascii="Arial" w:hAnsi="Arial" w:cs="Arial"/>
          <w:lang w:val="pt-BR"/>
        </w:rPr>
        <w:t xml:space="preserve"> compostos por</w:t>
      </w:r>
      <w:r w:rsidR="00D1224C" w:rsidRPr="00755E54">
        <w:rPr>
          <w:rFonts w:ascii="Arial" w:hAnsi="Arial" w:cs="Arial"/>
          <w:lang w:val="pt-BR"/>
        </w:rPr>
        <w:t xml:space="preserve"> paixão (“passion”), </w:t>
      </w:r>
      <w:r w:rsidR="00CB16E5" w:rsidRPr="00755E54">
        <w:rPr>
          <w:rFonts w:ascii="Arial" w:hAnsi="Arial" w:cs="Arial"/>
          <w:lang w:val="pt-BR"/>
        </w:rPr>
        <w:t>ludicidade (“play”), projetos reais (“projects”) e trabalho em pares (“peers”)</w:t>
      </w:r>
      <w:r w:rsidR="004F7056" w:rsidRPr="00755E54">
        <w:rPr>
          <w:rFonts w:ascii="Arial" w:hAnsi="Arial" w:cs="Arial"/>
          <w:lang w:val="pt-BR"/>
        </w:rPr>
        <w:t>. Este conceito</w:t>
      </w:r>
      <w:r w:rsidR="00CB16E5" w:rsidRPr="00755E54">
        <w:rPr>
          <w:rFonts w:ascii="Arial" w:hAnsi="Arial" w:cs="Arial"/>
          <w:lang w:val="pt-BR"/>
        </w:rPr>
        <w:t xml:space="preserve"> tem sido amplamente difundido em todo o mundo, desde sua elaboração por Mitchel Resnik</w:t>
      </w:r>
      <w:r w:rsidR="002652B3" w:rsidRPr="00755E54">
        <w:rPr>
          <w:rFonts w:ascii="Arial" w:hAnsi="Arial" w:cs="Arial"/>
          <w:lang w:val="pt-BR"/>
        </w:rPr>
        <w:t xml:space="preserve"> </w:t>
      </w:r>
      <w:r w:rsidR="00CB16E5" w:rsidRPr="00755E54">
        <w:rPr>
          <w:rFonts w:ascii="Arial" w:hAnsi="Arial" w:cs="Arial"/>
          <w:lang w:val="pt-BR"/>
        </w:rPr>
        <w:t>e tem sido utilizado como um dos fundamentos teóricos para o programa de intervenção “Little Hearts Changing Lives”</w:t>
      </w:r>
      <w:r w:rsidR="001E1E04" w:rsidRPr="00755E54">
        <w:rPr>
          <w:rFonts w:ascii="Arial" w:hAnsi="Arial" w:cs="Arial"/>
          <w:lang w:val="pt-BR"/>
        </w:rPr>
        <w:t xml:space="preserve"> (LHCL)</w:t>
      </w:r>
      <w:r w:rsidR="00CB16E5" w:rsidRPr="00755E54">
        <w:rPr>
          <w:rFonts w:ascii="Arial" w:hAnsi="Arial" w:cs="Arial"/>
          <w:lang w:val="pt-BR"/>
        </w:rPr>
        <w:t xml:space="preserve">. </w:t>
      </w:r>
      <w:r w:rsidR="004F7056" w:rsidRPr="00755E54">
        <w:rPr>
          <w:rFonts w:ascii="Arial" w:hAnsi="Arial" w:cs="Arial"/>
          <w:lang w:val="pt-BR"/>
        </w:rPr>
        <w:t xml:space="preserve">Este programa </w:t>
      </w:r>
      <w:r w:rsidR="006A1155" w:rsidRPr="00755E54">
        <w:rPr>
          <w:rFonts w:ascii="Arial" w:hAnsi="Arial" w:cs="Arial"/>
          <w:lang w:val="pt-BR"/>
        </w:rPr>
        <w:t>foi criado</w:t>
      </w:r>
      <w:r w:rsidR="004F7056" w:rsidRPr="00755E54">
        <w:rPr>
          <w:rFonts w:ascii="Arial" w:hAnsi="Arial" w:cs="Arial"/>
          <w:lang w:val="pt-BR"/>
        </w:rPr>
        <w:t>, então,</w:t>
      </w:r>
      <w:r w:rsidR="006A1155" w:rsidRPr="00755E54">
        <w:rPr>
          <w:rFonts w:ascii="Arial" w:hAnsi="Arial" w:cs="Arial"/>
          <w:lang w:val="pt-BR"/>
        </w:rPr>
        <w:t xml:space="preserve"> com o intuito de envolver estudantes de graduação na elaboração de projetos reais </w:t>
      </w:r>
      <w:r w:rsidR="006A1155" w:rsidRPr="00755E54">
        <w:rPr>
          <w:rFonts w:ascii="Arial" w:hAnsi="Arial" w:cs="Arial"/>
          <w:lang w:val="pt-BR"/>
        </w:rPr>
        <w:lastRenderedPageBreak/>
        <w:t>com vista às necessidades d</w:t>
      </w:r>
      <w:r w:rsidR="004F7056" w:rsidRPr="00755E54">
        <w:rPr>
          <w:rFonts w:ascii="Arial" w:hAnsi="Arial" w:cs="Arial"/>
          <w:lang w:val="pt-BR"/>
        </w:rPr>
        <w:t>a comunidade, contemplando ainda</w:t>
      </w:r>
      <w:r w:rsidR="006A1155" w:rsidRPr="00755E54">
        <w:rPr>
          <w:rFonts w:ascii="Arial" w:hAnsi="Arial" w:cs="Arial"/>
          <w:lang w:val="pt-BR"/>
        </w:rPr>
        <w:t xml:space="preserve"> o conceito de pesquisa participativa comunitária</w:t>
      </w:r>
      <w:r w:rsidR="009E4B01" w:rsidRPr="00755E54">
        <w:rPr>
          <w:rFonts w:ascii="Arial" w:hAnsi="Arial" w:cs="Arial"/>
          <w:lang w:val="pt-BR"/>
        </w:rPr>
        <w:t xml:space="preserve"> </w:t>
      </w:r>
      <w:r w:rsidR="005B1CCE" w:rsidRPr="00755E54">
        <w:rPr>
          <w:rFonts w:ascii="Arial" w:hAnsi="Arial" w:cs="Arial"/>
          <w:lang w:val="pt-BR"/>
        </w:rPr>
        <w:fldChar w:fldCharType="begin">
          <w:fldData xml:space="preserve">PEVuZE5vdGU+PENpdGU+PEF1dGhvcj5XeW5uPC9BdXRob3I+PFllYXI+MjAxMTwvWWVhcj48UmVj
TnVtPjQ8L1JlY051bT48RGlzcGxheVRleHQ+KE0uIE1pbmtsZXIsIFbDoXNxdWV6LCBUYWppaywg
UGV0ZXJzZW4sICZhbXA7IEJlaGF2aW9yLCAyMDA4OyBNLiBKLiBBLiBKLiBvLiBQLiBILiBNaW5r
bGVyLCAyMDEwOyBTaXF1ZWlyYSwgMjAwOTsgV2FsbGVyc3RlaW4gJmFtcDsgRHVyYW4sIDIwMTA7
IFd5bm4gZXQgYWwuLCAyMDExKTwvRGlzcGxheVRleHQ+PHJlY29yZD48cmVjLW51bWJlcj40PC9y
ZWMtbnVtYmVyPjxmb3JlaWduLWtleXM+PGtleSBhcHA9IkVOIiBkYi1pZD0iMHN4c3I5dzByNXNy
emJlZXZlNXBzejVoOTJlMmFhYWE1cmF6IiB0aW1lc3RhbXA9IjE1NTIzNjA0OTIiPjQ8L2tleT48
L2ZvcmVpZ24ta2V5cz48cmVmLXR5cGUgbmFtZT0iSm91cm5hbCBBcnRpY2xlIj4xNzwvcmVmLXR5
cGU+PGNvbnRyaWJ1dG9ycz48YXV0aG9ycz48YXV0aG9yPld5bm4sIFRoZXJlc2EgQTwvYXV0aG9y
PjxhdXRob3I+VGF5bG9yLUpvbmVzLCBNb25pY2EgTTwvYXV0aG9yPjxhdXRob3I+Sm9obnNvbiwg
UmhvZGEgRTwvYXV0aG9yPjxhdXRob3I+Qm9zdGljaywgUGFtZWxhIEI8L2F1dGhvcj48YXV0aG9y
PkZvdWFkLCBNb25hICVKIEZhbWlseTwvYXV0aG9yPjxhdXRob3I+Y29tbXVuaXR5IGhlYWx0aDwv
YXV0aG9yPjwvYXV0aG9ycz48L2NvbnRyaWJ1dG9ycz48dGl0bGVzPjx0aXRsZT5Vc2luZyBjb21t
dW5pdHktYmFzZWQgcGFydGljaXBhdG9yeSBhcHByb2FjaGVzIHRvIG1vYmlsaXplIGNvbW11bml0
aWVzIGZvciBwb2xpY3kgY2hhbmdlPC90aXRsZT48L3RpdGxlcz48cGFnZXM+UzEwMi1TMTE0PC9w
YWdlcz48dm9sdW1lPjM0PC92b2x1bWU+PGRhdGVzPjx5ZWFyPjIwMTE8L3llYXI+PC9kYXRlcz48
aXNibj4wMTYwLTYzNzk8L2lzYm4+PHVybHM+PC91cmxzPjwvcmVjb3JkPjwvQ2l0ZT48Q2l0ZT48
QXV0aG9yPldhbGxlcnN0ZWluPC9BdXRob3I+PFllYXI+MjAxMDwvWWVhcj48UmVjTnVtPjU8L1Jl
Y051bT48cmVjb3JkPjxyZWMtbnVtYmVyPjU8L3JlYy1udW1iZXI+PGZvcmVpZ24ta2V5cz48a2V5
IGFwcD0iRU4iIGRiLWlkPSIwc3hzcjl3MHI1c3J6YmVldmU1cHN6NWg5MmUyYWFhYTVyYXoiIHRp
bWVzdGFtcD0iMTU1MjM2MDYwNyI+NTwva2V5PjwvZm9yZWlnbi1rZXlzPjxyZWYtdHlwZSBuYW1l
PSJKb3VybmFsIEFydGljbGUiPjE3PC9yZWYtdHlwZT48Y29udHJpYnV0b3JzPjxhdXRob3JzPjxh
dXRob3I+V2FsbGVyc3RlaW4sIE4uPC9hdXRob3I+PGF1dGhvcj5EdXJhbiwgQi48L2F1dGhvcj48
L2F1dGhvcnM+PC9jb250cmlidXRvcnM+PGF1dGgtYWRkcmVzcz5EZXBhcnRtZW50IG9mIEZhbWls
eSBhbmQgQ29tbXVuaXR5IE1lZGljaW5lIGFuZCBPZmZpY2Ugb2YgQ29tbXVuaXR5IEhlYWx0aCwg
U2Nob29sIG9mIE1lZGljaW5lLCBVbml2ZXJzaXR5IG9mIE5ldyBNZXhpY28sIEFsYnVxdWVycXVl
IDg3MTMxLCBVU0EuIG53YWxsZXJzdGVpbkBzYWx1ZC51bm0uZWR1PC9hdXRoLWFkZHJlc3M+PHRp
dGxlcz48dGl0bGU+Q29tbXVuaXR5LWJhc2VkIHBhcnRpY2lwYXRvcnkgcmVzZWFyY2ggY29udHJp
YnV0aW9ucyB0byBpbnRlcnZlbnRpb24gcmVzZWFyY2g6IHRoZSBpbnRlcnNlY3Rpb24gb2Ygc2Np
ZW5jZSBhbmQgcHJhY3RpY2UgdG8gaW1wcm92ZSBoZWFsdGggZXF1aXR5PC90aXRsZT48c2Vjb25k
YXJ5LXRpdGxlPkFtIEogUHVibGljIEhlYWx0aDwvc2Vjb25kYXJ5LXRpdGxlPjwvdGl0bGVzPjxw
ZXJpb2RpY2FsPjxmdWxsLXRpdGxlPkFtIEogUHVibGljIEhlYWx0aDwvZnVsbC10aXRsZT48L3Bl
cmlvZGljYWw+PHBhZ2VzPlM0MC02PC9wYWdlcz48dm9sdW1lPjEwMCBTdXBwbCAxPC92b2x1bWU+
PG51bWJlcj5TMTwvbnVtYmVyPjxlZGl0aW9uPjIwMTAvMDIvMTI8L2VkaXRpb24+PGtleXdvcmRz
PjxrZXl3b3JkPkNvbW11bml0eSBOZXR3b3Jrczwva2V5d29yZD48a2V5d29yZD4qQ29tbXVuaXR5
LUJhc2VkIFBhcnRpY2lwYXRvcnkgUmVzZWFyY2gvb3JnYW5pemF0aW9uICZhbXA7IGFkbWluaXN0
cmF0aW9uPC9rZXl3b3JkPjxrZXl3b3JkPipFdmlkZW5jZS1CYXNlZCBQcmFjdGljZTwva2V5d29y
ZD48a2V5d29yZD5IZWFsdGggUHJvbW90aW9uPC9rZXl3b3JkPjxrZXl3b3JkPipIZWFsdGggU3Rh
dHVzIERpc3Bhcml0aWVzPC9rZXl3b3JkPjxrZXl3b3JkPkh1bWFuczwva2V5d29yZD48a2V5d29y
ZD5QdWJsaWMgSGVhbHRoPC9rZXl3b3JkPjxrZXl3b3JkPipTb2NpYWwgSnVzdGljZTwva2V5d29y
ZD48L2tleXdvcmRzPjxkYXRlcz48eWVhcj4yMDEwPC95ZWFyPjxwdWItZGF0ZXM+PGRhdGU+QXBy
IDE8L2RhdGU+PC9wdWItZGF0ZXM+PC9kYXRlcz48aXNibj4xNTQxLTAwNDggKEVsZWN0cm9uaWMp
JiN4RDswMDkwLTAwMzYgKExpbmtpbmcpPC9pc2JuPjxhY2Nlc3Npb24tbnVtPjIwMTQ3NjYzPC9h
Y2Nlc3Npb24tbnVtPjx1cmxzPjxyZWxhdGVkLXVybHM+PHVybD5odHRwczovL3d3dy5uY2JpLm5s
bS5uaWguZ292L3B1Ym1lZC8yMDE0NzY2MzwvdXJsPjwvcmVsYXRlZC11cmxzPjwvdXJscz48Y3Vz
dG9tMj5QTUMyODM3NDU4PC9jdXN0b20yPjxlbGVjdHJvbmljLXJlc291cmNlLW51bT4xMC4yMTA1
L0FKUEguMjAwOS4xODQwMzY8L2VsZWN0cm9uaWMtcmVzb3VyY2UtbnVtPjwvcmVjb3JkPjwvQ2l0
ZT48Q2l0ZT48QXV0aG9yPk1pbmtsZXI8L0F1dGhvcj48WWVhcj4yMDEwPC9ZZWFyPjxSZWNOdW0+
NjwvUmVjTnVtPjxyZWNvcmQ+PHJlYy1udW1iZXI+NjwvcmVjLW51bWJlcj48Zm9yZWlnbi1rZXlz
PjxrZXkgYXBwPSJFTiIgZGItaWQ9IjBzeHNyOXcwcjVzcnpiZWV2ZTVwc3o1aDkyZTJhYWFhNXJh
eiIgdGltZXN0YW1wPSIxNTUyMzYwNzU1Ij42PC9rZXk+PC9mb3JlaWduLWtleXM+PHJlZi10eXBl
IG5hbWU9IkpvdXJuYWwgQXJ0aWNsZSI+MTc8L3JlZi10eXBlPjxjb250cmlidXRvcnM+PGF1dGhv
cnM+PGF1dGhvcj5NaW5rbGVyLCBNZXJlZGl0aCAlSiBBbWVyaWNhbiBKb3VybmFsIG9mIFB1Ymxp
YyBIZWFsdGg8L2F1dGhvcj48L2F1dGhvcnM+PC9jb250cmlidXRvcnM+PHRpdGxlcz48dGl0bGU+
TGlua2luZyBzY2llbmNlIGFuZCBwb2xpY3kgdGhyb3VnaCBjb21tdW5pdHktYmFzZWQgcGFydGlj
aXBhdG9yeSByZXNlYXJjaCB0byBzdHVkeSBhbmQgYWRkcmVzcyBoZWFsdGggZGlzcGFyaXRpZXM8
L3RpdGxlPjwvdGl0bGVzPjxwYWdlcz5TODEtUzg3PC9wYWdlcz48dm9sdW1lPjEwMDwvdm9sdW1l
PjxudW1iZXI+UzE8L251bWJlcj48ZGF0ZXM+PHllYXI+MjAxMDwveWVhcj48L2RhdGVzPjxpc2Ju
PjE1NDEtMDA0ODwvaXNibj48dXJscz48L3VybHM+PC9yZWNvcmQ+PC9DaXRlPjxDaXRlPjxBdXRo
b3I+U2lxdWVpcmE8L0F1dGhvcj48WWVhcj4yMDA5PC9ZZWFyPjxSZWNOdW0+NzwvUmVjTnVtPjxy
ZWNvcmQ+PHJlYy1udW1iZXI+NzwvcmVjLW51bWJlcj48Zm9yZWlnbi1rZXlzPjxrZXkgYXBwPSJF
TiIgZGItaWQ9IjBzeHNyOXcwcjVzcnpiZWV2ZTVwc3o1aDkyZTJhYWFhNXJheiIgdGltZXN0YW1w
PSIxNTUyMzYwOTA4Ij43PC9rZXk+PC9mb3JlaWduLWtleXM+PHJlZi10eXBlIG5hbWU9IkdlbmVy
aWMiPjEzPC9yZWYtdHlwZT48Y29udHJpYnV0b3JzPjxhdXRob3JzPjxhdXRob3I+U2lxdWVpcmEs
IENhcmxvcyBFZHVhcmRvPC9hdXRob3I+PC9hdXRob3JzPjwvY29udHJpYnV0b3JzPjx0aXRsZXM+
PHRpdGxlPkNvbW11bml0eS1lbmdhZ2VkIGVudmlyb25tZW50YWwganVzdGljZSByZXNlYXJjaCBh
dCBVbml2ZXJzaXR5IG9mIE1hc3NhY2h1c2V0dHMgTG93ZWxsPC90aXRsZT48L3RpdGxlcz48ZGF0
ZXM+PHllYXI+MjAwOTwveWVhcj48L2RhdGVzPjxwdWJsaXNoZXI+QW1lcmljYW4gUHVibGljIEhl
YWx0aCBBc3NvY2lhdGlvbjwvcHVibGlzaGVyPjxpc2JuPjE1NDEtMDA0ODwvaXNibj48dXJscz48
L3VybHM+PC9yZWNvcmQ+PC9DaXRlPjxDaXRlPjxBdXRob3I+TWlua2xlcjwvQXV0aG9yPjxZZWFy
PjIwMDg8L1llYXI+PFJlY051bT44PC9SZWNOdW0+PHJlY29yZD48cmVjLW51bWJlcj44PC9yZWMt
bnVtYmVyPjxmb3JlaWduLWtleXM+PGtleSBhcHA9IkVOIiBkYi1pZD0iMHN4c3I5dzByNXNyemJl
ZXZlNXBzejVoOTJlMmFhYWE1cmF6IiB0aW1lc3RhbXA9IjE1NTIzNjEwNDEiPjg8L2tleT48L2Zv
cmVpZ24ta2V5cz48cmVmLXR5cGUgbmFtZT0iSm91cm5hbCBBcnRpY2xlIj4xNzwvcmVmLXR5cGU+
PGNvbnRyaWJ1dG9ycz48YXV0aG9ycz48YXV0aG9yPk1pbmtsZXIsIE1lcmVkaXRoPC9hdXRob3I+
PGF1dGhvcj5Ww6FzcXVleiwgVmljdG9yaWEgQnJlY2t3aWNoPC9hdXRob3I+PGF1dGhvcj5UYWpp
aywgTWFuc291cmVoPC9hdXRob3I+PGF1dGhvcj5QZXRlcnNlbiwgRGFuYSAlSiBIZWFsdGggRWR1
Y2F0aW9uPC9hdXRob3I+PGF1dGhvcj5CZWhhdmlvcjwvYXV0aG9yPjwvYXV0aG9ycz48L2NvbnRy
aWJ1dG9ycz48dGl0bGVzPjx0aXRsZT5Qcm9tb3RpbmcgZW52aXJvbm1lbnRhbCBqdXN0aWNlIHRo
cm91Z2ggY29tbXVuaXR5LWJhc2VkIHBhcnRpY2lwYXRvcnkgcmVzZWFyY2g6IHRoZSByb2xlIG9m
IGNvbW11bml0eSBhbmQgcGFydG5lcnNoaXAgY2FwYWNpdHk8L3RpdGxlPjwvdGl0bGVzPjxwYWdl
cz4xMTktMTM3PC9wYWdlcz48dm9sdW1lPjM1PC92b2x1bWU+PG51bWJlcj4xPC9udW1iZXI+PGRh
dGVzPjx5ZWFyPjIwMDg8L3llYXI+PC9kYXRlcz48aXNibj4xMDkwLTE5ODE8L2lzYm4+PHVybHM+
PC91cmxzPjwvcmVjb3JkPjwvQ2l0ZT48L0VuZE5vdGU+
</w:fldData>
        </w:fldChar>
      </w:r>
      <w:r w:rsidR="00C70FC6" w:rsidRPr="00755E54">
        <w:rPr>
          <w:rFonts w:ascii="Arial" w:hAnsi="Arial" w:cs="Arial"/>
          <w:lang w:val="pt-BR"/>
        </w:rPr>
        <w:instrText xml:space="preserve"> ADDIN EN.CITE </w:instrText>
      </w:r>
      <w:r w:rsidR="00C70FC6" w:rsidRPr="00755E54">
        <w:rPr>
          <w:rFonts w:ascii="Arial" w:hAnsi="Arial" w:cs="Arial"/>
          <w:lang w:val="pt-BR"/>
        </w:rPr>
        <w:fldChar w:fldCharType="begin">
          <w:fldData xml:space="preserve">PEVuZE5vdGU+PENpdGU+PEF1dGhvcj5XeW5uPC9BdXRob3I+PFllYXI+MjAxMTwvWWVhcj48UmVj
TnVtPjQ8L1JlY051bT48RGlzcGxheVRleHQ+KE0uIE1pbmtsZXIsIFbDoXNxdWV6LCBUYWppaywg
UGV0ZXJzZW4sICZhbXA7IEJlaGF2aW9yLCAyMDA4OyBNLiBKLiBBLiBKLiBvLiBQLiBILiBNaW5r
bGVyLCAyMDEwOyBTaXF1ZWlyYSwgMjAwOTsgV2FsbGVyc3RlaW4gJmFtcDsgRHVyYW4sIDIwMTA7
IFd5bm4gZXQgYWwuLCAyMDExKTwvRGlzcGxheVRleHQ+PHJlY29yZD48cmVjLW51bWJlcj40PC9y
ZWMtbnVtYmVyPjxmb3JlaWduLWtleXM+PGtleSBhcHA9IkVOIiBkYi1pZD0iMHN4c3I5dzByNXNy
emJlZXZlNXBzejVoOTJlMmFhYWE1cmF6IiB0aW1lc3RhbXA9IjE1NTIzNjA0OTIiPjQ8L2tleT48
L2ZvcmVpZ24ta2V5cz48cmVmLXR5cGUgbmFtZT0iSm91cm5hbCBBcnRpY2xlIj4xNzwvcmVmLXR5
cGU+PGNvbnRyaWJ1dG9ycz48YXV0aG9ycz48YXV0aG9yPld5bm4sIFRoZXJlc2EgQTwvYXV0aG9y
PjxhdXRob3I+VGF5bG9yLUpvbmVzLCBNb25pY2EgTTwvYXV0aG9yPjxhdXRob3I+Sm9obnNvbiwg
UmhvZGEgRTwvYXV0aG9yPjxhdXRob3I+Qm9zdGljaywgUGFtZWxhIEI8L2F1dGhvcj48YXV0aG9y
PkZvdWFkLCBNb25hICVKIEZhbWlseTwvYXV0aG9yPjxhdXRob3I+Y29tbXVuaXR5IGhlYWx0aDwv
YXV0aG9yPjwvYXV0aG9ycz48L2NvbnRyaWJ1dG9ycz48dGl0bGVzPjx0aXRsZT5Vc2luZyBjb21t
dW5pdHktYmFzZWQgcGFydGljaXBhdG9yeSBhcHByb2FjaGVzIHRvIG1vYmlsaXplIGNvbW11bml0
aWVzIGZvciBwb2xpY3kgY2hhbmdlPC90aXRsZT48L3RpdGxlcz48cGFnZXM+UzEwMi1TMTE0PC9w
YWdlcz48dm9sdW1lPjM0PC92b2x1bWU+PGRhdGVzPjx5ZWFyPjIwMTE8L3llYXI+PC9kYXRlcz48
aXNibj4wMTYwLTYzNzk8L2lzYm4+PHVybHM+PC91cmxzPjwvcmVjb3JkPjwvQ2l0ZT48Q2l0ZT48
QXV0aG9yPldhbGxlcnN0ZWluPC9BdXRob3I+PFllYXI+MjAxMDwvWWVhcj48UmVjTnVtPjU8L1Jl
Y051bT48cmVjb3JkPjxyZWMtbnVtYmVyPjU8L3JlYy1udW1iZXI+PGZvcmVpZ24ta2V5cz48a2V5
IGFwcD0iRU4iIGRiLWlkPSIwc3hzcjl3MHI1c3J6YmVldmU1cHN6NWg5MmUyYWFhYTVyYXoiIHRp
bWVzdGFtcD0iMTU1MjM2MDYwNyI+NTwva2V5PjwvZm9yZWlnbi1rZXlzPjxyZWYtdHlwZSBuYW1l
PSJKb3VybmFsIEFydGljbGUiPjE3PC9yZWYtdHlwZT48Y29udHJpYnV0b3JzPjxhdXRob3JzPjxh
dXRob3I+V2FsbGVyc3RlaW4sIE4uPC9hdXRob3I+PGF1dGhvcj5EdXJhbiwgQi48L2F1dGhvcj48
L2F1dGhvcnM+PC9jb250cmlidXRvcnM+PGF1dGgtYWRkcmVzcz5EZXBhcnRtZW50IG9mIEZhbWls
eSBhbmQgQ29tbXVuaXR5IE1lZGljaW5lIGFuZCBPZmZpY2Ugb2YgQ29tbXVuaXR5IEhlYWx0aCwg
U2Nob29sIG9mIE1lZGljaW5lLCBVbml2ZXJzaXR5IG9mIE5ldyBNZXhpY28sIEFsYnVxdWVycXVl
IDg3MTMxLCBVU0EuIG53YWxsZXJzdGVpbkBzYWx1ZC51bm0uZWR1PC9hdXRoLWFkZHJlc3M+PHRp
dGxlcz48dGl0bGU+Q29tbXVuaXR5LWJhc2VkIHBhcnRpY2lwYXRvcnkgcmVzZWFyY2ggY29udHJp
YnV0aW9ucyB0byBpbnRlcnZlbnRpb24gcmVzZWFyY2g6IHRoZSBpbnRlcnNlY3Rpb24gb2Ygc2Np
ZW5jZSBhbmQgcHJhY3RpY2UgdG8gaW1wcm92ZSBoZWFsdGggZXF1aXR5PC90aXRsZT48c2Vjb25k
YXJ5LXRpdGxlPkFtIEogUHVibGljIEhlYWx0aDwvc2Vjb25kYXJ5LXRpdGxlPjwvdGl0bGVzPjxw
ZXJpb2RpY2FsPjxmdWxsLXRpdGxlPkFtIEogUHVibGljIEhlYWx0aDwvZnVsbC10aXRsZT48L3Bl
cmlvZGljYWw+PHBhZ2VzPlM0MC02PC9wYWdlcz48dm9sdW1lPjEwMCBTdXBwbCAxPC92b2x1bWU+
PG51bWJlcj5TMTwvbnVtYmVyPjxlZGl0aW9uPjIwMTAvMDIvMTI8L2VkaXRpb24+PGtleXdvcmRz
PjxrZXl3b3JkPkNvbW11bml0eSBOZXR3b3Jrczwva2V5d29yZD48a2V5d29yZD4qQ29tbXVuaXR5
LUJhc2VkIFBhcnRpY2lwYXRvcnkgUmVzZWFyY2gvb3JnYW5pemF0aW9uICZhbXA7IGFkbWluaXN0
cmF0aW9uPC9rZXl3b3JkPjxrZXl3b3JkPipFdmlkZW5jZS1CYXNlZCBQcmFjdGljZTwva2V5d29y
ZD48a2V5d29yZD5IZWFsdGggUHJvbW90aW9uPC9rZXl3b3JkPjxrZXl3b3JkPipIZWFsdGggU3Rh
dHVzIERpc3Bhcml0aWVzPC9rZXl3b3JkPjxrZXl3b3JkPkh1bWFuczwva2V5d29yZD48a2V5d29y
ZD5QdWJsaWMgSGVhbHRoPC9rZXl3b3JkPjxrZXl3b3JkPipTb2NpYWwgSnVzdGljZTwva2V5d29y
ZD48L2tleXdvcmRzPjxkYXRlcz48eWVhcj4yMDEwPC95ZWFyPjxwdWItZGF0ZXM+PGRhdGU+QXBy
IDE8L2RhdGU+PC9wdWItZGF0ZXM+PC9kYXRlcz48aXNibj4xNTQxLTAwNDggKEVsZWN0cm9uaWMp
JiN4RDswMDkwLTAwMzYgKExpbmtpbmcpPC9pc2JuPjxhY2Nlc3Npb24tbnVtPjIwMTQ3NjYzPC9h
Y2Nlc3Npb24tbnVtPjx1cmxzPjxyZWxhdGVkLXVybHM+PHVybD5odHRwczovL3d3dy5uY2JpLm5s
bS5uaWguZ292L3B1Ym1lZC8yMDE0NzY2MzwvdXJsPjwvcmVsYXRlZC11cmxzPjwvdXJscz48Y3Vz
dG9tMj5QTUMyODM3NDU4PC9jdXN0b20yPjxlbGVjdHJvbmljLXJlc291cmNlLW51bT4xMC4yMTA1
L0FKUEguMjAwOS4xODQwMzY8L2VsZWN0cm9uaWMtcmVzb3VyY2UtbnVtPjwvcmVjb3JkPjwvQ2l0
ZT48Q2l0ZT48QXV0aG9yPk1pbmtsZXI8L0F1dGhvcj48WWVhcj4yMDEwPC9ZZWFyPjxSZWNOdW0+
NjwvUmVjTnVtPjxyZWNvcmQ+PHJlYy1udW1iZXI+NjwvcmVjLW51bWJlcj48Zm9yZWlnbi1rZXlz
PjxrZXkgYXBwPSJFTiIgZGItaWQ9IjBzeHNyOXcwcjVzcnpiZWV2ZTVwc3o1aDkyZTJhYWFhNXJh
eiIgdGltZXN0YW1wPSIxNTUyMzYwNzU1Ij42PC9rZXk+PC9mb3JlaWduLWtleXM+PHJlZi10eXBl
IG5hbWU9IkpvdXJuYWwgQXJ0aWNsZSI+MTc8L3JlZi10eXBlPjxjb250cmlidXRvcnM+PGF1dGhv
cnM+PGF1dGhvcj5NaW5rbGVyLCBNZXJlZGl0aCAlSiBBbWVyaWNhbiBKb3VybmFsIG9mIFB1Ymxp
YyBIZWFsdGg8L2F1dGhvcj48L2F1dGhvcnM+PC9jb250cmlidXRvcnM+PHRpdGxlcz48dGl0bGU+
TGlua2luZyBzY2llbmNlIGFuZCBwb2xpY3kgdGhyb3VnaCBjb21tdW5pdHktYmFzZWQgcGFydGlj
aXBhdG9yeSByZXNlYXJjaCB0byBzdHVkeSBhbmQgYWRkcmVzcyBoZWFsdGggZGlzcGFyaXRpZXM8
L3RpdGxlPjwvdGl0bGVzPjxwYWdlcz5TODEtUzg3PC9wYWdlcz48dm9sdW1lPjEwMDwvdm9sdW1l
PjxudW1iZXI+UzE8L251bWJlcj48ZGF0ZXM+PHllYXI+MjAxMDwveWVhcj48L2RhdGVzPjxpc2Ju
PjE1NDEtMDA0ODwvaXNibj48dXJscz48L3VybHM+PC9yZWNvcmQ+PC9DaXRlPjxDaXRlPjxBdXRo
b3I+U2lxdWVpcmE8L0F1dGhvcj48WWVhcj4yMDA5PC9ZZWFyPjxSZWNOdW0+NzwvUmVjTnVtPjxy
ZWNvcmQ+PHJlYy1udW1iZXI+NzwvcmVjLW51bWJlcj48Zm9yZWlnbi1rZXlzPjxrZXkgYXBwPSJF
TiIgZGItaWQ9IjBzeHNyOXcwcjVzcnpiZWV2ZTVwc3o1aDkyZTJhYWFhNXJheiIgdGltZXN0YW1w
PSIxNTUyMzYwOTA4Ij43PC9rZXk+PC9mb3JlaWduLWtleXM+PHJlZi10eXBlIG5hbWU9IkdlbmVy
aWMiPjEzPC9yZWYtdHlwZT48Y29udHJpYnV0b3JzPjxhdXRob3JzPjxhdXRob3I+U2lxdWVpcmEs
IENhcmxvcyBFZHVhcmRvPC9hdXRob3I+PC9hdXRob3JzPjwvY29udHJpYnV0b3JzPjx0aXRsZXM+
PHRpdGxlPkNvbW11bml0eS1lbmdhZ2VkIGVudmlyb25tZW50YWwganVzdGljZSByZXNlYXJjaCBh
dCBVbml2ZXJzaXR5IG9mIE1hc3NhY2h1c2V0dHMgTG93ZWxsPC90aXRsZT48L3RpdGxlcz48ZGF0
ZXM+PHllYXI+MjAwOTwveWVhcj48L2RhdGVzPjxwdWJsaXNoZXI+QW1lcmljYW4gUHVibGljIEhl
YWx0aCBBc3NvY2lhdGlvbjwvcHVibGlzaGVyPjxpc2JuPjE1NDEtMDA0ODwvaXNibj48dXJscz48
L3VybHM+PC9yZWNvcmQ+PC9DaXRlPjxDaXRlPjxBdXRob3I+TWlua2xlcjwvQXV0aG9yPjxZZWFy
PjIwMDg8L1llYXI+PFJlY051bT44PC9SZWNOdW0+PHJlY29yZD48cmVjLW51bWJlcj44PC9yZWMt
bnVtYmVyPjxmb3JlaWduLWtleXM+PGtleSBhcHA9IkVOIiBkYi1pZD0iMHN4c3I5dzByNXNyemJl
ZXZlNXBzejVoOTJlMmFhYWE1cmF6IiB0aW1lc3RhbXA9IjE1NTIzNjEwNDEiPjg8L2tleT48L2Zv
cmVpZ24ta2V5cz48cmVmLXR5cGUgbmFtZT0iSm91cm5hbCBBcnRpY2xlIj4xNzwvcmVmLXR5cGU+
PGNvbnRyaWJ1dG9ycz48YXV0aG9ycz48YXV0aG9yPk1pbmtsZXIsIE1lcmVkaXRoPC9hdXRob3I+
PGF1dGhvcj5Ww6FzcXVleiwgVmljdG9yaWEgQnJlY2t3aWNoPC9hdXRob3I+PGF1dGhvcj5UYWpp
aywgTWFuc291cmVoPC9hdXRob3I+PGF1dGhvcj5QZXRlcnNlbiwgRGFuYSAlSiBIZWFsdGggRWR1
Y2F0aW9uPC9hdXRob3I+PGF1dGhvcj5CZWhhdmlvcjwvYXV0aG9yPjwvYXV0aG9ycz48L2NvbnRy
aWJ1dG9ycz48dGl0bGVzPjx0aXRsZT5Qcm9tb3RpbmcgZW52aXJvbm1lbnRhbCBqdXN0aWNlIHRo
cm91Z2ggY29tbXVuaXR5LWJhc2VkIHBhcnRpY2lwYXRvcnkgcmVzZWFyY2g6IHRoZSByb2xlIG9m
IGNvbW11bml0eSBhbmQgcGFydG5lcnNoaXAgY2FwYWNpdHk8L3RpdGxlPjwvdGl0bGVzPjxwYWdl
cz4xMTktMTM3PC9wYWdlcz48dm9sdW1lPjM1PC92b2x1bWU+PG51bWJlcj4xPC9udW1iZXI+PGRh
dGVzPjx5ZWFyPjIwMDg8L3llYXI+PC9kYXRlcz48aXNibj4xMDkwLTE5ODE8L2lzYm4+PHVybHM+
PC91cmxzPjwvcmVjb3JkPjwvQ2l0ZT48L0VuZE5vdGU+
</w:fldData>
        </w:fldChar>
      </w:r>
      <w:r w:rsidR="00C70FC6" w:rsidRPr="00755E54">
        <w:rPr>
          <w:rFonts w:ascii="Arial" w:hAnsi="Arial" w:cs="Arial"/>
          <w:lang w:val="pt-BR"/>
        </w:rPr>
        <w:instrText xml:space="preserve"> ADDIN EN.CITE.DATA </w:instrText>
      </w:r>
      <w:r w:rsidR="00C70FC6" w:rsidRPr="00755E54">
        <w:rPr>
          <w:rFonts w:ascii="Arial" w:hAnsi="Arial" w:cs="Arial"/>
          <w:lang w:val="pt-BR"/>
        </w:rPr>
      </w:r>
      <w:r w:rsidR="00C70FC6" w:rsidRPr="00755E54">
        <w:rPr>
          <w:rFonts w:ascii="Arial" w:hAnsi="Arial" w:cs="Arial"/>
          <w:lang w:val="pt-BR"/>
        </w:rPr>
        <w:fldChar w:fldCharType="end"/>
      </w:r>
      <w:r w:rsidR="005B1CCE" w:rsidRPr="00755E54">
        <w:rPr>
          <w:rFonts w:ascii="Arial" w:hAnsi="Arial" w:cs="Arial"/>
          <w:lang w:val="pt-BR"/>
        </w:rPr>
      </w:r>
      <w:r w:rsidR="005B1CCE" w:rsidRPr="00755E54">
        <w:rPr>
          <w:rFonts w:ascii="Arial" w:hAnsi="Arial" w:cs="Arial"/>
          <w:lang w:val="pt-BR"/>
        </w:rPr>
        <w:fldChar w:fldCharType="separate"/>
      </w:r>
      <w:r w:rsidR="00C70FC6" w:rsidRPr="00755E54">
        <w:rPr>
          <w:rFonts w:ascii="Arial" w:hAnsi="Arial" w:cs="Arial"/>
          <w:noProof/>
          <w:lang w:val="pt-BR"/>
        </w:rPr>
        <w:t>(M. Minkler, Vásquez, Tajik, Petersen, &amp; Behavior, 2008; M. J. A. J. o. P. H. Minkler, 2010; Siqueira, 2009; Wallerstein &amp; Duran, 2010; Wynn et al., 2011)</w:t>
      </w:r>
      <w:r w:rsidR="005B1CCE" w:rsidRPr="00755E54">
        <w:rPr>
          <w:rFonts w:ascii="Arial" w:hAnsi="Arial" w:cs="Arial"/>
          <w:lang w:val="pt-BR"/>
        </w:rPr>
        <w:fldChar w:fldCharType="end"/>
      </w:r>
      <w:r w:rsidR="006A1155" w:rsidRPr="00755E54">
        <w:rPr>
          <w:rFonts w:ascii="Arial" w:hAnsi="Arial" w:cs="Arial"/>
          <w:lang w:val="pt-BR"/>
        </w:rPr>
        <w:t>. Desta forma, universidades e comunidades teriam a oportunidade de colaborarem mutuamente, e, foi com a finalidade de descrever</w:t>
      </w:r>
      <w:r w:rsidRPr="00755E54">
        <w:rPr>
          <w:rFonts w:ascii="Arial" w:hAnsi="Arial" w:cs="Arial"/>
          <w:lang w:val="pt-BR"/>
        </w:rPr>
        <w:t xml:space="preserve"> tais interações,</w:t>
      </w:r>
      <w:r w:rsidR="006A1155" w:rsidRPr="00755E54">
        <w:rPr>
          <w:rFonts w:ascii="Arial" w:hAnsi="Arial" w:cs="Arial"/>
          <w:lang w:val="pt-BR"/>
        </w:rPr>
        <w:t xml:space="preserve"> que este re</w:t>
      </w:r>
      <w:r w:rsidRPr="00755E54">
        <w:rPr>
          <w:rFonts w:ascii="Arial" w:hAnsi="Arial" w:cs="Arial"/>
          <w:lang w:val="pt-BR"/>
        </w:rPr>
        <w:t xml:space="preserve">lato de experiência fora proposto. </w:t>
      </w:r>
    </w:p>
    <w:p w14:paraId="14B0AE9C" w14:textId="77777777" w:rsidR="00071EE9" w:rsidRPr="00755E54" w:rsidRDefault="00071EE9" w:rsidP="00071EE9">
      <w:pPr>
        <w:spacing w:line="360" w:lineRule="auto"/>
        <w:jc w:val="both"/>
        <w:rPr>
          <w:rFonts w:ascii="Arial" w:hAnsi="Arial" w:cs="Arial"/>
          <w:lang w:val="pt-BR"/>
        </w:rPr>
      </w:pPr>
    </w:p>
    <w:p w14:paraId="7CEFA982" w14:textId="337BA120" w:rsidR="00901CFF" w:rsidRPr="00755E54" w:rsidRDefault="00901CFF" w:rsidP="00071EE9">
      <w:pPr>
        <w:spacing w:line="360" w:lineRule="auto"/>
        <w:jc w:val="both"/>
        <w:rPr>
          <w:rFonts w:ascii="Arial" w:hAnsi="Arial" w:cs="Arial"/>
          <w:b/>
          <w:bCs/>
          <w:lang w:val="pt-BR"/>
        </w:rPr>
      </w:pPr>
      <w:r w:rsidRPr="00755E54">
        <w:rPr>
          <w:rFonts w:ascii="Arial" w:hAnsi="Arial" w:cs="Arial"/>
          <w:b/>
          <w:bCs/>
          <w:lang w:val="pt-BR"/>
        </w:rPr>
        <w:t>Materiais e Métodos</w:t>
      </w:r>
    </w:p>
    <w:p w14:paraId="28E11102" w14:textId="77777777" w:rsidR="00FC04EE" w:rsidRPr="00755E54" w:rsidRDefault="00FC04EE" w:rsidP="00071EE9">
      <w:pPr>
        <w:spacing w:line="360" w:lineRule="auto"/>
        <w:jc w:val="both"/>
        <w:rPr>
          <w:rFonts w:ascii="Arial" w:hAnsi="Arial" w:cs="Arial"/>
          <w:b/>
          <w:bCs/>
          <w:lang w:val="pt-BR"/>
        </w:rPr>
      </w:pPr>
    </w:p>
    <w:p w14:paraId="4DE70A1C" w14:textId="164FF848" w:rsidR="00FC04EE" w:rsidRPr="00755E54" w:rsidRDefault="00FC04EE" w:rsidP="004F7056">
      <w:pPr>
        <w:spacing w:line="360" w:lineRule="auto"/>
        <w:jc w:val="both"/>
        <w:rPr>
          <w:rFonts w:ascii="Arial" w:hAnsi="Arial" w:cs="Arial"/>
          <w:lang w:val="pt-BR"/>
        </w:rPr>
      </w:pPr>
      <w:r w:rsidRPr="00755E54">
        <w:rPr>
          <w:rFonts w:ascii="Arial" w:hAnsi="Arial" w:cs="Arial"/>
          <w:lang w:val="pt-BR"/>
        </w:rPr>
        <w:t xml:space="preserve">Este é um estudo de delineamento transversal, caráter observatório, com amostra de conveniência e análise qualitativa. </w:t>
      </w:r>
    </w:p>
    <w:p w14:paraId="14F492B6" w14:textId="05AD1E92" w:rsidR="005C40BC" w:rsidRPr="00755E54" w:rsidRDefault="005C40BC" w:rsidP="004F7056">
      <w:pPr>
        <w:spacing w:line="360" w:lineRule="auto"/>
        <w:jc w:val="both"/>
        <w:rPr>
          <w:rFonts w:ascii="Arial" w:hAnsi="Arial" w:cs="Arial"/>
          <w:lang w:val="pt-BR"/>
        </w:rPr>
      </w:pPr>
    </w:p>
    <w:p w14:paraId="3FC07FDB" w14:textId="77777777" w:rsidR="005C40BC" w:rsidRPr="00755E54" w:rsidRDefault="005C40BC" w:rsidP="005C40BC">
      <w:pPr>
        <w:spacing w:line="360" w:lineRule="auto"/>
        <w:jc w:val="both"/>
        <w:rPr>
          <w:rFonts w:ascii="Arial" w:hAnsi="Arial" w:cs="Arial"/>
          <w:b/>
          <w:lang w:val="pt-BR"/>
        </w:rPr>
      </w:pPr>
      <w:r w:rsidRPr="00755E54">
        <w:rPr>
          <w:rFonts w:ascii="Arial" w:hAnsi="Arial" w:cs="Arial"/>
          <w:b/>
          <w:lang w:val="pt-BR"/>
        </w:rPr>
        <w:t>Público-alvo</w:t>
      </w:r>
    </w:p>
    <w:p w14:paraId="56F5D690" w14:textId="77777777" w:rsidR="005C40BC" w:rsidRPr="00755E54" w:rsidRDefault="005C40BC" w:rsidP="005C40BC">
      <w:pPr>
        <w:spacing w:line="360" w:lineRule="auto"/>
        <w:ind w:firstLine="709"/>
        <w:jc w:val="both"/>
        <w:rPr>
          <w:rFonts w:ascii="Arial" w:hAnsi="Arial" w:cs="Arial"/>
          <w:lang w:val="pt-BR"/>
        </w:rPr>
      </w:pPr>
      <w:r w:rsidRPr="00755E54">
        <w:rPr>
          <w:rFonts w:ascii="Arial" w:hAnsi="Arial" w:cs="Arial"/>
          <w:b/>
          <w:lang w:val="pt-BR"/>
        </w:rPr>
        <w:tab/>
      </w:r>
      <w:r w:rsidRPr="00755E54">
        <w:rPr>
          <w:rFonts w:ascii="Arial" w:hAnsi="Arial" w:cs="Arial"/>
          <w:lang w:val="pt-BR"/>
        </w:rPr>
        <w:t xml:space="preserve"> </w:t>
      </w:r>
    </w:p>
    <w:p w14:paraId="303542A2" w14:textId="1406322B" w:rsidR="005C40BC" w:rsidRPr="00755E54" w:rsidRDefault="005C40BC" w:rsidP="005C40BC">
      <w:pPr>
        <w:spacing w:line="360" w:lineRule="auto"/>
        <w:jc w:val="both"/>
        <w:rPr>
          <w:rFonts w:ascii="Arial" w:hAnsi="Arial" w:cs="Arial"/>
          <w:lang w:val="pt-BR"/>
        </w:rPr>
      </w:pPr>
      <w:r w:rsidRPr="00755E54">
        <w:rPr>
          <w:rFonts w:ascii="Arial" w:hAnsi="Arial" w:cs="Arial"/>
          <w:lang w:val="pt-BR"/>
        </w:rPr>
        <w:t>Este estudo teve como público-alvo graduandos do curso de medicina em primeiro nível. E, estudantes de 6 a 12 anos de idade matriculados em escolas públicas d</w:t>
      </w:r>
      <w:r w:rsidR="000D2DFF" w:rsidRPr="00755E54">
        <w:rPr>
          <w:rFonts w:ascii="Arial" w:hAnsi="Arial" w:cs="Arial"/>
          <w:lang w:val="pt-BR"/>
        </w:rPr>
        <w:t>e um município brasileiro</w:t>
      </w:r>
      <w:r w:rsidRPr="00755E54">
        <w:rPr>
          <w:rFonts w:ascii="Arial" w:hAnsi="Arial" w:cs="Arial"/>
          <w:lang w:val="pt-BR"/>
        </w:rPr>
        <w:t>, como segundo nível.</w:t>
      </w:r>
    </w:p>
    <w:p w14:paraId="5D7A8155" w14:textId="77777777" w:rsidR="005C40BC" w:rsidRPr="00755E54" w:rsidRDefault="005C40BC" w:rsidP="004F7056">
      <w:pPr>
        <w:spacing w:line="360" w:lineRule="auto"/>
        <w:jc w:val="both"/>
        <w:rPr>
          <w:rFonts w:ascii="Arial" w:hAnsi="Arial" w:cs="Arial"/>
          <w:lang w:val="pt-BR"/>
        </w:rPr>
      </w:pPr>
    </w:p>
    <w:p w14:paraId="321D291E" w14:textId="23BF2576" w:rsidR="00FC04EE" w:rsidRPr="00755E54" w:rsidRDefault="00FC04EE" w:rsidP="00071EE9">
      <w:pPr>
        <w:spacing w:line="360" w:lineRule="auto"/>
        <w:jc w:val="both"/>
        <w:rPr>
          <w:rFonts w:ascii="Arial" w:hAnsi="Arial" w:cs="Arial"/>
          <w:b/>
          <w:bCs/>
          <w:lang w:val="pt-BR"/>
        </w:rPr>
      </w:pPr>
    </w:p>
    <w:p w14:paraId="770CF73B" w14:textId="3627EA43" w:rsidR="00FC04EE" w:rsidRPr="00755E54" w:rsidRDefault="00FC04EE" w:rsidP="00071EE9">
      <w:pPr>
        <w:spacing w:line="360" w:lineRule="auto"/>
        <w:jc w:val="both"/>
        <w:rPr>
          <w:rFonts w:ascii="Arial" w:hAnsi="Arial" w:cs="Arial"/>
          <w:b/>
          <w:bCs/>
          <w:lang w:val="pt-BR"/>
        </w:rPr>
      </w:pPr>
      <w:r w:rsidRPr="00755E54">
        <w:rPr>
          <w:rFonts w:ascii="Arial" w:hAnsi="Arial" w:cs="Arial"/>
          <w:b/>
          <w:bCs/>
          <w:lang w:val="pt-BR"/>
        </w:rPr>
        <w:t>Aprendizagem criativa para universitários</w:t>
      </w:r>
    </w:p>
    <w:p w14:paraId="5625E504" w14:textId="77777777" w:rsidR="00071EE9" w:rsidRPr="00755E54" w:rsidRDefault="00071EE9" w:rsidP="00071EE9">
      <w:pPr>
        <w:spacing w:line="360" w:lineRule="auto"/>
        <w:jc w:val="both"/>
        <w:rPr>
          <w:rFonts w:ascii="Arial" w:hAnsi="Arial" w:cs="Arial"/>
          <w:b/>
          <w:bCs/>
          <w:lang w:val="pt-BR"/>
        </w:rPr>
      </w:pPr>
    </w:p>
    <w:p w14:paraId="301C324E" w14:textId="112C8474" w:rsidR="00336C3C" w:rsidRPr="00755E54" w:rsidRDefault="00336C3C" w:rsidP="005539ED">
      <w:pPr>
        <w:spacing w:line="360" w:lineRule="auto"/>
        <w:jc w:val="both"/>
        <w:rPr>
          <w:rFonts w:ascii="Arial" w:hAnsi="Arial" w:cs="Arial"/>
          <w:lang w:val="pt-BR"/>
        </w:rPr>
      </w:pPr>
      <w:r w:rsidRPr="00755E54">
        <w:rPr>
          <w:rFonts w:ascii="Arial" w:hAnsi="Arial" w:cs="Arial"/>
          <w:lang w:val="pt-BR"/>
        </w:rPr>
        <w:t>Para a sel</w:t>
      </w:r>
      <w:r w:rsidR="00FC04EE" w:rsidRPr="00755E54">
        <w:rPr>
          <w:rFonts w:ascii="Arial" w:hAnsi="Arial" w:cs="Arial"/>
          <w:lang w:val="pt-BR"/>
        </w:rPr>
        <w:t>eção de alunos de graduação interessados em</w:t>
      </w:r>
      <w:r w:rsidRPr="00755E54">
        <w:rPr>
          <w:rFonts w:ascii="Arial" w:hAnsi="Arial" w:cs="Arial"/>
          <w:lang w:val="pt-BR"/>
        </w:rPr>
        <w:t xml:space="preserve"> integrar </w:t>
      </w:r>
      <w:r w:rsidR="00B34AFE" w:rsidRPr="00755E54">
        <w:rPr>
          <w:rFonts w:ascii="Arial" w:hAnsi="Arial" w:cs="Arial"/>
          <w:lang w:val="pt-BR"/>
        </w:rPr>
        <w:t>este projeto de e</w:t>
      </w:r>
      <w:r w:rsidRPr="00755E54">
        <w:rPr>
          <w:rFonts w:ascii="Arial" w:hAnsi="Arial" w:cs="Arial"/>
          <w:lang w:val="pt-BR"/>
        </w:rPr>
        <w:t>xtensão, tanto mídias eletrônicas quanto convites em sala de aula foram utilizados.  A adesão ocorreu de forma voluntária e os alunos organizaram-se em duplas para a e</w:t>
      </w:r>
      <w:r w:rsidR="00BA7F05" w:rsidRPr="00755E54">
        <w:rPr>
          <w:rFonts w:ascii="Arial" w:hAnsi="Arial" w:cs="Arial"/>
          <w:lang w:val="pt-BR"/>
        </w:rPr>
        <w:t xml:space="preserve">laboração das ações educativas temáticas. </w:t>
      </w:r>
    </w:p>
    <w:p w14:paraId="1A60D80A" w14:textId="5BAF9692" w:rsidR="001E1E04" w:rsidRPr="00755E54" w:rsidRDefault="0081699A" w:rsidP="00156B9B">
      <w:pPr>
        <w:spacing w:line="360" w:lineRule="auto"/>
        <w:jc w:val="both"/>
        <w:rPr>
          <w:rFonts w:ascii="Arial" w:hAnsi="Arial" w:cs="Arial"/>
          <w:lang w:val="pt-BR"/>
        </w:rPr>
      </w:pPr>
      <w:r w:rsidRPr="00755E54">
        <w:rPr>
          <w:rFonts w:ascii="Arial" w:hAnsi="Arial" w:cs="Arial"/>
          <w:lang w:val="pt-BR"/>
        </w:rPr>
        <w:t>Como ponto de partida</w:t>
      </w:r>
      <w:r w:rsidR="00B34AFE" w:rsidRPr="00755E54">
        <w:rPr>
          <w:rFonts w:ascii="Arial" w:hAnsi="Arial" w:cs="Arial"/>
          <w:lang w:val="pt-BR"/>
        </w:rPr>
        <w:t>,</w:t>
      </w:r>
      <w:r w:rsidRPr="00755E54">
        <w:rPr>
          <w:rFonts w:ascii="Arial" w:hAnsi="Arial" w:cs="Arial"/>
          <w:lang w:val="pt-BR"/>
        </w:rPr>
        <w:t xml:space="preserve"> o manual </w:t>
      </w:r>
      <w:r w:rsidR="00B34AFE" w:rsidRPr="00755E54">
        <w:rPr>
          <w:rFonts w:ascii="Arial" w:hAnsi="Arial" w:cs="Arial"/>
          <w:lang w:val="pt-BR"/>
        </w:rPr>
        <w:t xml:space="preserve">- </w:t>
      </w:r>
      <w:r w:rsidRPr="00755E54">
        <w:rPr>
          <w:rFonts w:ascii="Arial" w:hAnsi="Arial" w:cs="Arial"/>
          <w:lang w:val="pt-BR"/>
        </w:rPr>
        <w:t>em</w:t>
      </w:r>
      <w:r w:rsidR="00B34AFE" w:rsidRPr="00755E54">
        <w:rPr>
          <w:rFonts w:ascii="Arial" w:hAnsi="Arial" w:cs="Arial"/>
          <w:lang w:val="pt-BR"/>
        </w:rPr>
        <w:t xml:space="preserve"> que o passo-a-passo</w:t>
      </w:r>
      <w:r w:rsidRPr="00755E54">
        <w:rPr>
          <w:rFonts w:ascii="Arial" w:hAnsi="Arial" w:cs="Arial"/>
          <w:lang w:val="pt-BR"/>
        </w:rPr>
        <w:t xml:space="preserve"> </w:t>
      </w:r>
      <w:r w:rsidR="00B34AFE" w:rsidRPr="00755E54">
        <w:rPr>
          <w:rFonts w:ascii="Arial" w:hAnsi="Arial" w:cs="Arial"/>
          <w:lang w:val="pt-BR"/>
        </w:rPr>
        <w:t>d</w:t>
      </w:r>
      <w:r w:rsidRPr="00755E54">
        <w:rPr>
          <w:rFonts w:ascii="Arial" w:hAnsi="Arial" w:cs="Arial"/>
          <w:lang w:val="pt-BR"/>
        </w:rPr>
        <w:t xml:space="preserve">a </w:t>
      </w:r>
      <w:r w:rsidR="00BA7F05" w:rsidRPr="00755E54">
        <w:rPr>
          <w:rFonts w:ascii="Arial" w:hAnsi="Arial" w:cs="Arial"/>
          <w:lang w:val="pt-BR"/>
        </w:rPr>
        <w:t>metodologia</w:t>
      </w:r>
      <w:r w:rsidR="00B34AFE" w:rsidRPr="00755E54">
        <w:rPr>
          <w:rFonts w:ascii="Arial" w:hAnsi="Arial" w:cs="Arial"/>
          <w:lang w:val="pt-BR"/>
        </w:rPr>
        <w:t xml:space="preserve"> “Little Hearts Changing Lives” é descrito em detalhes - </w:t>
      </w:r>
      <w:r w:rsidR="00BA7F05" w:rsidRPr="00755E54">
        <w:rPr>
          <w:rFonts w:ascii="Arial" w:hAnsi="Arial" w:cs="Arial"/>
          <w:lang w:val="pt-BR"/>
        </w:rPr>
        <w:t>fora utilizad</w:t>
      </w:r>
      <w:r w:rsidRPr="00755E54">
        <w:rPr>
          <w:rFonts w:ascii="Arial" w:hAnsi="Arial" w:cs="Arial"/>
          <w:lang w:val="pt-BR"/>
        </w:rPr>
        <w:t>o</w:t>
      </w:r>
      <w:r w:rsidR="00BA7F05" w:rsidRPr="00755E54">
        <w:rPr>
          <w:rFonts w:ascii="Arial" w:hAnsi="Arial" w:cs="Arial"/>
          <w:lang w:val="pt-BR"/>
        </w:rPr>
        <w:t>. A partir da análise d</w:t>
      </w:r>
      <w:r w:rsidR="00156B9B" w:rsidRPr="00755E54">
        <w:rPr>
          <w:rFonts w:ascii="Arial" w:hAnsi="Arial" w:cs="Arial"/>
          <w:lang w:val="pt-BR"/>
        </w:rPr>
        <w:t>este</w:t>
      </w:r>
      <w:r w:rsidR="00BA7F05" w:rsidRPr="00755E54">
        <w:rPr>
          <w:rFonts w:ascii="Arial" w:hAnsi="Arial" w:cs="Arial"/>
          <w:lang w:val="pt-BR"/>
        </w:rPr>
        <w:t xml:space="preserve"> </w:t>
      </w:r>
      <w:r w:rsidR="001E1E04" w:rsidRPr="00755E54">
        <w:rPr>
          <w:rFonts w:ascii="Arial" w:hAnsi="Arial" w:cs="Arial"/>
          <w:lang w:val="pt-BR"/>
        </w:rPr>
        <w:t>conteúdo</w:t>
      </w:r>
      <w:r w:rsidR="00BA7F05" w:rsidRPr="00755E54">
        <w:rPr>
          <w:rFonts w:ascii="Arial" w:hAnsi="Arial" w:cs="Arial"/>
          <w:lang w:val="pt-BR"/>
        </w:rPr>
        <w:t xml:space="preserve"> previamente descrito pela autora</w:t>
      </w:r>
      <w:r w:rsidR="001E1E04" w:rsidRPr="00755E54">
        <w:rPr>
          <w:rFonts w:ascii="Arial" w:hAnsi="Arial" w:cs="Arial"/>
          <w:lang w:val="pt-BR"/>
        </w:rPr>
        <w:t xml:space="preserve"> e do acompanhamento de atividades de intervenção em realização pelo programa LHCL</w:t>
      </w:r>
      <w:r w:rsidR="00BA7F05" w:rsidRPr="00755E54">
        <w:rPr>
          <w:rFonts w:ascii="Arial" w:hAnsi="Arial" w:cs="Arial"/>
          <w:lang w:val="pt-BR"/>
        </w:rPr>
        <w:t>, os d</w:t>
      </w:r>
      <w:r w:rsidRPr="00755E54">
        <w:rPr>
          <w:rFonts w:ascii="Arial" w:hAnsi="Arial" w:cs="Arial"/>
          <w:lang w:val="pt-BR"/>
        </w:rPr>
        <w:t>is</w:t>
      </w:r>
      <w:r w:rsidR="00BA7F05" w:rsidRPr="00755E54">
        <w:rPr>
          <w:rFonts w:ascii="Arial" w:hAnsi="Arial" w:cs="Arial"/>
          <w:lang w:val="pt-BR"/>
        </w:rPr>
        <w:t>ce</w:t>
      </w:r>
      <w:r w:rsidR="00156B9B" w:rsidRPr="00755E54">
        <w:rPr>
          <w:rFonts w:ascii="Arial" w:hAnsi="Arial" w:cs="Arial"/>
          <w:lang w:val="pt-BR"/>
        </w:rPr>
        <w:t xml:space="preserve">ntes iniciaram a fase de interação com o ambiente escolar com a finalidade de definir </w:t>
      </w:r>
      <w:r w:rsidR="00BA7F05" w:rsidRPr="00755E54">
        <w:rPr>
          <w:rFonts w:ascii="Arial" w:hAnsi="Arial" w:cs="Arial"/>
          <w:lang w:val="pt-BR"/>
        </w:rPr>
        <w:t>o tema a ser abordado</w:t>
      </w:r>
      <w:r w:rsidR="00B34AFE" w:rsidRPr="00755E54">
        <w:rPr>
          <w:rFonts w:ascii="Arial" w:hAnsi="Arial" w:cs="Arial"/>
          <w:lang w:val="pt-BR"/>
        </w:rPr>
        <w:t xml:space="preserve">. </w:t>
      </w:r>
    </w:p>
    <w:p w14:paraId="3CDBFED3" w14:textId="7BBB22B1" w:rsidR="00BA7F05" w:rsidRPr="00755E54" w:rsidRDefault="0081699A" w:rsidP="00156B9B">
      <w:pPr>
        <w:spacing w:line="360" w:lineRule="auto"/>
        <w:jc w:val="both"/>
        <w:rPr>
          <w:rFonts w:ascii="Arial" w:hAnsi="Arial" w:cs="Arial"/>
          <w:lang w:val="pt-BR"/>
        </w:rPr>
      </w:pPr>
      <w:r w:rsidRPr="00755E54">
        <w:rPr>
          <w:rFonts w:ascii="Arial" w:hAnsi="Arial" w:cs="Arial"/>
          <w:lang w:val="pt-BR"/>
        </w:rPr>
        <w:t>Após investigarem a demanda por um tema relevante para o momento em questão, os graduandos iniciaram então a construção do passo-a-passo de atividades que seriam realizadas, “remixando” o manual inicialmente descrit</w:t>
      </w:r>
      <w:r w:rsidR="00156B9B" w:rsidRPr="00755E54">
        <w:rPr>
          <w:rFonts w:ascii="Arial" w:hAnsi="Arial" w:cs="Arial"/>
          <w:lang w:val="pt-BR"/>
        </w:rPr>
        <w:t xml:space="preserve">o. Para este módulo do programa, </w:t>
      </w:r>
      <w:r w:rsidRPr="00755E54">
        <w:rPr>
          <w:rFonts w:ascii="Arial" w:hAnsi="Arial" w:cs="Arial"/>
          <w:lang w:val="pt-BR"/>
        </w:rPr>
        <w:t>especificamente, os discentes fora</w:t>
      </w:r>
      <w:r w:rsidR="001E1E04" w:rsidRPr="00755E54">
        <w:rPr>
          <w:rFonts w:ascii="Arial" w:hAnsi="Arial" w:cs="Arial"/>
          <w:lang w:val="pt-BR"/>
        </w:rPr>
        <w:t>m os autores da peça d</w:t>
      </w:r>
      <w:r w:rsidR="00156B9B" w:rsidRPr="00755E54">
        <w:rPr>
          <w:rFonts w:ascii="Arial" w:hAnsi="Arial" w:cs="Arial"/>
          <w:lang w:val="pt-BR"/>
        </w:rPr>
        <w:t>o</w:t>
      </w:r>
      <w:r w:rsidR="001E1E04" w:rsidRPr="00755E54">
        <w:rPr>
          <w:rFonts w:ascii="Arial" w:hAnsi="Arial" w:cs="Arial"/>
          <w:lang w:val="pt-BR"/>
        </w:rPr>
        <w:t xml:space="preserve"> teatro que seria</w:t>
      </w:r>
      <w:r w:rsidRPr="00755E54">
        <w:rPr>
          <w:rFonts w:ascii="Arial" w:hAnsi="Arial" w:cs="Arial"/>
          <w:lang w:val="pt-BR"/>
        </w:rPr>
        <w:t xml:space="preserve"> </w:t>
      </w:r>
      <w:r w:rsidRPr="00755E54">
        <w:rPr>
          <w:rFonts w:ascii="Arial" w:hAnsi="Arial" w:cs="Arial"/>
          <w:lang w:val="pt-BR"/>
        </w:rPr>
        <w:lastRenderedPageBreak/>
        <w:t xml:space="preserve">utilizada como componente central durante a intervenção. </w:t>
      </w:r>
      <w:r w:rsidR="00156B9B" w:rsidRPr="00755E54">
        <w:rPr>
          <w:rFonts w:ascii="Arial" w:hAnsi="Arial" w:cs="Arial"/>
          <w:lang w:val="pt-BR"/>
        </w:rPr>
        <w:t xml:space="preserve">O título desta </w:t>
      </w:r>
      <w:r w:rsidRPr="00755E54">
        <w:rPr>
          <w:rFonts w:ascii="Arial" w:hAnsi="Arial" w:cs="Arial"/>
          <w:lang w:val="pt-BR"/>
        </w:rPr>
        <w:t xml:space="preserve">peça foi </w:t>
      </w:r>
      <w:r w:rsidR="000D2DFF" w:rsidRPr="00755E54">
        <w:rPr>
          <w:rFonts w:ascii="Arial" w:hAnsi="Arial" w:cs="Arial"/>
          <w:lang w:val="pt-BR"/>
        </w:rPr>
        <w:t>denominado pela dupla como</w:t>
      </w:r>
      <w:r w:rsidRPr="00755E54">
        <w:rPr>
          <w:rFonts w:ascii="Arial" w:hAnsi="Arial" w:cs="Arial"/>
          <w:lang w:val="pt-BR"/>
        </w:rPr>
        <w:t xml:space="preserve"> “A gripe do Porquinho”. </w:t>
      </w:r>
    </w:p>
    <w:p w14:paraId="7B1B44E0" w14:textId="7834524D" w:rsidR="00FC04EE" w:rsidRPr="00755E54" w:rsidRDefault="00BA7F05" w:rsidP="00156B9B">
      <w:pPr>
        <w:spacing w:line="360" w:lineRule="auto"/>
        <w:jc w:val="both"/>
        <w:rPr>
          <w:rFonts w:ascii="Arial" w:hAnsi="Arial" w:cs="Arial"/>
          <w:lang w:val="pt-BR"/>
        </w:rPr>
      </w:pPr>
      <w:r w:rsidRPr="00755E54">
        <w:rPr>
          <w:rFonts w:ascii="Arial" w:hAnsi="Arial" w:cs="Arial"/>
          <w:lang w:val="pt-BR"/>
        </w:rPr>
        <w:t>Este projeto foi então elaborado</w:t>
      </w:r>
      <w:r w:rsidR="007C76D0" w:rsidRPr="00755E54">
        <w:rPr>
          <w:rFonts w:ascii="Arial" w:hAnsi="Arial" w:cs="Arial"/>
          <w:lang w:val="pt-BR"/>
        </w:rPr>
        <w:t>,</w:t>
      </w:r>
      <w:r w:rsidRPr="00755E54">
        <w:rPr>
          <w:rFonts w:ascii="Arial" w:hAnsi="Arial" w:cs="Arial"/>
          <w:lang w:val="pt-BR"/>
        </w:rPr>
        <w:t xml:space="preserve"> desde</w:t>
      </w:r>
      <w:r w:rsidR="007C76D0" w:rsidRPr="00755E54">
        <w:rPr>
          <w:rFonts w:ascii="Arial" w:hAnsi="Arial" w:cs="Arial"/>
          <w:lang w:val="pt-BR"/>
        </w:rPr>
        <w:t xml:space="preserve"> a</w:t>
      </w:r>
      <w:r w:rsidRPr="00755E54">
        <w:rPr>
          <w:rFonts w:ascii="Arial" w:hAnsi="Arial" w:cs="Arial"/>
          <w:lang w:val="pt-BR"/>
        </w:rPr>
        <w:t xml:space="preserve"> sua concepção</w:t>
      </w:r>
      <w:r w:rsidR="007C76D0" w:rsidRPr="00755E54">
        <w:rPr>
          <w:rFonts w:ascii="Arial" w:hAnsi="Arial" w:cs="Arial"/>
          <w:lang w:val="pt-BR"/>
        </w:rPr>
        <w:t>,</w:t>
      </w:r>
      <w:r w:rsidRPr="00755E54">
        <w:rPr>
          <w:rFonts w:ascii="Arial" w:hAnsi="Arial" w:cs="Arial"/>
          <w:lang w:val="pt-BR"/>
        </w:rPr>
        <w:t xml:space="preserve"> </w:t>
      </w:r>
      <w:r w:rsidR="00F85CA2" w:rsidRPr="00755E54">
        <w:rPr>
          <w:rFonts w:ascii="Arial" w:hAnsi="Arial" w:cs="Arial"/>
          <w:lang w:val="pt-BR"/>
        </w:rPr>
        <w:t xml:space="preserve">por universitários do curso de </w:t>
      </w:r>
      <w:r w:rsidR="00071EE9" w:rsidRPr="00755E54">
        <w:rPr>
          <w:rFonts w:ascii="Arial" w:hAnsi="Arial" w:cs="Arial"/>
          <w:lang w:val="pt-BR"/>
        </w:rPr>
        <w:t>Medicina de uma universidade brasileira (UNIPAC-JF)</w:t>
      </w:r>
      <w:r w:rsidRPr="00755E54">
        <w:rPr>
          <w:rFonts w:ascii="Arial" w:hAnsi="Arial" w:cs="Arial"/>
          <w:lang w:val="pt-BR"/>
        </w:rPr>
        <w:t xml:space="preserve"> supervisionados por docentes da UNIPAC-JF, UFJF e UFPR. </w:t>
      </w:r>
      <w:r w:rsidR="00FC04EE" w:rsidRPr="00755E54">
        <w:rPr>
          <w:rFonts w:ascii="Arial" w:hAnsi="Arial" w:cs="Arial"/>
          <w:lang w:val="pt-BR"/>
        </w:rPr>
        <w:t>A intervenção em questão aconteceu no primeiro semestre de 2016.</w:t>
      </w:r>
    </w:p>
    <w:p w14:paraId="3DB621DF" w14:textId="77777777" w:rsidR="00156B9B" w:rsidRPr="00755E54" w:rsidRDefault="00156B9B" w:rsidP="00156B9B">
      <w:pPr>
        <w:spacing w:line="360" w:lineRule="auto"/>
        <w:jc w:val="both"/>
        <w:rPr>
          <w:rFonts w:ascii="Arial" w:hAnsi="Arial" w:cs="Arial"/>
          <w:lang w:val="pt-BR"/>
        </w:rPr>
      </w:pPr>
    </w:p>
    <w:p w14:paraId="1B0ABE49" w14:textId="5593CE30" w:rsidR="00FC04EE" w:rsidRPr="00755E54" w:rsidRDefault="00FC04EE" w:rsidP="00FC04EE">
      <w:pPr>
        <w:spacing w:line="360" w:lineRule="auto"/>
        <w:jc w:val="both"/>
        <w:rPr>
          <w:rFonts w:ascii="Arial" w:hAnsi="Arial" w:cs="Arial"/>
          <w:lang w:val="pt-BR"/>
        </w:rPr>
      </w:pPr>
      <w:r w:rsidRPr="00755E54">
        <w:rPr>
          <w:rFonts w:ascii="Arial" w:hAnsi="Arial" w:cs="Arial"/>
          <w:b/>
          <w:lang w:val="pt-BR"/>
        </w:rPr>
        <w:t xml:space="preserve">Escolas do Ensino Básico e Fundamental </w:t>
      </w:r>
    </w:p>
    <w:p w14:paraId="02DE5CF9" w14:textId="77777777" w:rsidR="00156B9B" w:rsidRPr="00755E54" w:rsidRDefault="00156B9B" w:rsidP="00156B9B">
      <w:pPr>
        <w:spacing w:line="360" w:lineRule="auto"/>
        <w:jc w:val="both"/>
        <w:rPr>
          <w:rFonts w:ascii="Arial" w:hAnsi="Arial" w:cs="Arial"/>
          <w:lang w:val="pt-BR"/>
        </w:rPr>
      </w:pPr>
    </w:p>
    <w:p w14:paraId="67488D31" w14:textId="09147038" w:rsidR="005C40BC" w:rsidRPr="00755E54" w:rsidRDefault="00071EE9" w:rsidP="005C40BC">
      <w:pPr>
        <w:spacing w:line="360" w:lineRule="auto"/>
        <w:jc w:val="both"/>
        <w:rPr>
          <w:rFonts w:ascii="Arial" w:hAnsi="Arial" w:cs="Arial"/>
          <w:lang w:val="pt-BR"/>
        </w:rPr>
      </w:pPr>
      <w:r w:rsidRPr="00755E54">
        <w:rPr>
          <w:rFonts w:ascii="Arial" w:hAnsi="Arial" w:cs="Arial"/>
          <w:lang w:val="pt-BR"/>
        </w:rPr>
        <w:t>O</w:t>
      </w:r>
      <w:r w:rsidR="0063311F" w:rsidRPr="00755E54">
        <w:rPr>
          <w:rFonts w:ascii="Arial" w:hAnsi="Arial" w:cs="Arial"/>
          <w:lang w:val="pt-BR"/>
        </w:rPr>
        <w:t xml:space="preserve"> programa de intervenção foi estabelecido</w:t>
      </w:r>
      <w:r w:rsidRPr="00755E54">
        <w:rPr>
          <w:rFonts w:ascii="Arial" w:hAnsi="Arial" w:cs="Arial"/>
          <w:lang w:val="pt-BR"/>
        </w:rPr>
        <w:t xml:space="preserve"> </w:t>
      </w:r>
      <w:r w:rsidR="00050948" w:rsidRPr="00755E54">
        <w:rPr>
          <w:rFonts w:ascii="Arial" w:hAnsi="Arial" w:cs="Arial"/>
          <w:lang w:val="pt-BR"/>
        </w:rPr>
        <w:t>em 3 escola</w:t>
      </w:r>
      <w:r w:rsidR="001E1E04" w:rsidRPr="00755E54">
        <w:rPr>
          <w:rFonts w:ascii="Arial" w:hAnsi="Arial" w:cs="Arial"/>
          <w:lang w:val="pt-BR"/>
        </w:rPr>
        <w:t>s</w:t>
      </w:r>
      <w:r w:rsidR="005C40BC" w:rsidRPr="00755E54">
        <w:rPr>
          <w:rFonts w:ascii="Arial" w:hAnsi="Arial" w:cs="Arial"/>
          <w:lang w:val="pt-BR"/>
        </w:rPr>
        <w:t xml:space="preserve"> públicas</w:t>
      </w:r>
      <w:r w:rsidR="00050948" w:rsidRPr="00755E54">
        <w:rPr>
          <w:rFonts w:ascii="Arial" w:hAnsi="Arial" w:cs="Arial"/>
          <w:lang w:val="pt-BR"/>
        </w:rPr>
        <w:t xml:space="preserve"> do </w:t>
      </w:r>
      <w:r w:rsidR="00313FC4" w:rsidRPr="00755E54">
        <w:rPr>
          <w:rFonts w:ascii="Arial" w:hAnsi="Arial" w:cs="Arial"/>
          <w:lang w:val="pt-BR"/>
        </w:rPr>
        <w:t>município</w:t>
      </w:r>
      <w:r w:rsidR="00F85CA2" w:rsidRPr="00755E54">
        <w:rPr>
          <w:rFonts w:ascii="Arial" w:hAnsi="Arial" w:cs="Arial"/>
          <w:lang w:val="pt-BR"/>
        </w:rPr>
        <w:t xml:space="preserve"> de Baependi, Minas Gerais</w:t>
      </w:r>
      <w:r w:rsidRPr="00755E54">
        <w:rPr>
          <w:rFonts w:ascii="Arial" w:hAnsi="Arial" w:cs="Arial"/>
          <w:lang w:val="pt-BR"/>
        </w:rPr>
        <w:t>, Brasil</w:t>
      </w:r>
      <w:r w:rsidR="005C40BC" w:rsidRPr="00755E54">
        <w:rPr>
          <w:rFonts w:ascii="Arial" w:hAnsi="Arial" w:cs="Arial"/>
          <w:lang w:val="pt-BR"/>
        </w:rPr>
        <w:t xml:space="preserve">, tanto </w:t>
      </w:r>
      <w:r w:rsidR="000D2DFF" w:rsidRPr="00755E54">
        <w:rPr>
          <w:rFonts w:ascii="Arial" w:hAnsi="Arial" w:cs="Arial"/>
          <w:lang w:val="pt-BR"/>
        </w:rPr>
        <w:t>n</w:t>
      </w:r>
      <w:r w:rsidR="005C40BC" w:rsidRPr="00755E54">
        <w:rPr>
          <w:rFonts w:ascii="Arial" w:hAnsi="Arial" w:cs="Arial"/>
          <w:lang w:val="pt-BR"/>
        </w:rPr>
        <w:t>a zona rural (Escolas Estadual Joaquim Alvarenga Maciel e Escola Municipal Anísio Esaú dos Santos)</w:t>
      </w:r>
      <w:r w:rsidR="000D2DFF" w:rsidRPr="00755E54">
        <w:rPr>
          <w:rFonts w:ascii="Arial" w:hAnsi="Arial" w:cs="Arial"/>
          <w:lang w:val="pt-BR"/>
        </w:rPr>
        <w:t xml:space="preserve"> quanto n</w:t>
      </w:r>
      <w:r w:rsidR="005C40BC" w:rsidRPr="00755E54">
        <w:rPr>
          <w:rFonts w:ascii="Arial" w:hAnsi="Arial" w:cs="Arial"/>
          <w:lang w:val="pt-BR"/>
        </w:rPr>
        <w:t>a zona urbana do município (Escola Municipal Senador Wenceslau Braz).</w:t>
      </w:r>
    </w:p>
    <w:p w14:paraId="52CD6845" w14:textId="5BA7BB3D" w:rsidR="001E1E04" w:rsidRPr="00755E54" w:rsidRDefault="001E1E04" w:rsidP="00156B9B">
      <w:pPr>
        <w:spacing w:line="360" w:lineRule="auto"/>
        <w:jc w:val="both"/>
        <w:rPr>
          <w:rFonts w:ascii="Arial" w:hAnsi="Arial" w:cs="Arial"/>
          <w:lang w:val="pt-BR"/>
        </w:rPr>
      </w:pPr>
      <w:r w:rsidRPr="00755E54">
        <w:rPr>
          <w:rFonts w:ascii="Arial" w:hAnsi="Arial" w:cs="Arial"/>
          <w:lang w:val="pt-BR"/>
        </w:rPr>
        <w:t>Este município fora escolhido por sediar o “Projeto Corações de Baependi”, um dos únicos estudo</w:t>
      </w:r>
      <w:r w:rsidR="00FC04EE" w:rsidRPr="00755E54">
        <w:rPr>
          <w:rFonts w:ascii="Arial" w:hAnsi="Arial" w:cs="Arial"/>
          <w:lang w:val="pt-BR"/>
        </w:rPr>
        <w:t>s</w:t>
      </w:r>
      <w:r w:rsidRPr="00755E54">
        <w:rPr>
          <w:rFonts w:ascii="Arial" w:hAnsi="Arial" w:cs="Arial"/>
          <w:lang w:val="pt-BR"/>
        </w:rPr>
        <w:t xml:space="preserve"> longitudinais do Brasil para estudo de fatores de risco</w:t>
      </w:r>
      <w:r w:rsidR="005C40BC" w:rsidRPr="00755E54">
        <w:rPr>
          <w:rFonts w:ascii="Arial" w:hAnsi="Arial" w:cs="Arial"/>
          <w:lang w:val="pt-BR"/>
        </w:rPr>
        <w:t xml:space="preserve"> para doenças cardiovasculares.</w:t>
      </w:r>
    </w:p>
    <w:p w14:paraId="138E4FF5" w14:textId="51A30062" w:rsidR="009E4B01" w:rsidRPr="00755E54" w:rsidRDefault="009E4B01" w:rsidP="007C76D0">
      <w:pPr>
        <w:autoSpaceDE w:val="0"/>
        <w:autoSpaceDN w:val="0"/>
        <w:adjustRightInd w:val="0"/>
        <w:spacing w:line="360" w:lineRule="auto"/>
        <w:jc w:val="both"/>
        <w:rPr>
          <w:rFonts w:ascii="Arial" w:hAnsi="Arial" w:cs="Arial"/>
          <w:lang w:val="pt-BR"/>
        </w:rPr>
      </w:pPr>
      <w:r w:rsidRPr="00755E54">
        <w:rPr>
          <w:rFonts w:ascii="Arial" w:hAnsi="Arial" w:cs="Arial"/>
          <w:lang w:val="pt-BR"/>
        </w:rPr>
        <w:t xml:space="preserve">Para o sucesso da intervenção proposta pelo projeto de extensão “Coraçõezinhos de Baependi” </w:t>
      </w:r>
      <w:r w:rsidRPr="00755E54">
        <w:rPr>
          <w:rFonts w:ascii="Arial" w:hAnsi="Arial" w:cs="Arial"/>
          <w:lang w:val="pt-BR"/>
        </w:rPr>
        <w:fldChar w:fldCharType="begin">
          <w:fldData xml:space="preserve">PEVuZE5vdGU+PENpdGU+PEF1dGhvcj5NYWR1cmVpcmE8L0F1dGhvcj48WWVhcj4yMDE2PC9ZZWFy
PjxSZWNOdW0+ODwvUmVjTnVtPjxEaXNwbGF5VGV4dD4oQmVybXVkZXogZXQgYWwuLCAyMDE3OyBD
b2VsaG8gZXQgYWwuLCAyMDE3OyBNYWR1cmVpcmEgZXQgYWwuLCAyMDE2OyBGLiBNLiBTb2FyZXMs
IEEuIEIuIEMuIEdvbsOnYWx2ZXMsIFIuIGRlIE9saXZlaXJhIEFsdmltLCBDLiBBLiBNLiBKw7pu
aW9yLCAmYW1wOyBDLiBNLiBKLiBFLiBlLiBGLiBPbGl2ZWlyYSwgMjAxN2E7IEYuIE0uIFNvYXJl
cywgQS4gQi4gQy4gR29uw6dhbHZlcywgUi4gZGUgT2xpdmVpcmEgQWx2aW0sIEMuIEEuIE0uIErD
um5pb3IsICZhbXA7IEMuIE0uIEouIFIuIEMuIGUuIEUuIE9saXZlaXJhLCAyMDE3Yik8L0Rpc3Bs
YXlUZXh0PjxyZWNvcmQ+PHJlYy1udW1iZXI+ODwvcmVjLW51bWJlcj48Zm9yZWlnbi1rZXlzPjxr
ZXkgYXBwPSJFTiIgZGItaWQ9IjV0ZjJ3ZnplNnd0cDJhZTJyeGs1dnB6dDJzcHB6MjJzeDBhZiIg
dGltZXN0YW1wPSIxNTQ5NTIxMjAwIj44PC9rZXk+PC9mb3JlaWduLWtleXM+PHJlZi10eXBlIG5h
bWU9IkpvdXJuYWwgQXJ0aWNsZSI+MTc8L3JlZi10eXBlPjxjb250cmlidXRvcnM+PGF1dGhvcnM+
PGF1dGhvcj5NYWR1cmVpcmEsIE1hw61yYSBGZXJuYW5kZXM8L2F1dGhvcj48YXV0aG9yPlBlaXhv
dG8sIEx1aXNhIE1hcmluYSBNb3JhdG88L2F1dGhvcj48YXV0aG9yPkhhcmFtb3RvLCBIYXlsbGE8
L2F1dGhvcj48YXV0aG9yPlNvYnJlaXJhLCBOYXTDoWxpYSBQYWl2YTwvYXV0aG9yPjxhdXRob3I+
UGVyZWlyYSwgTmF5YXJhIFNvYXJlczwvYXV0aG9yPjxhdXRob3I+RmVycmVpcmEsIFJvYmVydGEg
TmV2ZXM8L2F1dGhvcj48YXV0aG9yPlBlcmVpcmEsIEx1aXphIFNjaGV0dGlubzwvYXV0aG9yPjxh
dXRob3I+QWx2aW0sIFJhZmFlbCBPbGl2ZWlyYTwvYXV0aG9yPjxhdXRob3I+SsO6bmlvciwgQ2Fy
bG9zIEFsYmVydG8gTW91csOjbzwvYXV0aG9yPjxhdXRob3I+T2xpdmVpcmEsIENhbWlsYSBNYWNp
ZWwgJUogUmV2aXN0YSBDb25leMOjbyBVRVBHPC9hdXRob3I+PC9hdXRob3JzPjwvY29udHJpYnV0
b3JzPjx0aXRsZXM+PHRpdGxlPkNPUkHDh8OVRVpJTkhPUyBERSBCQUVQRU5ESSBOQSBFRFVDQcOH
w4NPIEVNIFNBw5pERSBBVFJBVsOJUyBEQSBNRVRPRE9MT0dJQSBQQVJUSUNJUEFUSVZBOiBSRUxB
VE8gREUgRVhQRVJJw4pOQ0lBPC90aXRsZT48L3RpdGxlcz48cGFnZXM+NDAwLTQxMTwvcGFnZXM+
PHZvbHVtZT4xMjwvdm9sdW1lPjxudW1iZXI+MzwvbnVtYmVyPjxkYXRlcz48eWVhcj4yMDE2PC95
ZWFyPjwvZGF0ZXM+PGlzYm4+MjIzOC03MzE1PC9pc2JuPjx1cmxzPjwvdXJscz48L3JlY29yZD48
L0NpdGU+PENpdGU+PEF1dGhvcj5Tb2FyZXM8L0F1dGhvcj48WWVhcj4yMDE3PC9ZZWFyPjxSZWNO
dW0+OTwvUmVjTnVtPjxyZWNvcmQ+PHJlYy1udW1iZXI+OTwvcmVjLW51bWJlcj48Zm9yZWlnbi1r
ZXlzPjxrZXkgYXBwPSJFTiIgZGItaWQ9IjV0ZjJ3ZnplNnd0cDJhZTJyeGs1dnB6dDJzcHB6MjJz
eDBhZiIgdGltZXN0YW1wPSIxNTQ5NTIxMjY4Ij45PC9rZXk+PC9mb3JlaWduLWtleXM+PHJlZi10
eXBlIG5hbWU9IkpvdXJuYWwgQXJ0aWNsZSI+MTc8L3JlZi10eXBlPjxjb250cmlidXRvcnM+PGF1
dGhvcnM+PGF1dGhvcj5Tb2FyZXMsIEZsw6F2aWEgTWVzcXVpdGE8L2F1dGhvcj48YXV0aG9yPkdv
bsOnYWx2ZXMsIEFuYSBCZWF0cml6IENsZW1lbnRlPC9hdXRob3I+PGF1dGhvcj5kZSBPbGl2ZWly
YSBBbHZpbSwgUmFmYWVsPC9hdXRob3I+PGF1dGhvcj5Kw7puaW9yLCBDYXJsb3MgQWxiZXJ0byBN
b3Vyw6NvPC9hdXRob3I+PGF1dGhvcj5PbGl2ZWlyYSwgQ2FtaWxhIE1hY2llbCAlSiBSZXZpc3Rh
IENpw6puY2lhIGVtIEV4dGVuc8OjbzwvYXV0aG9yPjwvYXV0aG9ycz48L2NvbnRyaWJ1dG9ycz48
dGl0bGVzPjx0aXRsZT5Db25zY2llbnRpemHDp8OjbyBpbmZhbnRpbDogYWJvcmRhZ2VtIGzDumRp
Y2Egc29icmUgdXRpbGl6YcOnw6NvIGRlIHJlY3Vyc29zIG5hdHVyYWlzPC90aXRsZT48L3RpdGxl
cz48cGFnZXM+ODctOTI8L3BhZ2VzPjx2b2x1bWU+MTM8L3ZvbHVtZT48bnVtYmVyPjM8L251bWJl
cj48ZGF0ZXM+PHllYXI+MjAxNzwveWVhcj48L2RhdGVzPjxpc2JuPjE2NzktNDYwNTwvaXNibj48
dXJscz48L3VybHM+PC9yZWNvcmQ+PC9DaXRlPjxDaXRlPjxBdXRob3I+U29hcmVzPC9BdXRob3I+
PFllYXI+MjAxNzwvWWVhcj48UmVjTnVtPjI8L1JlY051bT48cmVjb3JkPjxyZWMtbnVtYmVyPjI8
L3JlYy1udW1iZXI+PGZvcmVpZ24ta2V5cz48a2V5IGFwcD0iRU4iIGRiLWlkPSJlMDAwMGR4cms1
MjUwemUweHRqeGQ1YWR2OTV3MnJ4dHd0ZnciIHRpbWVzdGFtcD0iMTU0OTUyMTM4MiI+Mjwva2V5
PjwvZm9yZWlnbi1rZXlzPjxyZWYtdHlwZSBuYW1lPSJKb3VybmFsIEFydGljbGUiPjE3PC9yZWYt
dHlwZT48Y29udHJpYnV0b3JzPjxhdXRob3JzPjxhdXRob3I+U29hcmVzLCBGbMOhdmlhIE1lc3F1
aXRhPC9hdXRob3I+PGF1dGhvcj5Hb27Dp2FsdmVzLCBBbmEgQmVhdHJpeiBDbGVtZW50ZTwvYXV0
aG9yPjxhdXRob3I+ZGUgT2xpdmVpcmEgQWx2aW0sIFJhZmFlbDwvYXV0aG9yPjxhdXRob3I+SsO6
bmlvciwgQ2FybG9zIEFsYmVydG8gTW91csOjbzwvYXV0aG9yPjxhdXRob3I+T2xpdmVpcmEsIENh
bWlsYSBNYWNpZWwgJUogRXh0ZW5zw6NvIGVtIEZvY288L2F1dGhvcj48L2F1dGhvcnM+PC9jb250
cmlidXRvcnM+PHRpdGxlcz48dGl0bGU+TcOpdG9kbyBlZHVjYWNpb25hbCBpbmZhbnRpbCBuYSBw
cmV2ZW7Dp8OjbyBlIGNvbWJhdGUgw6AgZGVuZ3VlLCB6aWthIHbDrXJ1cyBlIENoaWt1bmd1bnlh
PC90aXRsZT48L3RpdGxlcz48dm9sdW1lPjE8L3ZvbHVtZT48bnVtYmVyPjEzPC9udW1iZXI+PGRh
dGVzPjx5ZWFyPjIwMTc8L3llYXI+PC9kYXRlcz48aXNibj4yMzU4LTcxODA8L2lzYm4+PHVybHM+
PC91cmxzPjwvcmVjb3JkPjwvQ2l0ZT48Q2l0ZT48QXV0aG9yPkNvZWxobzwvQXV0aG9yPjxZZWFy
PjIwMTc8L1llYXI+PFJlY051bT4zPC9SZWNOdW0+PHJlY29yZD48cmVjLW51bWJlcj4zPC9yZWMt
bnVtYmVyPjxmb3JlaWduLWtleXM+PGtleSBhcHA9IkVOIiBkYi1pZD0iZTAwMDBkeHJrNTI1MHpl
MHh0anhkNWFkdjk1dzJyeHR3dGZ3IiB0aW1lc3RhbXA9IjE1NDk1MjE0MzIiPjM8L2tleT48L2Zv
cmVpZ24ta2V5cz48cmVmLXR5cGUgbmFtZT0iSm91cm5hbCBBcnRpY2xlIj4xNzwvcmVmLXR5cGU+
PGNvbnRyaWJ1dG9ycz48YXV0aG9ycz48YXV0aG9yPkNvZWxobywgUGFtZWxsYSBEb25hZG9uaTwv
YXV0aG9yPjxhdXRob3I+UXVlaXJveiwgSGVsbGVuIEthdGlhbm5lIEdvbWVzPC9hdXRob3I+PGF1
dGhvcj5QZXJlaXJhLCBBbmEgUGF1bGEgU291emE8L2F1dGhvcj48YXV0aG9yPlZpZWlyYSwgUGF1
bGEgUGVyZWlyYTwvYXV0aG9yPjxhdXRob3I+ZGUgT2xpdmVpcmEgQWx2aW0sIFJhZmFlbDwvYXV0
aG9yPjxhdXRob3I+SsO6bmlvciwgQ2FybG9zIEFsYmVydG8gTW91csOjbzwvYXV0aG9yPjxhdXRo
b3I+T2xpdmVpcmEsIENhbWlsYSBNYWNpZWwgJUogRXh0ZW5zw6NvIGVtIEZvY288L2F1dGhvcj48
L2F1dGhvcnM+PC9jb250cmlidXRvcnM+PHRpdGxlcz48dGl0bGU+UHLDoXRpY2FzIGVkdWNhdGl2
YXMgcmVsYWNpb25hZGFzIMOgIHNhw7pkZSBwYXJhIGNyaWFuw6dhcyBkZSA0IGEgMTAgYW5vcy4g
UHJvamV0byBDb3Jhw6fDtWV6aW5ob3MgYXBhaXhvbmFkb3M6IHVtIHJlbGF0byBkZSBleHBlcmnD
qm5jaWE8L3RpdGxlPjwvdGl0bGVzPjx2b2x1bWU+MTwvdm9sdW1lPjxudW1iZXI+MTM8L251bWJl
cj48ZGF0ZXM+PHllYXI+MjAxNzwveWVhcj48L2RhdGVzPjxpc2JuPjIzNTgtNzE4MDwvaXNibj48
dXJscz48L3VybHM+PC9yZWNvcmQ+PC9DaXRlPjxDaXRlPjxBdXRob3I+QmVybXVkZXo8L0F1dGhv
cj48WWVhcj4yMDE3PC9ZZWFyPjxSZWNOdW0+MTwvUmVjTnVtPjxyZWNvcmQ+PHJlYy1udW1iZXI+
MTwvcmVjLW51bWJlcj48Zm9yZWlnbi1rZXlzPjxrZXkgYXBwPSJFTiIgZGItaWQ9ImUwMDAwZHhy
azUyNTB6ZTB4dGp4ZDVhZHY5NXcycnh0d3RmdyIgdGltZXN0YW1wPSIxNTQ5NTIxMzM0Ij4xPC9r
ZXk+PC9mb3JlaWduLWtleXM+PHJlZi10eXBlIG5hbWU9IkpvdXJuYWwgQXJ0aWNsZSI+MTc8L3Jl
Zi10eXBlPjxjb250cmlidXRvcnM+PGF1dGhvcnM+PGF1dGhvcj5CZXJtdWRleiwgQkVCVjwvYXV0
aG9yPjxhdXRob3I+QWx2aW0sIFJPPC9hdXRob3I+PGF1dGhvcj5Tb2FyZXMsIEZNPC9hdXRob3I+
PGF1dGhvcj5Hb27Dp2FsdmV6LCBBQkM8L2F1dGhvcj48YXV0aG9yPlRpenpvdCwgRUxBPC9hdXRo
b3I+PGF1dGhvcj5BbmRlcnNvbiBVbGJyaWNoLCBBICVKIEVuZG9jcmlub2wgTWV0YWIgSW50IEo8
L2F1dGhvcj48L2F1dGhvcnM+PC9jb250cmlidXRvcnM+PHRpdGxlcz48dGl0bGU+VEhFIEJBRVBF
TkRJIOKAnExJVFRMRSBIRUFSVOKAnSBTVFVEWTogU3RyYXRlZ2llcyBpbiBjaGlsZCBlZHVjYXRp
b24gcmVsYXRlZCB0byBjYXJkaW9tZXRhYm9saWMgcmlzayBmYWN0b3JzIGZvciByZWR1Y2luZyBt
b3JiaWRpdHkgYW5kIG1vcnRhbGl0eSBpbiBhIGRldmVsb3BpbmcgY291bnRyeTwvdGl0bGU+PC90
aXRsZXM+PHBhZ2VzPjAwMTMzPC9wYWdlcz48dm9sdW1lPjU8L3ZvbHVtZT48bnVtYmVyPjU8L251
bWJlcj48ZGF0ZXM+PHllYXI+MjAxNzwveWVhcj48L2RhdGVzPjx1cmxzPjwvdXJscz48L3JlY29y
ZD48L0NpdGU+PC9FbmROb3RlPn==
</w:fldData>
        </w:fldChar>
      </w:r>
      <w:r w:rsidR="002652B3" w:rsidRPr="00755E54">
        <w:rPr>
          <w:rFonts w:ascii="Arial" w:hAnsi="Arial" w:cs="Arial"/>
          <w:lang w:val="pt-BR"/>
        </w:rPr>
        <w:instrText xml:space="preserve"> ADDIN EN.CITE </w:instrText>
      </w:r>
      <w:r w:rsidR="002652B3" w:rsidRPr="00755E54">
        <w:rPr>
          <w:rFonts w:ascii="Arial" w:hAnsi="Arial" w:cs="Arial"/>
          <w:lang w:val="pt-BR"/>
        </w:rPr>
        <w:fldChar w:fldCharType="begin">
          <w:fldData xml:space="preserve">PEVuZE5vdGU+PENpdGU+PEF1dGhvcj5NYWR1cmVpcmE8L0F1dGhvcj48WWVhcj4yMDE2PC9ZZWFy
PjxSZWNOdW0+ODwvUmVjTnVtPjxEaXNwbGF5VGV4dD4oQmVybXVkZXogZXQgYWwuLCAyMDE3OyBD
b2VsaG8gZXQgYWwuLCAyMDE3OyBNYWR1cmVpcmEgZXQgYWwuLCAyMDE2OyBGLiBNLiBTb2FyZXMs
IEEuIEIuIEMuIEdvbsOnYWx2ZXMsIFIuIGRlIE9saXZlaXJhIEFsdmltLCBDLiBBLiBNLiBKw7pu
aW9yLCAmYW1wOyBDLiBNLiBKLiBFLiBlLiBGLiBPbGl2ZWlyYSwgMjAxN2E7IEYuIE0uIFNvYXJl
cywgQS4gQi4gQy4gR29uw6dhbHZlcywgUi4gZGUgT2xpdmVpcmEgQWx2aW0sIEMuIEEuIE0uIErD
um5pb3IsICZhbXA7IEMuIE0uIEouIFIuIEMuIGUuIEUuIE9saXZlaXJhLCAyMDE3Yik8L0Rpc3Bs
YXlUZXh0PjxyZWNvcmQ+PHJlYy1udW1iZXI+ODwvcmVjLW51bWJlcj48Zm9yZWlnbi1rZXlzPjxr
ZXkgYXBwPSJFTiIgZGItaWQ9IjV0ZjJ3ZnplNnd0cDJhZTJyeGs1dnB6dDJzcHB6MjJzeDBhZiIg
dGltZXN0YW1wPSIxNTQ5NTIxMjAwIj44PC9rZXk+PC9mb3JlaWduLWtleXM+PHJlZi10eXBlIG5h
bWU9IkpvdXJuYWwgQXJ0aWNsZSI+MTc8L3JlZi10eXBlPjxjb250cmlidXRvcnM+PGF1dGhvcnM+
PGF1dGhvcj5NYWR1cmVpcmEsIE1hw61yYSBGZXJuYW5kZXM8L2F1dGhvcj48YXV0aG9yPlBlaXhv
dG8sIEx1aXNhIE1hcmluYSBNb3JhdG88L2F1dGhvcj48YXV0aG9yPkhhcmFtb3RvLCBIYXlsbGE8
L2F1dGhvcj48YXV0aG9yPlNvYnJlaXJhLCBOYXTDoWxpYSBQYWl2YTwvYXV0aG9yPjxhdXRob3I+
UGVyZWlyYSwgTmF5YXJhIFNvYXJlczwvYXV0aG9yPjxhdXRob3I+RmVycmVpcmEsIFJvYmVydGEg
TmV2ZXM8L2F1dGhvcj48YXV0aG9yPlBlcmVpcmEsIEx1aXphIFNjaGV0dGlubzwvYXV0aG9yPjxh
dXRob3I+QWx2aW0sIFJhZmFlbCBPbGl2ZWlyYTwvYXV0aG9yPjxhdXRob3I+SsO6bmlvciwgQ2Fy
bG9zIEFsYmVydG8gTW91csOjbzwvYXV0aG9yPjxhdXRob3I+T2xpdmVpcmEsIENhbWlsYSBNYWNp
ZWwgJUogUmV2aXN0YSBDb25leMOjbyBVRVBHPC9hdXRob3I+PC9hdXRob3JzPjwvY29udHJpYnV0
b3JzPjx0aXRsZXM+PHRpdGxlPkNPUkHDh8OVRVpJTkhPUyBERSBCQUVQRU5ESSBOQSBFRFVDQcOH
w4NPIEVNIFNBw5pERSBBVFJBVsOJUyBEQSBNRVRPRE9MT0dJQSBQQVJUSUNJUEFUSVZBOiBSRUxB
VE8gREUgRVhQRVJJw4pOQ0lBPC90aXRsZT48L3RpdGxlcz48cGFnZXM+NDAwLTQxMTwvcGFnZXM+
PHZvbHVtZT4xMjwvdm9sdW1lPjxudW1iZXI+MzwvbnVtYmVyPjxkYXRlcz48eWVhcj4yMDE2PC95
ZWFyPjwvZGF0ZXM+PGlzYm4+MjIzOC03MzE1PC9pc2JuPjx1cmxzPjwvdXJscz48L3JlY29yZD48
L0NpdGU+PENpdGU+PEF1dGhvcj5Tb2FyZXM8L0F1dGhvcj48WWVhcj4yMDE3PC9ZZWFyPjxSZWNO
dW0+OTwvUmVjTnVtPjxyZWNvcmQ+PHJlYy1udW1iZXI+OTwvcmVjLW51bWJlcj48Zm9yZWlnbi1r
ZXlzPjxrZXkgYXBwPSJFTiIgZGItaWQ9IjV0ZjJ3ZnplNnd0cDJhZTJyeGs1dnB6dDJzcHB6MjJz
eDBhZiIgdGltZXN0YW1wPSIxNTQ5NTIxMjY4Ij45PC9rZXk+PC9mb3JlaWduLWtleXM+PHJlZi10
eXBlIG5hbWU9IkpvdXJuYWwgQXJ0aWNsZSI+MTc8L3JlZi10eXBlPjxjb250cmlidXRvcnM+PGF1
dGhvcnM+PGF1dGhvcj5Tb2FyZXMsIEZsw6F2aWEgTWVzcXVpdGE8L2F1dGhvcj48YXV0aG9yPkdv
bsOnYWx2ZXMsIEFuYSBCZWF0cml6IENsZW1lbnRlPC9hdXRob3I+PGF1dGhvcj5kZSBPbGl2ZWly
YSBBbHZpbSwgUmFmYWVsPC9hdXRob3I+PGF1dGhvcj5Kw7puaW9yLCBDYXJsb3MgQWxiZXJ0byBN
b3Vyw6NvPC9hdXRob3I+PGF1dGhvcj5PbGl2ZWlyYSwgQ2FtaWxhIE1hY2llbCAlSiBSZXZpc3Rh
IENpw6puY2lhIGVtIEV4dGVuc8OjbzwvYXV0aG9yPjwvYXV0aG9ycz48L2NvbnRyaWJ1dG9ycz48
dGl0bGVzPjx0aXRsZT5Db25zY2llbnRpemHDp8OjbyBpbmZhbnRpbDogYWJvcmRhZ2VtIGzDumRp
Y2Egc29icmUgdXRpbGl6YcOnw6NvIGRlIHJlY3Vyc29zIG5hdHVyYWlzPC90aXRsZT48L3RpdGxl
cz48cGFnZXM+ODctOTI8L3BhZ2VzPjx2b2x1bWU+MTM8L3ZvbHVtZT48bnVtYmVyPjM8L251bWJl
cj48ZGF0ZXM+PHllYXI+MjAxNzwveWVhcj48L2RhdGVzPjxpc2JuPjE2NzktNDYwNTwvaXNibj48
dXJscz48L3VybHM+PC9yZWNvcmQ+PC9DaXRlPjxDaXRlPjxBdXRob3I+U29hcmVzPC9BdXRob3I+
PFllYXI+MjAxNzwvWWVhcj48UmVjTnVtPjI8L1JlY051bT48cmVjb3JkPjxyZWMtbnVtYmVyPjI8
L3JlYy1udW1iZXI+PGZvcmVpZ24ta2V5cz48a2V5IGFwcD0iRU4iIGRiLWlkPSJlMDAwMGR4cms1
MjUwemUweHRqeGQ1YWR2OTV3MnJ4dHd0ZnciIHRpbWVzdGFtcD0iMTU0OTUyMTM4MiI+Mjwva2V5
PjwvZm9yZWlnbi1rZXlzPjxyZWYtdHlwZSBuYW1lPSJKb3VybmFsIEFydGljbGUiPjE3PC9yZWYt
dHlwZT48Y29udHJpYnV0b3JzPjxhdXRob3JzPjxhdXRob3I+U29hcmVzLCBGbMOhdmlhIE1lc3F1
aXRhPC9hdXRob3I+PGF1dGhvcj5Hb27Dp2FsdmVzLCBBbmEgQmVhdHJpeiBDbGVtZW50ZTwvYXV0
aG9yPjxhdXRob3I+ZGUgT2xpdmVpcmEgQWx2aW0sIFJhZmFlbDwvYXV0aG9yPjxhdXRob3I+SsO6
bmlvciwgQ2FybG9zIEFsYmVydG8gTW91csOjbzwvYXV0aG9yPjxhdXRob3I+T2xpdmVpcmEsIENh
bWlsYSBNYWNpZWwgJUogRXh0ZW5zw6NvIGVtIEZvY288L2F1dGhvcj48L2F1dGhvcnM+PC9jb250
cmlidXRvcnM+PHRpdGxlcz48dGl0bGU+TcOpdG9kbyBlZHVjYWNpb25hbCBpbmZhbnRpbCBuYSBw
cmV2ZW7Dp8OjbyBlIGNvbWJhdGUgw6AgZGVuZ3VlLCB6aWthIHbDrXJ1cyBlIENoaWt1bmd1bnlh
PC90aXRsZT48L3RpdGxlcz48dm9sdW1lPjE8L3ZvbHVtZT48bnVtYmVyPjEzPC9udW1iZXI+PGRh
dGVzPjx5ZWFyPjIwMTc8L3llYXI+PC9kYXRlcz48aXNibj4yMzU4LTcxODA8L2lzYm4+PHVybHM+
PC91cmxzPjwvcmVjb3JkPjwvQ2l0ZT48Q2l0ZT48QXV0aG9yPkNvZWxobzwvQXV0aG9yPjxZZWFy
PjIwMTc8L1llYXI+PFJlY051bT4zPC9SZWNOdW0+PHJlY29yZD48cmVjLW51bWJlcj4zPC9yZWMt
bnVtYmVyPjxmb3JlaWduLWtleXM+PGtleSBhcHA9IkVOIiBkYi1pZD0iZTAwMDBkeHJrNTI1MHpl
MHh0anhkNWFkdjk1dzJyeHR3dGZ3IiB0aW1lc3RhbXA9IjE1NDk1MjE0MzIiPjM8L2tleT48L2Zv
cmVpZ24ta2V5cz48cmVmLXR5cGUgbmFtZT0iSm91cm5hbCBBcnRpY2xlIj4xNzwvcmVmLXR5cGU+
PGNvbnRyaWJ1dG9ycz48YXV0aG9ycz48YXV0aG9yPkNvZWxobywgUGFtZWxsYSBEb25hZG9uaTwv
YXV0aG9yPjxhdXRob3I+UXVlaXJveiwgSGVsbGVuIEthdGlhbm5lIEdvbWVzPC9hdXRob3I+PGF1
dGhvcj5QZXJlaXJhLCBBbmEgUGF1bGEgU291emE8L2F1dGhvcj48YXV0aG9yPlZpZWlyYSwgUGF1
bGEgUGVyZWlyYTwvYXV0aG9yPjxhdXRob3I+ZGUgT2xpdmVpcmEgQWx2aW0sIFJhZmFlbDwvYXV0
aG9yPjxhdXRob3I+SsO6bmlvciwgQ2FybG9zIEFsYmVydG8gTW91csOjbzwvYXV0aG9yPjxhdXRo
b3I+T2xpdmVpcmEsIENhbWlsYSBNYWNpZWwgJUogRXh0ZW5zw6NvIGVtIEZvY288L2F1dGhvcj48
L2F1dGhvcnM+PC9jb250cmlidXRvcnM+PHRpdGxlcz48dGl0bGU+UHLDoXRpY2FzIGVkdWNhdGl2
YXMgcmVsYWNpb25hZGFzIMOgIHNhw7pkZSBwYXJhIGNyaWFuw6dhcyBkZSA0IGEgMTAgYW5vcy4g
UHJvamV0byBDb3Jhw6fDtWV6aW5ob3MgYXBhaXhvbmFkb3M6IHVtIHJlbGF0byBkZSBleHBlcmnD
qm5jaWE8L3RpdGxlPjwvdGl0bGVzPjx2b2x1bWU+MTwvdm9sdW1lPjxudW1iZXI+MTM8L251bWJl
cj48ZGF0ZXM+PHllYXI+MjAxNzwveWVhcj48L2RhdGVzPjxpc2JuPjIzNTgtNzE4MDwvaXNibj48
dXJscz48L3VybHM+PC9yZWNvcmQ+PC9DaXRlPjxDaXRlPjxBdXRob3I+QmVybXVkZXo8L0F1dGhv
cj48WWVhcj4yMDE3PC9ZZWFyPjxSZWNOdW0+MTwvUmVjTnVtPjxyZWNvcmQ+PHJlYy1udW1iZXI+
MTwvcmVjLW51bWJlcj48Zm9yZWlnbi1rZXlzPjxrZXkgYXBwPSJFTiIgZGItaWQ9ImUwMDAwZHhy
azUyNTB6ZTB4dGp4ZDVhZHY5NXcycnh0d3RmdyIgdGltZXN0YW1wPSIxNTQ5NTIxMzM0Ij4xPC9r
ZXk+PC9mb3JlaWduLWtleXM+PHJlZi10eXBlIG5hbWU9IkpvdXJuYWwgQXJ0aWNsZSI+MTc8L3Jl
Zi10eXBlPjxjb250cmlidXRvcnM+PGF1dGhvcnM+PGF1dGhvcj5CZXJtdWRleiwgQkVCVjwvYXV0
aG9yPjxhdXRob3I+QWx2aW0sIFJPPC9hdXRob3I+PGF1dGhvcj5Tb2FyZXMsIEZNPC9hdXRob3I+
PGF1dGhvcj5Hb27Dp2FsdmV6LCBBQkM8L2F1dGhvcj48YXV0aG9yPlRpenpvdCwgRUxBPC9hdXRo
b3I+PGF1dGhvcj5BbmRlcnNvbiBVbGJyaWNoLCBBICVKIEVuZG9jcmlub2wgTWV0YWIgSW50IEo8
L2F1dGhvcj48L2F1dGhvcnM+PC9jb250cmlidXRvcnM+PHRpdGxlcz48dGl0bGU+VEhFIEJBRVBF
TkRJIOKAnExJVFRMRSBIRUFSVOKAnSBTVFVEWTogU3RyYXRlZ2llcyBpbiBjaGlsZCBlZHVjYXRp
b24gcmVsYXRlZCB0byBjYXJkaW9tZXRhYm9saWMgcmlzayBmYWN0b3JzIGZvciByZWR1Y2luZyBt
b3JiaWRpdHkgYW5kIG1vcnRhbGl0eSBpbiBhIGRldmVsb3BpbmcgY291bnRyeTwvdGl0bGU+PC90
aXRsZXM+PHBhZ2VzPjAwMTMzPC9wYWdlcz48dm9sdW1lPjU8L3ZvbHVtZT48bnVtYmVyPjU8L251
bWJlcj48ZGF0ZXM+PHllYXI+MjAxNzwveWVhcj48L2RhdGVzPjx1cmxzPjwvdXJscz48L3JlY29y
ZD48L0NpdGU+PC9FbmROb3RlPn==
</w:fldData>
        </w:fldChar>
      </w:r>
      <w:r w:rsidR="002652B3" w:rsidRPr="00755E54">
        <w:rPr>
          <w:rFonts w:ascii="Arial" w:hAnsi="Arial" w:cs="Arial"/>
          <w:lang w:val="pt-BR"/>
        </w:rPr>
        <w:instrText xml:space="preserve"> ADDIN EN.CITE.DATA </w:instrText>
      </w:r>
      <w:r w:rsidR="002652B3" w:rsidRPr="00755E54">
        <w:rPr>
          <w:rFonts w:ascii="Arial" w:hAnsi="Arial" w:cs="Arial"/>
          <w:lang w:val="pt-BR"/>
        </w:rPr>
      </w:r>
      <w:r w:rsidR="002652B3" w:rsidRPr="00755E54">
        <w:rPr>
          <w:rFonts w:ascii="Arial" w:hAnsi="Arial" w:cs="Arial"/>
          <w:lang w:val="pt-BR"/>
        </w:rPr>
        <w:fldChar w:fldCharType="end"/>
      </w:r>
      <w:r w:rsidRPr="00755E54">
        <w:rPr>
          <w:rFonts w:ascii="Arial" w:hAnsi="Arial" w:cs="Arial"/>
          <w:lang w:val="pt-BR"/>
        </w:rPr>
      </w:r>
      <w:r w:rsidRPr="00755E54">
        <w:rPr>
          <w:rFonts w:ascii="Arial" w:hAnsi="Arial" w:cs="Arial"/>
          <w:lang w:val="pt-BR"/>
        </w:rPr>
        <w:fldChar w:fldCharType="separate"/>
      </w:r>
      <w:r w:rsidRPr="00755E54">
        <w:rPr>
          <w:rFonts w:ascii="Arial" w:hAnsi="Arial" w:cs="Arial"/>
          <w:noProof/>
          <w:lang w:val="pt-BR"/>
        </w:rPr>
        <w:t>(Bermudez et al., 2017; Coelho et al., 2017; Madureira et al., 2016; F. M. Soares, A. B. C. Gonçalves, R. de Oliveira Alvim, C. A. M. Júnior, &amp; C. M. J. E. e. F. Oliveira, 2017a; F. M. Soares, A. B. C. Gonçalves, R. de Oliveira Alvim, C. A. M. Júnior, &amp; C. M. J. R. C. e. E. Oliveira, 2017b)</w:t>
      </w:r>
      <w:r w:rsidRPr="00755E54">
        <w:rPr>
          <w:rFonts w:ascii="Arial" w:hAnsi="Arial" w:cs="Arial"/>
          <w:lang w:val="pt-BR"/>
        </w:rPr>
        <w:fldChar w:fldCharType="end"/>
      </w:r>
      <w:r w:rsidRPr="00755E54">
        <w:rPr>
          <w:rFonts w:ascii="Arial" w:hAnsi="Arial" w:cs="Arial"/>
          <w:lang w:val="pt-BR"/>
        </w:rPr>
        <w:t xml:space="preserve">, foi de fundamental importância a visita prévia às escolas </w:t>
      </w:r>
      <w:r w:rsidR="0063311F" w:rsidRPr="00755E54">
        <w:rPr>
          <w:rFonts w:ascii="Arial" w:hAnsi="Arial" w:cs="Arial"/>
          <w:lang w:val="pt-BR"/>
        </w:rPr>
        <w:t xml:space="preserve">que seriam </w:t>
      </w:r>
      <w:r w:rsidRPr="00755E54">
        <w:rPr>
          <w:rFonts w:ascii="Arial" w:hAnsi="Arial" w:cs="Arial"/>
          <w:lang w:val="pt-BR"/>
        </w:rPr>
        <w:t>contempladas pelo projeto. Esta visita teve como objetivos principais entender a necessidade por um tema específico e esclarecer a dinâmica que seria utilizada durante a intervenção.</w:t>
      </w:r>
    </w:p>
    <w:p w14:paraId="559E2F6D" w14:textId="1B8B928C" w:rsidR="009E4B01" w:rsidRPr="00755E54" w:rsidRDefault="009E4B01" w:rsidP="009872F9">
      <w:pPr>
        <w:spacing w:line="360" w:lineRule="auto"/>
        <w:jc w:val="both"/>
        <w:rPr>
          <w:rFonts w:ascii="Arial" w:hAnsi="Arial" w:cs="Arial"/>
          <w:lang w:val="pt-BR"/>
        </w:rPr>
      </w:pPr>
      <w:r w:rsidRPr="00755E54">
        <w:rPr>
          <w:rFonts w:ascii="Arial" w:hAnsi="Arial" w:cs="Arial"/>
          <w:lang w:val="pt-BR"/>
        </w:rPr>
        <w:t>Neste primeiro contato, estabeleceu-se então que a</w:t>
      </w:r>
      <w:r w:rsidR="0063311F" w:rsidRPr="00755E54">
        <w:rPr>
          <w:rFonts w:ascii="Arial" w:hAnsi="Arial" w:cs="Arial"/>
          <w:lang w:val="pt-BR"/>
        </w:rPr>
        <w:t>s</w:t>
      </w:r>
      <w:r w:rsidRPr="00755E54">
        <w:rPr>
          <w:rFonts w:ascii="Arial" w:hAnsi="Arial" w:cs="Arial"/>
          <w:lang w:val="pt-BR"/>
        </w:rPr>
        <w:t xml:space="preserve"> atividade</w:t>
      </w:r>
      <w:r w:rsidR="0063311F" w:rsidRPr="00755E54">
        <w:rPr>
          <w:rFonts w:ascii="Arial" w:hAnsi="Arial" w:cs="Arial"/>
          <w:lang w:val="pt-BR"/>
        </w:rPr>
        <w:t xml:space="preserve">s </w:t>
      </w:r>
      <w:r w:rsidRPr="00755E54">
        <w:rPr>
          <w:rFonts w:ascii="Arial" w:hAnsi="Arial" w:cs="Arial"/>
          <w:lang w:val="pt-BR"/>
        </w:rPr>
        <w:t>teria</w:t>
      </w:r>
      <w:r w:rsidR="0063311F" w:rsidRPr="00755E54">
        <w:rPr>
          <w:rFonts w:ascii="Arial" w:hAnsi="Arial" w:cs="Arial"/>
          <w:lang w:val="pt-BR"/>
        </w:rPr>
        <w:t>m a</w:t>
      </w:r>
      <w:r w:rsidRPr="00755E54">
        <w:rPr>
          <w:rFonts w:ascii="Arial" w:hAnsi="Arial" w:cs="Arial"/>
          <w:lang w:val="pt-BR"/>
        </w:rPr>
        <w:t xml:space="preserve"> duração média de 30 minutos e seria</w:t>
      </w:r>
      <w:r w:rsidR="0063311F" w:rsidRPr="00755E54">
        <w:rPr>
          <w:rFonts w:ascii="Arial" w:hAnsi="Arial" w:cs="Arial"/>
          <w:lang w:val="pt-BR"/>
        </w:rPr>
        <w:t>m</w:t>
      </w:r>
      <w:r w:rsidR="00D35ECE" w:rsidRPr="00755E54">
        <w:rPr>
          <w:rFonts w:ascii="Arial" w:hAnsi="Arial" w:cs="Arial"/>
          <w:lang w:val="pt-BR"/>
        </w:rPr>
        <w:t xml:space="preserve"> conduzid</w:t>
      </w:r>
      <w:r w:rsidRPr="00755E54">
        <w:rPr>
          <w:rFonts w:ascii="Arial" w:hAnsi="Arial" w:cs="Arial"/>
          <w:lang w:val="pt-BR"/>
        </w:rPr>
        <w:t>a</w:t>
      </w:r>
      <w:r w:rsidR="00D35ECE" w:rsidRPr="00755E54">
        <w:rPr>
          <w:rFonts w:ascii="Arial" w:hAnsi="Arial" w:cs="Arial"/>
          <w:lang w:val="pt-BR"/>
        </w:rPr>
        <w:t>s</w:t>
      </w:r>
      <w:r w:rsidRPr="00755E54">
        <w:rPr>
          <w:rFonts w:ascii="Arial" w:hAnsi="Arial" w:cs="Arial"/>
          <w:lang w:val="pt-BR"/>
        </w:rPr>
        <w:t xml:space="preserve"> para o</w:t>
      </w:r>
      <w:r w:rsidR="00D35ECE" w:rsidRPr="00755E54">
        <w:rPr>
          <w:rFonts w:ascii="Arial" w:hAnsi="Arial" w:cs="Arial"/>
          <w:lang w:val="pt-BR"/>
        </w:rPr>
        <w:t xml:space="preserve"> público de 20 a 40 escolares por sessão.</w:t>
      </w:r>
    </w:p>
    <w:p w14:paraId="67D6E8CC" w14:textId="77777777" w:rsidR="00050948" w:rsidRPr="00755E54" w:rsidRDefault="00050948" w:rsidP="00D1224C">
      <w:pPr>
        <w:spacing w:line="360" w:lineRule="auto"/>
        <w:ind w:firstLine="709"/>
        <w:jc w:val="both"/>
        <w:rPr>
          <w:rFonts w:ascii="Arial" w:hAnsi="Arial" w:cs="Arial"/>
          <w:lang w:val="pt-BR"/>
        </w:rPr>
      </w:pPr>
    </w:p>
    <w:p w14:paraId="4EEA2BDC" w14:textId="49F638DB" w:rsidR="0012073D" w:rsidRPr="00755E54" w:rsidRDefault="0012073D" w:rsidP="00D1224C">
      <w:pPr>
        <w:spacing w:line="360" w:lineRule="auto"/>
        <w:jc w:val="both"/>
        <w:rPr>
          <w:rFonts w:ascii="Arial" w:hAnsi="Arial" w:cs="Arial"/>
          <w:b/>
          <w:lang w:val="pt-BR"/>
        </w:rPr>
      </w:pPr>
      <w:r w:rsidRPr="00755E54">
        <w:rPr>
          <w:rFonts w:ascii="Arial" w:hAnsi="Arial" w:cs="Arial"/>
          <w:b/>
          <w:lang w:val="pt-BR"/>
        </w:rPr>
        <w:t>Materiais Utilizados</w:t>
      </w:r>
    </w:p>
    <w:p w14:paraId="661236F4" w14:textId="77777777" w:rsidR="00EE5EF6" w:rsidRPr="00755E54" w:rsidRDefault="00EE5EF6" w:rsidP="00D1224C">
      <w:pPr>
        <w:spacing w:line="360" w:lineRule="auto"/>
        <w:ind w:firstLine="709"/>
        <w:jc w:val="both"/>
        <w:rPr>
          <w:rFonts w:ascii="Arial" w:hAnsi="Arial" w:cs="Arial"/>
          <w:lang w:val="pt-BR"/>
        </w:rPr>
      </w:pPr>
    </w:p>
    <w:p w14:paraId="7F42FFF1" w14:textId="1EC2CB58" w:rsidR="009E4B01" w:rsidRPr="00755E54" w:rsidRDefault="00BE3EFF" w:rsidP="009E4B01">
      <w:pPr>
        <w:spacing w:line="360" w:lineRule="auto"/>
        <w:jc w:val="both"/>
        <w:rPr>
          <w:rFonts w:ascii="Arial" w:hAnsi="Arial" w:cs="Arial"/>
          <w:lang w:val="pt-BR"/>
        </w:rPr>
      </w:pPr>
      <w:r w:rsidRPr="00755E54">
        <w:rPr>
          <w:rFonts w:ascii="Arial" w:hAnsi="Arial" w:cs="Arial"/>
          <w:lang w:val="pt-BR"/>
        </w:rPr>
        <w:t xml:space="preserve">Para </w:t>
      </w:r>
      <w:r w:rsidR="00F93315" w:rsidRPr="00755E54">
        <w:rPr>
          <w:rFonts w:ascii="Arial" w:hAnsi="Arial" w:cs="Arial"/>
          <w:lang w:val="pt-BR"/>
        </w:rPr>
        <w:t>abordar o tema sobre medidas de prevenção da</w:t>
      </w:r>
      <w:r w:rsidR="0071634D" w:rsidRPr="00755E54">
        <w:rPr>
          <w:rFonts w:ascii="Arial" w:hAnsi="Arial" w:cs="Arial"/>
          <w:lang w:val="pt-BR"/>
        </w:rPr>
        <w:t xml:space="preserve"> </w:t>
      </w:r>
      <w:r w:rsidR="00997DF6" w:rsidRPr="00755E54">
        <w:rPr>
          <w:rFonts w:ascii="Arial" w:hAnsi="Arial" w:cs="Arial"/>
          <w:lang w:val="pt-BR"/>
        </w:rPr>
        <w:t xml:space="preserve">gripe influenza </w:t>
      </w:r>
      <w:r w:rsidR="00D2793D" w:rsidRPr="00755E54">
        <w:rPr>
          <w:rFonts w:ascii="Arial" w:hAnsi="Arial" w:cs="Arial"/>
          <w:lang w:val="pt-BR"/>
        </w:rPr>
        <w:t>H1N1</w:t>
      </w:r>
      <w:r w:rsidR="0071634D" w:rsidRPr="00755E54">
        <w:rPr>
          <w:rFonts w:ascii="Arial" w:hAnsi="Arial" w:cs="Arial"/>
          <w:lang w:val="pt-BR"/>
        </w:rPr>
        <w:t xml:space="preserve">, </w:t>
      </w:r>
      <w:r w:rsidR="00D35ECE" w:rsidRPr="00755E54">
        <w:rPr>
          <w:rFonts w:ascii="Arial" w:hAnsi="Arial" w:cs="Arial"/>
          <w:lang w:val="pt-BR"/>
        </w:rPr>
        <w:t>os discentes elaboraram</w:t>
      </w:r>
      <w:r w:rsidR="00B527FF" w:rsidRPr="00755E54">
        <w:rPr>
          <w:rFonts w:ascii="Arial" w:hAnsi="Arial" w:cs="Arial"/>
          <w:lang w:val="pt-BR"/>
        </w:rPr>
        <w:t xml:space="preserve"> os</w:t>
      </w:r>
      <w:r w:rsidR="00EE5EF6" w:rsidRPr="00755E54">
        <w:rPr>
          <w:rFonts w:ascii="Arial" w:hAnsi="Arial" w:cs="Arial"/>
          <w:lang w:val="pt-BR"/>
        </w:rPr>
        <w:t xml:space="preserve"> </w:t>
      </w:r>
      <w:r w:rsidR="00B527FF" w:rsidRPr="00755E54">
        <w:rPr>
          <w:rFonts w:ascii="Arial" w:hAnsi="Arial" w:cs="Arial"/>
          <w:lang w:val="pt-BR"/>
        </w:rPr>
        <w:t xml:space="preserve">elementos para compor a peça </w:t>
      </w:r>
      <w:r w:rsidR="006E72D9" w:rsidRPr="00755E54">
        <w:rPr>
          <w:rFonts w:ascii="Arial" w:hAnsi="Arial" w:cs="Arial"/>
          <w:lang w:val="pt-BR"/>
        </w:rPr>
        <w:t xml:space="preserve">“A gripe do porquinho”. A apresentação foi realizada </w:t>
      </w:r>
      <w:r w:rsidR="00F93315" w:rsidRPr="00755E54">
        <w:rPr>
          <w:rFonts w:ascii="Arial" w:hAnsi="Arial" w:cs="Arial"/>
          <w:lang w:val="pt-BR"/>
        </w:rPr>
        <w:t xml:space="preserve">com </w:t>
      </w:r>
      <w:r w:rsidR="00D35ECE" w:rsidRPr="00755E54">
        <w:rPr>
          <w:rFonts w:ascii="Arial" w:hAnsi="Arial" w:cs="Arial"/>
          <w:lang w:val="pt-BR"/>
        </w:rPr>
        <w:t xml:space="preserve">o </w:t>
      </w:r>
      <w:r w:rsidR="00EE5EF6" w:rsidRPr="00755E54">
        <w:rPr>
          <w:rFonts w:ascii="Arial" w:hAnsi="Arial" w:cs="Arial"/>
          <w:lang w:val="pt-BR"/>
        </w:rPr>
        <w:t>auxílio</w:t>
      </w:r>
      <w:r w:rsidR="00F93315" w:rsidRPr="00755E54">
        <w:rPr>
          <w:rFonts w:ascii="Arial" w:hAnsi="Arial" w:cs="Arial"/>
          <w:lang w:val="pt-BR"/>
        </w:rPr>
        <w:t xml:space="preserve"> de</w:t>
      </w:r>
      <w:r w:rsidR="001B549A" w:rsidRPr="00755E54">
        <w:rPr>
          <w:rFonts w:ascii="Arial" w:hAnsi="Arial" w:cs="Arial"/>
          <w:lang w:val="pt-BR"/>
        </w:rPr>
        <w:t xml:space="preserve"> bonecos</w:t>
      </w:r>
      <w:r w:rsidR="00EE5EF6" w:rsidRPr="00755E54">
        <w:rPr>
          <w:rFonts w:ascii="Arial" w:hAnsi="Arial" w:cs="Arial"/>
          <w:lang w:val="pt-BR"/>
        </w:rPr>
        <w:t xml:space="preserve"> e fantoches. O </w:t>
      </w:r>
      <w:r w:rsidR="00CB361A" w:rsidRPr="00755E54">
        <w:rPr>
          <w:rFonts w:ascii="Arial" w:hAnsi="Arial" w:cs="Arial"/>
          <w:lang w:val="pt-BR"/>
        </w:rPr>
        <w:t>cenário</w:t>
      </w:r>
      <w:r w:rsidR="006E72D9" w:rsidRPr="00755E54">
        <w:rPr>
          <w:rFonts w:ascii="Arial" w:hAnsi="Arial" w:cs="Arial"/>
          <w:lang w:val="pt-BR"/>
        </w:rPr>
        <w:t xml:space="preserve"> </w:t>
      </w:r>
      <w:r w:rsidR="00EE5EF6" w:rsidRPr="00755E54">
        <w:rPr>
          <w:rFonts w:ascii="Arial" w:hAnsi="Arial" w:cs="Arial"/>
          <w:lang w:val="pt-BR"/>
        </w:rPr>
        <w:t xml:space="preserve">foi </w:t>
      </w:r>
      <w:r w:rsidR="006E72D9" w:rsidRPr="00755E54">
        <w:rPr>
          <w:rFonts w:ascii="Arial" w:hAnsi="Arial" w:cs="Arial"/>
          <w:lang w:val="pt-BR"/>
        </w:rPr>
        <w:t>confeccionado</w:t>
      </w:r>
      <w:r w:rsidR="00D35ECE" w:rsidRPr="00755E54">
        <w:rPr>
          <w:rFonts w:ascii="Arial" w:hAnsi="Arial" w:cs="Arial"/>
          <w:lang w:val="pt-BR"/>
        </w:rPr>
        <w:t xml:space="preserve"> a partir da utilização de</w:t>
      </w:r>
      <w:r w:rsidRPr="00755E54">
        <w:rPr>
          <w:rFonts w:ascii="Arial" w:hAnsi="Arial" w:cs="Arial"/>
          <w:lang w:val="pt-BR"/>
        </w:rPr>
        <w:t xml:space="preserve"> materiais </w:t>
      </w:r>
      <w:r w:rsidR="00D35ECE" w:rsidRPr="00755E54">
        <w:rPr>
          <w:rFonts w:ascii="Arial" w:hAnsi="Arial" w:cs="Arial"/>
          <w:lang w:val="pt-BR"/>
        </w:rPr>
        <w:t xml:space="preserve">que pudessem ser reaproveitados </w:t>
      </w:r>
      <w:r w:rsidR="00D35ECE" w:rsidRPr="00755E54">
        <w:rPr>
          <w:rFonts w:ascii="Arial" w:hAnsi="Arial" w:cs="Arial"/>
          <w:lang w:val="pt-BR"/>
        </w:rPr>
        <w:lastRenderedPageBreak/>
        <w:t xml:space="preserve">nas próximas apresentações. Optou-se por materiais de </w:t>
      </w:r>
      <w:r w:rsidRPr="00755E54">
        <w:rPr>
          <w:rFonts w:ascii="Arial" w:hAnsi="Arial" w:cs="Arial"/>
          <w:lang w:val="pt-BR"/>
        </w:rPr>
        <w:t>baixo custo</w:t>
      </w:r>
      <w:r w:rsidR="00D35ECE" w:rsidRPr="00755E54">
        <w:rPr>
          <w:rFonts w:ascii="Arial" w:hAnsi="Arial" w:cs="Arial"/>
          <w:lang w:val="pt-BR"/>
        </w:rPr>
        <w:t xml:space="preserve">, visto que este é um projeto realizado com financiamento </w:t>
      </w:r>
      <w:r w:rsidR="00DB2689" w:rsidRPr="00755E54">
        <w:rPr>
          <w:rFonts w:ascii="Arial" w:hAnsi="Arial" w:cs="Arial"/>
          <w:lang w:val="pt-BR"/>
        </w:rPr>
        <w:t xml:space="preserve">ocasional e </w:t>
      </w:r>
      <w:r w:rsidR="00D35ECE" w:rsidRPr="00755E54">
        <w:rPr>
          <w:rFonts w:ascii="Arial" w:hAnsi="Arial" w:cs="Arial"/>
          <w:lang w:val="pt-BR"/>
        </w:rPr>
        <w:t>mínimo</w:t>
      </w:r>
      <w:r w:rsidR="00EE5EF6" w:rsidRPr="00755E54">
        <w:rPr>
          <w:rFonts w:ascii="Arial" w:hAnsi="Arial" w:cs="Arial"/>
          <w:lang w:val="pt-BR"/>
        </w:rPr>
        <w:t>.</w:t>
      </w:r>
      <w:r w:rsidR="00CB361A" w:rsidRPr="00755E54">
        <w:rPr>
          <w:rFonts w:ascii="Arial" w:hAnsi="Arial" w:cs="Arial"/>
          <w:lang w:val="pt-BR"/>
        </w:rPr>
        <w:t xml:space="preserve"> </w:t>
      </w:r>
      <w:r w:rsidR="00624A53" w:rsidRPr="00755E54">
        <w:rPr>
          <w:rFonts w:ascii="Arial" w:hAnsi="Arial" w:cs="Arial"/>
          <w:lang w:val="pt-BR"/>
        </w:rPr>
        <w:t xml:space="preserve"> </w:t>
      </w:r>
      <w:r w:rsidR="00CB361A" w:rsidRPr="00755E54">
        <w:rPr>
          <w:rFonts w:ascii="Arial" w:hAnsi="Arial" w:cs="Arial"/>
          <w:lang w:val="pt-BR"/>
        </w:rPr>
        <w:t>Os ma</w:t>
      </w:r>
      <w:r w:rsidR="001B549A" w:rsidRPr="00755E54">
        <w:rPr>
          <w:rFonts w:ascii="Arial" w:hAnsi="Arial" w:cs="Arial"/>
          <w:lang w:val="pt-BR"/>
        </w:rPr>
        <w:t>teriais foram pensados de acordo com a estrutura disponível nas</w:t>
      </w:r>
      <w:r w:rsidR="00CB361A" w:rsidRPr="00755E54">
        <w:rPr>
          <w:rFonts w:ascii="Arial" w:hAnsi="Arial" w:cs="Arial"/>
          <w:lang w:val="pt-BR"/>
        </w:rPr>
        <w:t xml:space="preserve"> escola</w:t>
      </w:r>
      <w:r w:rsidR="001B549A" w:rsidRPr="00755E54">
        <w:rPr>
          <w:rFonts w:ascii="Arial" w:hAnsi="Arial" w:cs="Arial"/>
          <w:lang w:val="pt-BR"/>
        </w:rPr>
        <w:t>s visitadas,</w:t>
      </w:r>
      <w:r w:rsidR="00CB361A" w:rsidRPr="00755E54">
        <w:rPr>
          <w:rFonts w:ascii="Arial" w:hAnsi="Arial" w:cs="Arial"/>
          <w:lang w:val="pt-BR"/>
        </w:rPr>
        <w:t xml:space="preserve"> sem d</w:t>
      </w:r>
      <w:r w:rsidR="001B549A" w:rsidRPr="00755E54">
        <w:rPr>
          <w:rFonts w:ascii="Arial" w:hAnsi="Arial" w:cs="Arial"/>
          <w:lang w:val="pt-BR"/>
        </w:rPr>
        <w:t>epender de recursos</w:t>
      </w:r>
      <w:r w:rsidR="00CB361A" w:rsidRPr="00755E54">
        <w:rPr>
          <w:rFonts w:ascii="Arial" w:hAnsi="Arial" w:cs="Arial"/>
          <w:lang w:val="pt-BR"/>
        </w:rPr>
        <w:t xml:space="preserve"> financeiros</w:t>
      </w:r>
      <w:r w:rsidR="001B549A" w:rsidRPr="00755E54">
        <w:rPr>
          <w:rFonts w:ascii="Arial" w:hAnsi="Arial" w:cs="Arial"/>
          <w:lang w:val="pt-BR"/>
        </w:rPr>
        <w:t xml:space="preserve"> extras para o desenvolvimento das atividades</w:t>
      </w:r>
      <w:r w:rsidR="00CB361A" w:rsidRPr="00755E54">
        <w:rPr>
          <w:rFonts w:ascii="Arial" w:hAnsi="Arial" w:cs="Arial"/>
          <w:lang w:val="pt-BR"/>
        </w:rPr>
        <w:t>.</w:t>
      </w:r>
      <w:r w:rsidR="009E4B01" w:rsidRPr="00755E54">
        <w:rPr>
          <w:rFonts w:ascii="Arial" w:hAnsi="Arial" w:cs="Arial"/>
          <w:lang w:val="pt-BR"/>
        </w:rPr>
        <w:t xml:space="preserve"> </w:t>
      </w:r>
    </w:p>
    <w:p w14:paraId="0A5D74B5" w14:textId="6077F900" w:rsidR="00EE5EF6" w:rsidRPr="00755E54" w:rsidRDefault="00EE5EF6" w:rsidP="00EE5EF6">
      <w:pPr>
        <w:spacing w:line="360" w:lineRule="auto"/>
        <w:ind w:firstLine="709"/>
        <w:jc w:val="both"/>
        <w:rPr>
          <w:rFonts w:ascii="Arial" w:hAnsi="Arial" w:cs="Arial"/>
          <w:lang w:val="pt-BR"/>
        </w:rPr>
      </w:pPr>
      <w:r w:rsidRPr="00755E54">
        <w:rPr>
          <w:rFonts w:ascii="Arial" w:hAnsi="Arial" w:cs="Arial"/>
          <w:lang w:val="pt-BR"/>
        </w:rPr>
        <w:t xml:space="preserve">. </w:t>
      </w:r>
    </w:p>
    <w:p w14:paraId="34AA1F55" w14:textId="504D669E" w:rsidR="00D2793D" w:rsidRPr="00755E54" w:rsidRDefault="00D2793D" w:rsidP="00D1224C">
      <w:pPr>
        <w:spacing w:line="360" w:lineRule="auto"/>
        <w:jc w:val="both"/>
        <w:rPr>
          <w:rFonts w:ascii="Arial" w:hAnsi="Arial" w:cs="Arial"/>
          <w:b/>
          <w:lang w:val="pt-BR"/>
        </w:rPr>
      </w:pPr>
      <w:r w:rsidRPr="00755E54">
        <w:rPr>
          <w:rFonts w:ascii="Arial" w:hAnsi="Arial" w:cs="Arial"/>
          <w:b/>
          <w:lang w:val="pt-BR"/>
        </w:rPr>
        <w:t>Atividades Propostas</w:t>
      </w:r>
    </w:p>
    <w:p w14:paraId="0A967A53" w14:textId="77777777" w:rsidR="00DB2689" w:rsidRPr="00755E54" w:rsidRDefault="00A16D5E" w:rsidP="00D1224C">
      <w:pPr>
        <w:spacing w:line="360" w:lineRule="auto"/>
        <w:jc w:val="both"/>
        <w:rPr>
          <w:rFonts w:ascii="Arial" w:hAnsi="Arial" w:cs="Arial"/>
          <w:b/>
          <w:lang w:val="pt-BR"/>
        </w:rPr>
      </w:pPr>
      <w:r w:rsidRPr="00755E54">
        <w:rPr>
          <w:rFonts w:ascii="Arial" w:hAnsi="Arial" w:cs="Arial"/>
          <w:b/>
          <w:lang w:val="pt-BR"/>
        </w:rPr>
        <w:tab/>
      </w:r>
    </w:p>
    <w:p w14:paraId="16DB5A4E" w14:textId="6941DD3F" w:rsidR="00DB2689" w:rsidRPr="00755E54" w:rsidRDefault="0001263D" w:rsidP="00D1224C">
      <w:pPr>
        <w:spacing w:line="360" w:lineRule="auto"/>
        <w:jc w:val="both"/>
        <w:rPr>
          <w:rFonts w:ascii="Arial" w:hAnsi="Arial" w:cs="Arial"/>
          <w:b/>
          <w:lang w:val="pt-BR"/>
        </w:rPr>
      </w:pPr>
      <w:r w:rsidRPr="00755E54">
        <w:rPr>
          <w:rFonts w:ascii="Arial" w:hAnsi="Arial" w:cs="Arial"/>
          <w:lang w:val="pt-BR"/>
        </w:rPr>
        <w:t xml:space="preserve">As ações educativas em saúde foram promovidas através da utilização de metodologia ativa, lúdica-participativa adequada à faixa etária, originalmente descrita pelo programa LHCL </w:t>
      </w:r>
      <w:r w:rsidRPr="00755E54">
        <w:rPr>
          <w:rFonts w:ascii="Arial" w:hAnsi="Arial" w:cs="Arial"/>
          <w:lang w:val="pt-BR"/>
        </w:rPr>
        <w:fldChar w:fldCharType="begin">
          <w:fldData xml:space="preserve">PEVuZE5vdGU+PENpdGU+PEF1dGhvcj5CZXJtdWRlejwvQXV0aG9yPjxZZWFyPjIwMTc8L1llYXI+
PFJlY051bT4xPC9SZWNOdW0+PERpc3BsYXlUZXh0PihCZXJtdWRleiBldCBhbC4sIDIwMTc7IENv
ZWxobyBldCBhbC4sIDIwMTc7IE1hZHVyZWlyYSBldCBhbC4sIDIwMTY7IFNvYXJlcyBldCBhbC4s
IDIwMTdhOyBTb2FyZXMgZXQgYWwuLCAyMDE3Yik8L0Rpc3BsYXlUZXh0PjxyZWNvcmQ+PHJlYy1u
dW1iZXI+MTwvcmVjLW51bWJlcj48Zm9yZWlnbi1rZXlzPjxrZXkgYXBwPSJFTiIgZGItaWQ9ImUw
MDAwZHhyazUyNTB6ZTB4dGp4ZDVhZHY5NXcycnh0d3RmdyIgdGltZXN0YW1wPSIxNTQ5NTIxMzM0
Ij4xPC9rZXk+PC9mb3JlaWduLWtleXM+PHJlZi10eXBlIG5hbWU9IkpvdXJuYWwgQXJ0aWNsZSI+
MTc8L3JlZi10eXBlPjxjb250cmlidXRvcnM+PGF1dGhvcnM+PGF1dGhvcj5CZXJtdWRleiwgQkVC
VjwvYXV0aG9yPjxhdXRob3I+QWx2aW0sIFJPPC9hdXRob3I+PGF1dGhvcj5Tb2FyZXMsIEZNPC9h
dXRob3I+PGF1dGhvcj5Hb27Dp2FsdmV6LCBBQkM8L2F1dGhvcj48YXV0aG9yPlRpenpvdCwgRUxB
PC9hdXRob3I+PGF1dGhvcj5BbmRlcnNvbiBVbGJyaWNoLCBBICVKIEVuZG9jcmlub2wgTWV0YWIg
SW50IEo8L2F1dGhvcj48L2F1dGhvcnM+PC9jb250cmlidXRvcnM+PHRpdGxlcz48dGl0bGU+VEhF
IEJBRVBFTkRJIOKAnExJVFRMRSBIRUFSVOKAnSBTVFVEWTogU3RyYXRlZ2llcyBpbiBjaGlsZCBl
ZHVjYXRpb24gcmVsYXRlZCB0byBjYXJkaW9tZXRhYm9saWMgcmlzayBmYWN0b3JzIGZvciByZWR1
Y2luZyBtb3JiaWRpdHkgYW5kIG1vcnRhbGl0eSBpbiBhIGRldmVsb3BpbmcgY291bnRyeTwvdGl0
bGU+PC90aXRsZXM+PHBhZ2VzPjAwMTMzPC9wYWdlcz48dm9sdW1lPjU8L3ZvbHVtZT48bnVtYmVy
PjU8L251bWJlcj48ZGF0ZXM+PHllYXI+MjAxNzwveWVhcj48L2RhdGVzPjx1cmxzPjwvdXJscz48
L3JlY29yZD48L0NpdGU+PENpdGU+PEF1dGhvcj5NYWR1cmVpcmE8L0F1dGhvcj48WWVhcj4yMDE2
PC9ZZWFyPjxSZWNOdW0+ODwvUmVjTnVtPjxyZWNvcmQ+PHJlYy1udW1iZXI+ODwvcmVjLW51bWJl
cj48Zm9yZWlnbi1rZXlzPjxrZXkgYXBwPSJFTiIgZGItaWQ9IjV0ZjJ3ZnplNnd0cDJhZTJyeGs1
dnB6dDJzcHB6MjJzeDBhZiIgdGltZXN0YW1wPSIxNTQ5NTIxMjAwIj44PC9rZXk+PC9mb3JlaWdu
LWtleXM+PHJlZi10eXBlIG5hbWU9IkpvdXJuYWwgQXJ0aWNsZSI+MTc8L3JlZi10eXBlPjxjb250
cmlidXRvcnM+PGF1dGhvcnM+PGF1dGhvcj5NYWR1cmVpcmEsIE1hw61yYSBGZXJuYW5kZXM8L2F1
dGhvcj48YXV0aG9yPlBlaXhvdG8sIEx1aXNhIE1hcmluYSBNb3JhdG88L2F1dGhvcj48YXV0aG9y
PkhhcmFtb3RvLCBIYXlsbGE8L2F1dGhvcj48YXV0aG9yPlNvYnJlaXJhLCBOYXTDoWxpYSBQYWl2
YTwvYXV0aG9yPjxhdXRob3I+UGVyZWlyYSwgTmF5YXJhIFNvYXJlczwvYXV0aG9yPjxhdXRob3I+
RmVycmVpcmEsIFJvYmVydGEgTmV2ZXM8L2F1dGhvcj48YXV0aG9yPlBlcmVpcmEsIEx1aXphIFNj
aGV0dGlubzwvYXV0aG9yPjxhdXRob3I+QWx2aW0sIFJhZmFlbCBPbGl2ZWlyYTwvYXV0aG9yPjxh
dXRob3I+SsO6bmlvciwgQ2FybG9zIEFsYmVydG8gTW91csOjbzwvYXV0aG9yPjxhdXRob3I+T2xp
dmVpcmEsIENhbWlsYSBNYWNpZWwgJUogUmV2aXN0YSBDb25leMOjbyBVRVBHPC9hdXRob3I+PC9h
dXRob3JzPjwvY29udHJpYnV0b3JzPjx0aXRsZXM+PHRpdGxlPkNPUkHDh8OVRVpJTkhPUyBERSBC
QUVQRU5ESSBOQSBFRFVDQcOHw4NPIEVNIFNBw5pERSBBVFJBVsOJUyBEQSBNRVRPRE9MT0dJQSBQ
QVJUSUNJUEFUSVZBOiBSRUxBVE8gREUgRVhQRVJJw4pOQ0lBPC90aXRsZT48L3RpdGxlcz48cGFn
ZXM+NDAwLTQxMTwvcGFnZXM+PHZvbHVtZT4xMjwvdm9sdW1lPjxudW1iZXI+MzwvbnVtYmVyPjxk
YXRlcz48eWVhcj4yMDE2PC95ZWFyPjwvZGF0ZXM+PGlzYm4+MjIzOC03MzE1PC9pc2JuPjx1cmxz
PjwvdXJscz48L3JlY29yZD48L0NpdGU+PENpdGU+PEF1dGhvcj5Tb2FyZXM8L0F1dGhvcj48WWVh
cj4yMDE3PC9ZZWFyPjxSZWNOdW0+MjwvUmVjTnVtPjxyZWNvcmQ+PHJlYy1udW1iZXI+MjwvcmVj
LW51bWJlcj48Zm9yZWlnbi1rZXlzPjxrZXkgYXBwPSJFTiIgZGItaWQ9ImUwMDAwZHhyazUyNTB6
ZTB4dGp4ZDVhZHY5NXcycnh0d3RmdyIgdGltZXN0YW1wPSIxNTQ5NTIxMzgyIj4yPC9rZXk+PC9m
b3JlaWduLWtleXM+PHJlZi10eXBlIG5hbWU9IkpvdXJuYWwgQXJ0aWNsZSI+MTc8L3JlZi10eXBl
Pjxjb250cmlidXRvcnM+PGF1dGhvcnM+PGF1dGhvcj5Tb2FyZXMsIEZsw6F2aWEgTWVzcXVpdGE8
L2F1dGhvcj48YXV0aG9yPkdvbsOnYWx2ZXMsIEFuYSBCZWF0cml6IENsZW1lbnRlPC9hdXRob3I+
PGF1dGhvcj5kZSBPbGl2ZWlyYSBBbHZpbSwgUmFmYWVsPC9hdXRob3I+PGF1dGhvcj5Kw7puaW9y
LCBDYXJsb3MgQWxiZXJ0byBNb3Vyw6NvPC9hdXRob3I+PGF1dGhvcj5PbGl2ZWlyYSwgQ2FtaWxh
IE1hY2llbCAlSiBFeHRlbnPDo28gZW0gRm9jbzwvYXV0aG9yPjwvYXV0aG9ycz48L2NvbnRyaWJ1
dG9ycz48dGl0bGVzPjx0aXRsZT5Nw6l0b2RvIGVkdWNhY2lvbmFsIGluZmFudGlsIG5hIHByZXZl
bsOnw6NvIGUgY29tYmF0ZSDDoCBkZW5ndWUsIHppa2EgdsOtcnVzIGUgQ2hpa3VuZ3VueWE8L3Rp
dGxlPjwvdGl0bGVzPjx2b2x1bWU+MTwvdm9sdW1lPjxudW1iZXI+MTM8L251bWJlcj48ZGF0ZXM+
PHllYXI+MjAxNzwveWVhcj48L2RhdGVzPjxpc2JuPjIzNTgtNzE4MDwvaXNibj48dXJscz48L3Vy
bHM+PC9yZWNvcmQ+PC9DaXRlPjxDaXRlPjxBdXRob3I+U29hcmVzPC9BdXRob3I+PFllYXI+MjAx
NzwvWWVhcj48UmVjTnVtPjk8L1JlY051bT48cmVjb3JkPjxyZWMtbnVtYmVyPjk8L3JlYy1udW1i
ZXI+PGZvcmVpZ24ta2V5cz48a2V5IGFwcD0iRU4iIGRiLWlkPSI1dGYyd2Z6ZTZ3dHAyYWUycnhr
NXZwenQyc3BwejIyc3gwYWYiIHRpbWVzdGFtcD0iMTU0OTUyMTI2OCI+OTwva2V5PjwvZm9yZWln
bi1rZXlzPjxyZWYtdHlwZSBuYW1lPSJKb3VybmFsIEFydGljbGUiPjE3PC9yZWYtdHlwZT48Y29u
dHJpYnV0b3JzPjxhdXRob3JzPjxhdXRob3I+U29hcmVzLCBGbMOhdmlhIE1lc3F1aXRhPC9hdXRo
b3I+PGF1dGhvcj5Hb27Dp2FsdmVzLCBBbmEgQmVhdHJpeiBDbGVtZW50ZTwvYXV0aG9yPjxhdXRo
b3I+ZGUgT2xpdmVpcmEgQWx2aW0sIFJhZmFlbDwvYXV0aG9yPjxhdXRob3I+SsO6bmlvciwgQ2Fy
bG9zIEFsYmVydG8gTW91csOjbzwvYXV0aG9yPjxhdXRob3I+T2xpdmVpcmEsIENhbWlsYSBNYWNp
ZWwgJUogUmV2aXN0YSBDacOqbmNpYSBlbSBFeHRlbnPDo288L2F1dGhvcj48L2F1dGhvcnM+PC9j
b250cmlidXRvcnM+PHRpdGxlcz48dGl0bGU+Q29uc2NpZW50aXphw6fDo28gaW5mYW50aWw6IGFi
b3JkYWdlbSBsw7pkaWNhIHNvYnJlIHV0aWxpemHDp8OjbyBkZSByZWN1cnNvcyBuYXR1cmFpczwv
dGl0bGU+PC90aXRsZXM+PHBhZ2VzPjg3LTkyPC9wYWdlcz48dm9sdW1lPjEzPC92b2x1bWU+PG51
bWJlcj4zPC9udW1iZXI+PGRhdGVzPjx5ZWFyPjIwMTc8L3llYXI+PC9kYXRlcz48aXNibj4xNjc5
LTQ2MDU8L2lzYm4+PHVybHM+PC91cmxzPjwvcmVjb3JkPjwvQ2l0ZT48Q2l0ZT48QXV0aG9yPkNv
ZWxobzwvQXV0aG9yPjxZZWFyPjIwMTc8L1llYXI+PFJlY051bT4zPC9SZWNOdW0+PHJlY29yZD48
cmVjLW51bWJlcj4zPC9yZWMtbnVtYmVyPjxmb3JlaWduLWtleXM+PGtleSBhcHA9IkVOIiBkYi1p
ZD0iZTAwMDBkeHJrNTI1MHplMHh0anhkNWFkdjk1dzJyeHR3dGZ3IiB0aW1lc3RhbXA9IjE1NDk1
MjE0MzIiPjM8L2tleT48L2ZvcmVpZ24ta2V5cz48cmVmLXR5cGUgbmFtZT0iSm91cm5hbCBBcnRp
Y2xlIj4xNzwvcmVmLXR5cGU+PGNvbnRyaWJ1dG9ycz48YXV0aG9ycz48YXV0aG9yPkNvZWxobywg
UGFtZWxsYSBEb25hZG9uaTwvYXV0aG9yPjxhdXRob3I+UXVlaXJveiwgSGVsbGVuIEthdGlhbm5l
IEdvbWVzPC9hdXRob3I+PGF1dGhvcj5QZXJlaXJhLCBBbmEgUGF1bGEgU291emE8L2F1dGhvcj48
YXV0aG9yPlZpZWlyYSwgUGF1bGEgUGVyZWlyYTwvYXV0aG9yPjxhdXRob3I+ZGUgT2xpdmVpcmEg
QWx2aW0sIFJhZmFlbDwvYXV0aG9yPjxhdXRob3I+SsO6bmlvciwgQ2FybG9zIEFsYmVydG8gTW91
csOjbzwvYXV0aG9yPjxhdXRob3I+T2xpdmVpcmEsIENhbWlsYSBNYWNpZWwgJUogRXh0ZW5zw6Nv
IGVtIEZvY288L2F1dGhvcj48L2F1dGhvcnM+PC9jb250cmlidXRvcnM+PHRpdGxlcz48dGl0bGU+
UHLDoXRpY2FzIGVkdWNhdGl2YXMgcmVsYWNpb25hZGFzIMOgIHNhw7pkZSBwYXJhIGNyaWFuw6dh
cyBkZSA0IGEgMTAgYW5vcy4gUHJvamV0byBDb3Jhw6fDtWV6aW5ob3MgYXBhaXhvbmFkb3M6IHVt
IHJlbGF0byBkZSBleHBlcmnDqm5jaWE8L3RpdGxlPjwvdGl0bGVzPjx2b2x1bWU+MTwvdm9sdW1l
PjxudW1iZXI+MTM8L251bWJlcj48ZGF0ZXM+PHllYXI+MjAxNzwveWVhcj48L2RhdGVzPjxpc2Ju
PjIzNTgtNzE4MDwvaXNibj48dXJscz48L3VybHM+PC9yZWNvcmQ+PC9DaXRlPjwvRW5kTm90ZT4A
</w:fldData>
        </w:fldChar>
      </w:r>
      <w:r w:rsidRPr="00755E54">
        <w:rPr>
          <w:rFonts w:ascii="Arial" w:hAnsi="Arial" w:cs="Arial"/>
          <w:lang w:val="pt-BR"/>
        </w:rPr>
        <w:instrText xml:space="preserve"> ADDIN EN.CITE </w:instrText>
      </w:r>
      <w:r w:rsidRPr="00755E54">
        <w:rPr>
          <w:rFonts w:ascii="Arial" w:hAnsi="Arial" w:cs="Arial"/>
          <w:lang w:val="pt-BR"/>
        </w:rPr>
        <w:fldChar w:fldCharType="begin">
          <w:fldData xml:space="preserve">PEVuZE5vdGU+PENpdGU+PEF1dGhvcj5CZXJtdWRlejwvQXV0aG9yPjxZZWFyPjIwMTc8L1llYXI+
PFJlY051bT4xPC9SZWNOdW0+PERpc3BsYXlUZXh0PihCZXJtdWRleiBldCBhbC4sIDIwMTc7IENv
ZWxobyBldCBhbC4sIDIwMTc7IE1hZHVyZWlyYSBldCBhbC4sIDIwMTY7IFNvYXJlcyBldCBhbC4s
IDIwMTdhOyBTb2FyZXMgZXQgYWwuLCAyMDE3Yik8L0Rpc3BsYXlUZXh0PjxyZWNvcmQ+PHJlYy1u
dW1iZXI+MTwvcmVjLW51bWJlcj48Zm9yZWlnbi1rZXlzPjxrZXkgYXBwPSJFTiIgZGItaWQ9ImUw
MDAwZHhyazUyNTB6ZTB4dGp4ZDVhZHY5NXcycnh0d3RmdyIgdGltZXN0YW1wPSIxNTQ5NTIxMzM0
Ij4xPC9rZXk+PC9mb3JlaWduLWtleXM+PHJlZi10eXBlIG5hbWU9IkpvdXJuYWwgQXJ0aWNsZSI+
MTc8L3JlZi10eXBlPjxjb250cmlidXRvcnM+PGF1dGhvcnM+PGF1dGhvcj5CZXJtdWRleiwgQkVC
VjwvYXV0aG9yPjxhdXRob3I+QWx2aW0sIFJPPC9hdXRob3I+PGF1dGhvcj5Tb2FyZXMsIEZNPC9h
dXRob3I+PGF1dGhvcj5Hb27Dp2FsdmV6LCBBQkM8L2F1dGhvcj48YXV0aG9yPlRpenpvdCwgRUxB
PC9hdXRob3I+PGF1dGhvcj5BbmRlcnNvbiBVbGJyaWNoLCBBICVKIEVuZG9jcmlub2wgTWV0YWIg
SW50IEo8L2F1dGhvcj48L2F1dGhvcnM+PC9jb250cmlidXRvcnM+PHRpdGxlcz48dGl0bGU+VEhF
IEJBRVBFTkRJIOKAnExJVFRMRSBIRUFSVOKAnSBTVFVEWTogU3RyYXRlZ2llcyBpbiBjaGlsZCBl
ZHVjYXRpb24gcmVsYXRlZCB0byBjYXJkaW9tZXRhYm9saWMgcmlzayBmYWN0b3JzIGZvciByZWR1
Y2luZyBtb3JiaWRpdHkgYW5kIG1vcnRhbGl0eSBpbiBhIGRldmVsb3BpbmcgY291bnRyeTwvdGl0
bGU+PC90aXRsZXM+PHBhZ2VzPjAwMTMzPC9wYWdlcz48dm9sdW1lPjU8L3ZvbHVtZT48bnVtYmVy
PjU8L251bWJlcj48ZGF0ZXM+PHllYXI+MjAxNzwveWVhcj48L2RhdGVzPjx1cmxzPjwvdXJscz48
L3JlY29yZD48L0NpdGU+PENpdGU+PEF1dGhvcj5NYWR1cmVpcmE8L0F1dGhvcj48WWVhcj4yMDE2
PC9ZZWFyPjxSZWNOdW0+ODwvUmVjTnVtPjxyZWNvcmQ+PHJlYy1udW1iZXI+ODwvcmVjLW51bWJl
cj48Zm9yZWlnbi1rZXlzPjxrZXkgYXBwPSJFTiIgZGItaWQ9IjV0ZjJ3ZnplNnd0cDJhZTJyeGs1
dnB6dDJzcHB6MjJzeDBhZiIgdGltZXN0YW1wPSIxNTQ5NTIxMjAwIj44PC9rZXk+PC9mb3JlaWdu
LWtleXM+PHJlZi10eXBlIG5hbWU9IkpvdXJuYWwgQXJ0aWNsZSI+MTc8L3JlZi10eXBlPjxjb250
cmlidXRvcnM+PGF1dGhvcnM+PGF1dGhvcj5NYWR1cmVpcmEsIE1hw61yYSBGZXJuYW5kZXM8L2F1
dGhvcj48YXV0aG9yPlBlaXhvdG8sIEx1aXNhIE1hcmluYSBNb3JhdG88L2F1dGhvcj48YXV0aG9y
PkhhcmFtb3RvLCBIYXlsbGE8L2F1dGhvcj48YXV0aG9yPlNvYnJlaXJhLCBOYXTDoWxpYSBQYWl2
YTwvYXV0aG9yPjxhdXRob3I+UGVyZWlyYSwgTmF5YXJhIFNvYXJlczwvYXV0aG9yPjxhdXRob3I+
RmVycmVpcmEsIFJvYmVydGEgTmV2ZXM8L2F1dGhvcj48YXV0aG9yPlBlcmVpcmEsIEx1aXphIFNj
aGV0dGlubzwvYXV0aG9yPjxhdXRob3I+QWx2aW0sIFJhZmFlbCBPbGl2ZWlyYTwvYXV0aG9yPjxh
dXRob3I+SsO6bmlvciwgQ2FybG9zIEFsYmVydG8gTW91csOjbzwvYXV0aG9yPjxhdXRob3I+T2xp
dmVpcmEsIENhbWlsYSBNYWNpZWwgJUogUmV2aXN0YSBDb25leMOjbyBVRVBHPC9hdXRob3I+PC9h
dXRob3JzPjwvY29udHJpYnV0b3JzPjx0aXRsZXM+PHRpdGxlPkNPUkHDh8OVRVpJTkhPUyBERSBC
QUVQRU5ESSBOQSBFRFVDQcOHw4NPIEVNIFNBw5pERSBBVFJBVsOJUyBEQSBNRVRPRE9MT0dJQSBQ
QVJUSUNJUEFUSVZBOiBSRUxBVE8gREUgRVhQRVJJw4pOQ0lBPC90aXRsZT48L3RpdGxlcz48cGFn
ZXM+NDAwLTQxMTwvcGFnZXM+PHZvbHVtZT4xMjwvdm9sdW1lPjxudW1iZXI+MzwvbnVtYmVyPjxk
YXRlcz48eWVhcj4yMDE2PC95ZWFyPjwvZGF0ZXM+PGlzYm4+MjIzOC03MzE1PC9pc2JuPjx1cmxz
PjwvdXJscz48L3JlY29yZD48L0NpdGU+PENpdGU+PEF1dGhvcj5Tb2FyZXM8L0F1dGhvcj48WWVh
cj4yMDE3PC9ZZWFyPjxSZWNOdW0+MjwvUmVjTnVtPjxyZWNvcmQ+PHJlYy1udW1iZXI+MjwvcmVj
LW51bWJlcj48Zm9yZWlnbi1rZXlzPjxrZXkgYXBwPSJFTiIgZGItaWQ9ImUwMDAwZHhyazUyNTB6
ZTB4dGp4ZDVhZHY5NXcycnh0d3RmdyIgdGltZXN0YW1wPSIxNTQ5NTIxMzgyIj4yPC9rZXk+PC9m
b3JlaWduLWtleXM+PHJlZi10eXBlIG5hbWU9IkpvdXJuYWwgQXJ0aWNsZSI+MTc8L3JlZi10eXBl
Pjxjb250cmlidXRvcnM+PGF1dGhvcnM+PGF1dGhvcj5Tb2FyZXMsIEZsw6F2aWEgTWVzcXVpdGE8
L2F1dGhvcj48YXV0aG9yPkdvbsOnYWx2ZXMsIEFuYSBCZWF0cml6IENsZW1lbnRlPC9hdXRob3I+
PGF1dGhvcj5kZSBPbGl2ZWlyYSBBbHZpbSwgUmFmYWVsPC9hdXRob3I+PGF1dGhvcj5Kw7puaW9y
LCBDYXJsb3MgQWxiZXJ0byBNb3Vyw6NvPC9hdXRob3I+PGF1dGhvcj5PbGl2ZWlyYSwgQ2FtaWxh
IE1hY2llbCAlSiBFeHRlbnPDo28gZW0gRm9jbzwvYXV0aG9yPjwvYXV0aG9ycz48L2NvbnRyaWJ1
dG9ycz48dGl0bGVzPjx0aXRsZT5Nw6l0b2RvIGVkdWNhY2lvbmFsIGluZmFudGlsIG5hIHByZXZl
bsOnw6NvIGUgY29tYmF0ZSDDoCBkZW5ndWUsIHppa2EgdsOtcnVzIGUgQ2hpa3VuZ3VueWE8L3Rp
dGxlPjwvdGl0bGVzPjx2b2x1bWU+MTwvdm9sdW1lPjxudW1iZXI+MTM8L251bWJlcj48ZGF0ZXM+
PHllYXI+MjAxNzwveWVhcj48L2RhdGVzPjxpc2JuPjIzNTgtNzE4MDwvaXNibj48dXJscz48L3Vy
bHM+PC9yZWNvcmQ+PC9DaXRlPjxDaXRlPjxBdXRob3I+U29hcmVzPC9BdXRob3I+PFllYXI+MjAx
NzwvWWVhcj48UmVjTnVtPjk8L1JlY051bT48cmVjb3JkPjxyZWMtbnVtYmVyPjk8L3JlYy1udW1i
ZXI+PGZvcmVpZ24ta2V5cz48a2V5IGFwcD0iRU4iIGRiLWlkPSI1dGYyd2Z6ZTZ3dHAyYWUycnhr
NXZwenQyc3BwejIyc3gwYWYiIHRpbWVzdGFtcD0iMTU0OTUyMTI2OCI+OTwva2V5PjwvZm9yZWln
bi1rZXlzPjxyZWYtdHlwZSBuYW1lPSJKb3VybmFsIEFydGljbGUiPjE3PC9yZWYtdHlwZT48Y29u
dHJpYnV0b3JzPjxhdXRob3JzPjxhdXRob3I+U29hcmVzLCBGbMOhdmlhIE1lc3F1aXRhPC9hdXRo
b3I+PGF1dGhvcj5Hb27Dp2FsdmVzLCBBbmEgQmVhdHJpeiBDbGVtZW50ZTwvYXV0aG9yPjxhdXRo
b3I+ZGUgT2xpdmVpcmEgQWx2aW0sIFJhZmFlbDwvYXV0aG9yPjxhdXRob3I+SsO6bmlvciwgQ2Fy
bG9zIEFsYmVydG8gTW91csOjbzwvYXV0aG9yPjxhdXRob3I+T2xpdmVpcmEsIENhbWlsYSBNYWNp
ZWwgJUogUmV2aXN0YSBDacOqbmNpYSBlbSBFeHRlbnPDo288L2F1dGhvcj48L2F1dGhvcnM+PC9j
b250cmlidXRvcnM+PHRpdGxlcz48dGl0bGU+Q29uc2NpZW50aXphw6fDo28gaW5mYW50aWw6IGFi
b3JkYWdlbSBsw7pkaWNhIHNvYnJlIHV0aWxpemHDp8OjbyBkZSByZWN1cnNvcyBuYXR1cmFpczwv
dGl0bGU+PC90aXRsZXM+PHBhZ2VzPjg3LTkyPC9wYWdlcz48dm9sdW1lPjEzPC92b2x1bWU+PG51
bWJlcj4zPC9udW1iZXI+PGRhdGVzPjx5ZWFyPjIwMTc8L3llYXI+PC9kYXRlcz48aXNibj4xNjc5
LTQ2MDU8L2lzYm4+PHVybHM+PC91cmxzPjwvcmVjb3JkPjwvQ2l0ZT48Q2l0ZT48QXV0aG9yPkNv
ZWxobzwvQXV0aG9yPjxZZWFyPjIwMTc8L1llYXI+PFJlY051bT4zPC9SZWNOdW0+PHJlY29yZD48
cmVjLW51bWJlcj4zPC9yZWMtbnVtYmVyPjxmb3JlaWduLWtleXM+PGtleSBhcHA9IkVOIiBkYi1p
ZD0iZTAwMDBkeHJrNTI1MHplMHh0anhkNWFkdjk1dzJyeHR3dGZ3IiB0aW1lc3RhbXA9IjE1NDk1
MjE0MzIiPjM8L2tleT48L2ZvcmVpZ24ta2V5cz48cmVmLXR5cGUgbmFtZT0iSm91cm5hbCBBcnRp
Y2xlIj4xNzwvcmVmLXR5cGU+PGNvbnRyaWJ1dG9ycz48YXV0aG9ycz48YXV0aG9yPkNvZWxobywg
UGFtZWxsYSBEb25hZG9uaTwvYXV0aG9yPjxhdXRob3I+UXVlaXJveiwgSGVsbGVuIEthdGlhbm5l
IEdvbWVzPC9hdXRob3I+PGF1dGhvcj5QZXJlaXJhLCBBbmEgUGF1bGEgU291emE8L2F1dGhvcj48
YXV0aG9yPlZpZWlyYSwgUGF1bGEgUGVyZWlyYTwvYXV0aG9yPjxhdXRob3I+ZGUgT2xpdmVpcmEg
QWx2aW0sIFJhZmFlbDwvYXV0aG9yPjxhdXRob3I+SsO6bmlvciwgQ2FybG9zIEFsYmVydG8gTW91
csOjbzwvYXV0aG9yPjxhdXRob3I+T2xpdmVpcmEsIENhbWlsYSBNYWNpZWwgJUogRXh0ZW5zw6Nv
IGVtIEZvY288L2F1dGhvcj48L2F1dGhvcnM+PC9jb250cmlidXRvcnM+PHRpdGxlcz48dGl0bGU+
UHLDoXRpY2FzIGVkdWNhdGl2YXMgcmVsYWNpb25hZGFzIMOgIHNhw7pkZSBwYXJhIGNyaWFuw6dh
cyBkZSA0IGEgMTAgYW5vcy4gUHJvamV0byBDb3Jhw6fDtWV6aW5ob3MgYXBhaXhvbmFkb3M6IHVt
IHJlbGF0byBkZSBleHBlcmnDqm5jaWE8L3RpdGxlPjwvdGl0bGVzPjx2b2x1bWU+MTwvdm9sdW1l
PjxudW1iZXI+MTM8L251bWJlcj48ZGF0ZXM+PHllYXI+MjAxNzwveWVhcj48L2RhdGVzPjxpc2Ju
PjIzNTgtNzE4MDwvaXNibj48dXJscz48L3VybHM+PC9yZWNvcmQ+PC9DaXRlPjwvRW5kTm90ZT4A
</w:fldData>
        </w:fldChar>
      </w:r>
      <w:r w:rsidRPr="00755E54">
        <w:rPr>
          <w:rFonts w:ascii="Arial" w:hAnsi="Arial" w:cs="Arial"/>
          <w:lang w:val="pt-BR"/>
        </w:rPr>
        <w:instrText xml:space="preserve"> ADDIN EN.CITE.DATA </w:instrText>
      </w:r>
      <w:r w:rsidRPr="00755E54">
        <w:rPr>
          <w:rFonts w:ascii="Arial" w:hAnsi="Arial" w:cs="Arial"/>
          <w:lang w:val="pt-BR"/>
        </w:rPr>
      </w:r>
      <w:r w:rsidRPr="00755E54">
        <w:rPr>
          <w:rFonts w:ascii="Arial" w:hAnsi="Arial" w:cs="Arial"/>
          <w:lang w:val="pt-BR"/>
        </w:rPr>
        <w:fldChar w:fldCharType="end"/>
      </w:r>
      <w:r w:rsidRPr="00755E54">
        <w:rPr>
          <w:rFonts w:ascii="Arial" w:hAnsi="Arial" w:cs="Arial"/>
          <w:lang w:val="pt-BR"/>
        </w:rPr>
      </w:r>
      <w:r w:rsidRPr="00755E54">
        <w:rPr>
          <w:rFonts w:ascii="Arial" w:hAnsi="Arial" w:cs="Arial"/>
          <w:lang w:val="pt-BR"/>
        </w:rPr>
        <w:fldChar w:fldCharType="separate"/>
      </w:r>
      <w:r w:rsidRPr="00755E54">
        <w:rPr>
          <w:rFonts w:ascii="Arial" w:hAnsi="Arial" w:cs="Arial"/>
          <w:noProof/>
          <w:lang w:val="pt-BR"/>
        </w:rPr>
        <w:t>(Bermudez et al., 2017; Coelho et al., 2017; Madureira et al., 2016; Soares et al., 2017a; Soares et al., 2017b)</w:t>
      </w:r>
      <w:r w:rsidRPr="00755E54">
        <w:rPr>
          <w:rFonts w:ascii="Arial" w:hAnsi="Arial" w:cs="Arial"/>
          <w:lang w:val="pt-BR"/>
        </w:rPr>
        <w:fldChar w:fldCharType="end"/>
      </w:r>
    </w:p>
    <w:p w14:paraId="4F56A18E" w14:textId="0962AE37" w:rsidR="00A16D5E" w:rsidRPr="00755E54" w:rsidRDefault="0001263D" w:rsidP="00D1224C">
      <w:pPr>
        <w:spacing w:line="360" w:lineRule="auto"/>
        <w:jc w:val="both"/>
        <w:rPr>
          <w:rFonts w:ascii="Arial" w:hAnsi="Arial" w:cs="Arial"/>
          <w:lang w:val="pt-BR"/>
        </w:rPr>
      </w:pPr>
      <w:r w:rsidRPr="00755E54">
        <w:rPr>
          <w:rFonts w:ascii="Arial" w:hAnsi="Arial" w:cs="Arial"/>
          <w:lang w:val="pt-BR"/>
        </w:rPr>
        <w:t>As atividades foram</w:t>
      </w:r>
      <w:r w:rsidR="00A16D5E" w:rsidRPr="00755E54">
        <w:rPr>
          <w:rFonts w:ascii="Arial" w:hAnsi="Arial" w:cs="Arial"/>
          <w:lang w:val="pt-BR"/>
        </w:rPr>
        <w:t xml:space="preserve"> </w:t>
      </w:r>
      <w:r w:rsidRPr="00755E54">
        <w:rPr>
          <w:rFonts w:ascii="Arial" w:hAnsi="Arial" w:cs="Arial"/>
          <w:lang w:val="pt-BR"/>
        </w:rPr>
        <w:t xml:space="preserve">realizadas </w:t>
      </w:r>
      <w:r w:rsidR="00A16D5E" w:rsidRPr="00755E54">
        <w:rPr>
          <w:rFonts w:ascii="Arial" w:hAnsi="Arial" w:cs="Arial"/>
          <w:lang w:val="pt-BR"/>
        </w:rPr>
        <w:t xml:space="preserve">segundo o passo a passo </w:t>
      </w:r>
      <w:r w:rsidRPr="00755E54">
        <w:rPr>
          <w:rFonts w:ascii="Arial" w:hAnsi="Arial" w:cs="Arial"/>
          <w:lang w:val="pt-BR"/>
        </w:rPr>
        <w:t>demonstrado</w:t>
      </w:r>
      <w:r w:rsidR="00A16D5E" w:rsidRPr="00755E54">
        <w:rPr>
          <w:rFonts w:ascii="Arial" w:hAnsi="Arial" w:cs="Arial"/>
          <w:lang w:val="pt-BR"/>
        </w:rPr>
        <w:t xml:space="preserve"> abaix</w:t>
      </w:r>
      <w:r w:rsidRPr="00755E54">
        <w:rPr>
          <w:rFonts w:ascii="Arial" w:hAnsi="Arial" w:cs="Arial"/>
          <w:lang w:val="pt-BR"/>
        </w:rPr>
        <w:t>o. Essas atividades sofrem</w:t>
      </w:r>
      <w:r w:rsidR="00A16D5E" w:rsidRPr="00755E54">
        <w:rPr>
          <w:rFonts w:ascii="Arial" w:hAnsi="Arial" w:cs="Arial"/>
          <w:lang w:val="pt-BR"/>
        </w:rPr>
        <w:t xml:space="preserve"> pequenas alterações e/ou adaptações dependendo da realidade do público que está sendo contemplado. </w:t>
      </w:r>
    </w:p>
    <w:p w14:paraId="7769DD7D" w14:textId="1AD0189E" w:rsidR="005D2FA5" w:rsidRPr="00755E54" w:rsidRDefault="0012073D" w:rsidP="007575D8">
      <w:pPr>
        <w:spacing w:before="283" w:after="227" w:line="360" w:lineRule="auto"/>
        <w:ind w:firstLine="1066"/>
        <w:jc w:val="both"/>
        <w:rPr>
          <w:rFonts w:ascii="Arial" w:hAnsi="Arial" w:cs="Arial"/>
          <w:b/>
          <w:bCs/>
          <w:iCs/>
          <w:lang w:val="pt-BR"/>
        </w:rPr>
      </w:pPr>
      <w:r w:rsidRPr="00755E54">
        <w:rPr>
          <w:rFonts w:ascii="Arial" w:hAnsi="Arial" w:cs="Arial"/>
          <w:b/>
          <w:bCs/>
          <w:iCs/>
          <w:lang w:val="pt-BR"/>
        </w:rPr>
        <w:t>Aprendendo a linguagem científica</w:t>
      </w:r>
    </w:p>
    <w:p w14:paraId="7576123B" w14:textId="262E0A6E" w:rsidR="005D2FA5" w:rsidRPr="00755E54" w:rsidRDefault="006B5E38" w:rsidP="0001263D">
      <w:pPr>
        <w:autoSpaceDE w:val="0"/>
        <w:autoSpaceDN w:val="0"/>
        <w:adjustRightInd w:val="0"/>
        <w:spacing w:line="360" w:lineRule="auto"/>
        <w:jc w:val="both"/>
        <w:rPr>
          <w:rFonts w:ascii="Arial" w:hAnsi="Arial" w:cs="Arial"/>
          <w:lang w:val="pt-BR"/>
        </w:rPr>
      </w:pPr>
      <w:r w:rsidRPr="00755E54">
        <w:rPr>
          <w:rFonts w:ascii="Arial" w:hAnsi="Arial" w:cs="Arial"/>
          <w:lang w:val="pt-BR"/>
        </w:rPr>
        <w:t>Como aquecimento e atividades de interação, primeiramente</w:t>
      </w:r>
      <w:r w:rsidR="001042E4" w:rsidRPr="00755E54">
        <w:rPr>
          <w:rFonts w:ascii="Arial" w:hAnsi="Arial" w:cs="Arial"/>
          <w:lang w:val="pt-BR"/>
        </w:rPr>
        <w:t xml:space="preserve"> </w:t>
      </w:r>
      <w:r w:rsidRPr="00755E54">
        <w:rPr>
          <w:rFonts w:ascii="Arial" w:hAnsi="Arial" w:cs="Arial"/>
          <w:lang w:val="pt-BR"/>
        </w:rPr>
        <w:t>novas</w:t>
      </w:r>
      <w:r w:rsidR="005D2FA5" w:rsidRPr="00755E54">
        <w:rPr>
          <w:rFonts w:ascii="Arial" w:hAnsi="Arial" w:cs="Arial"/>
          <w:lang w:val="pt-BR"/>
        </w:rPr>
        <w:t xml:space="preserve"> </w:t>
      </w:r>
      <w:r w:rsidR="00051BA7" w:rsidRPr="00755E54">
        <w:rPr>
          <w:rFonts w:ascii="Arial" w:hAnsi="Arial" w:cs="Arial"/>
          <w:lang w:val="pt-BR"/>
        </w:rPr>
        <w:t xml:space="preserve">palavras e </w:t>
      </w:r>
      <w:r w:rsidRPr="00755E54">
        <w:rPr>
          <w:rFonts w:ascii="Arial" w:hAnsi="Arial" w:cs="Arial"/>
          <w:lang w:val="pt-BR"/>
        </w:rPr>
        <w:t xml:space="preserve">novos </w:t>
      </w:r>
      <w:r w:rsidR="00590BED" w:rsidRPr="00755E54">
        <w:rPr>
          <w:rFonts w:ascii="Arial" w:hAnsi="Arial" w:cs="Arial"/>
          <w:lang w:val="pt-BR"/>
        </w:rPr>
        <w:t>conceitos</w:t>
      </w:r>
      <w:r w:rsidR="00051BA7" w:rsidRPr="00755E54">
        <w:rPr>
          <w:rFonts w:ascii="Arial" w:hAnsi="Arial" w:cs="Arial"/>
          <w:lang w:val="pt-BR"/>
        </w:rPr>
        <w:t xml:space="preserve"> relacionados a</w:t>
      </w:r>
      <w:r w:rsidR="00590BED" w:rsidRPr="00755E54">
        <w:rPr>
          <w:rFonts w:ascii="Arial" w:hAnsi="Arial" w:cs="Arial"/>
          <w:lang w:val="pt-BR"/>
        </w:rPr>
        <w:t>o</w:t>
      </w:r>
      <w:r w:rsidR="00051BA7" w:rsidRPr="00755E54">
        <w:rPr>
          <w:rFonts w:ascii="Arial" w:hAnsi="Arial" w:cs="Arial"/>
          <w:lang w:val="pt-BR"/>
        </w:rPr>
        <w:t xml:space="preserve"> tem</w:t>
      </w:r>
      <w:r w:rsidR="0001263D" w:rsidRPr="00755E54">
        <w:rPr>
          <w:rFonts w:ascii="Arial" w:hAnsi="Arial" w:cs="Arial"/>
          <w:lang w:val="pt-BR"/>
        </w:rPr>
        <w:t>a</w:t>
      </w:r>
      <w:r w:rsidRPr="00755E54">
        <w:rPr>
          <w:rFonts w:ascii="Arial" w:hAnsi="Arial" w:cs="Arial"/>
          <w:lang w:val="pt-BR"/>
        </w:rPr>
        <w:t xml:space="preserve"> foram conversados de forma descontraída, visando, assim, </w:t>
      </w:r>
      <w:r w:rsidR="00590BED" w:rsidRPr="00755E54">
        <w:rPr>
          <w:rFonts w:ascii="Arial" w:hAnsi="Arial" w:cs="Arial"/>
          <w:lang w:val="pt-BR"/>
        </w:rPr>
        <w:t>maior</w:t>
      </w:r>
      <w:r w:rsidR="005D2FA5" w:rsidRPr="00755E54">
        <w:rPr>
          <w:rFonts w:ascii="Arial" w:hAnsi="Arial" w:cs="Arial"/>
          <w:lang w:val="pt-BR"/>
        </w:rPr>
        <w:t xml:space="preserve"> participação d</w:t>
      </w:r>
      <w:r w:rsidRPr="00755E54">
        <w:rPr>
          <w:rFonts w:ascii="Arial" w:hAnsi="Arial" w:cs="Arial"/>
          <w:lang w:val="pt-BR"/>
        </w:rPr>
        <w:t xml:space="preserve">os escolares </w:t>
      </w:r>
      <w:r w:rsidR="005D2FA5" w:rsidRPr="00755E54">
        <w:rPr>
          <w:rFonts w:ascii="Arial" w:hAnsi="Arial" w:cs="Arial"/>
          <w:lang w:val="pt-BR"/>
        </w:rPr>
        <w:t>durante à apresentação da peça e</w:t>
      </w:r>
      <w:r w:rsidRPr="00755E54">
        <w:rPr>
          <w:rFonts w:ascii="Arial" w:hAnsi="Arial" w:cs="Arial"/>
          <w:lang w:val="pt-BR"/>
        </w:rPr>
        <w:t xml:space="preserve"> possibilitando o contato com informações relevantes</w:t>
      </w:r>
      <w:r w:rsidR="005D2FA5" w:rsidRPr="00755E54">
        <w:rPr>
          <w:rFonts w:ascii="Arial" w:hAnsi="Arial" w:cs="Arial"/>
          <w:lang w:val="pt-BR"/>
        </w:rPr>
        <w:t xml:space="preserve">. </w:t>
      </w:r>
    </w:p>
    <w:p w14:paraId="4DA64A7C" w14:textId="7956F2DF" w:rsidR="00174658" w:rsidRPr="00755E54" w:rsidRDefault="00174658" w:rsidP="0038586D">
      <w:pPr>
        <w:autoSpaceDE w:val="0"/>
        <w:autoSpaceDN w:val="0"/>
        <w:adjustRightInd w:val="0"/>
        <w:spacing w:line="360" w:lineRule="auto"/>
        <w:jc w:val="both"/>
        <w:rPr>
          <w:rFonts w:ascii="Arial" w:hAnsi="Arial" w:cs="Arial"/>
          <w:lang w:val="pt-BR"/>
        </w:rPr>
      </w:pPr>
      <w:r w:rsidRPr="00755E54">
        <w:rPr>
          <w:rFonts w:ascii="Arial" w:hAnsi="Arial" w:cs="Arial"/>
          <w:lang w:val="pt-BR"/>
        </w:rPr>
        <w:t>As palavras apresentadas foram</w:t>
      </w:r>
      <w:r w:rsidR="0038586D" w:rsidRPr="00755E54">
        <w:rPr>
          <w:rFonts w:ascii="Arial" w:hAnsi="Arial" w:cs="Arial"/>
          <w:lang w:val="pt-BR"/>
        </w:rPr>
        <w:t>, por exemplo</w:t>
      </w:r>
      <w:r w:rsidRPr="00755E54">
        <w:rPr>
          <w:rFonts w:ascii="Arial" w:hAnsi="Arial" w:cs="Arial"/>
          <w:lang w:val="pt-BR"/>
        </w:rPr>
        <w:t>: tagarelar (falar muito</w:t>
      </w:r>
      <w:r w:rsidR="005D2FA5" w:rsidRPr="00755E54">
        <w:rPr>
          <w:rFonts w:ascii="Arial" w:hAnsi="Arial" w:cs="Arial"/>
          <w:lang w:val="pt-BR"/>
        </w:rPr>
        <w:t>,</w:t>
      </w:r>
      <w:r w:rsidRPr="00755E54">
        <w:rPr>
          <w:rFonts w:ascii="Arial" w:hAnsi="Arial" w:cs="Arial"/>
          <w:lang w:val="pt-BR"/>
        </w:rPr>
        <w:t xml:space="preserve"> sem pressa ou preocupações</w:t>
      </w:r>
      <w:r w:rsidR="005D2FA5" w:rsidRPr="00755E54">
        <w:rPr>
          <w:rFonts w:ascii="Arial" w:hAnsi="Arial" w:cs="Arial"/>
          <w:lang w:val="pt-BR"/>
        </w:rPr>
        <w:t>),</w:t>
      </w:r>
      <w:r w:rsidRPr="00755E54">
        <w:rPr>
          <w:rFonts w:ascii="Arial" w:hAnsi="Arial" w:cs="Arial"/>
          <w:lang w:val="pt-BR"/>
        </w:rPr>
        <w:t xml:space="preserve"> humanos (característica de tudo que vem </w:t>
      </w:r>
      <w:r w:rsidR="005D2FA5" w:rsidRPr="00755E54">
        <w:rPr>
          <w:rFonts w:ascii="Arial" w:hAnsi="Arial" w:cs="Arial"/>
          <w:lang w:val="pt-BR"/>
        </w:rPr>
        <w:t>exclusivamente da</w:t>
      </w:r>
      <w:r w:rsidRPr="00755E54">
        <w:rPr>
          <w:rFonts w:ascii="Arial" w:hAnsi="Arial" w:cs="Arial"/>
          <w:lang w:val="pt-BR"/>
        </w:rPr>
        <w:t xml:space="preserve"> espécie humana, </w:t>
      </w:r>
      <w:r w:rsidR="005D2FA5" w:rsidRPr="00755E54">
        <w:rPr>
          <w:rFonts w:ascii="Arial" w:hAnsi="Arial" w:cs="Arial"/>
          <w:lang w:val="pt-BR"/>
        </w:rPr>
        <w:t>podendo ser originário de</w:t>
      </w:r>
      <w:r w:rsidRPr="00755E54">
        <w:rPr>
          <w:rFonts w:ascii="Arial" w:hAnsi="Arial" w:cs="Arial"/>
          <w:lang w:val="pt-BR"/>
        </w:rPr>
        <w:t xml:space="preserve"> homens</w:t>
      </w:r>
      <w:r w:rsidR="005D2FA5" w:rsidRPr="00755E54">
        <w:rPr>
          <w:rFonts w:ascii="Arial" w:hAnsi="Arial" w:cs="Arial"/>
          <w:lang w:val="pt-BR"/>
        </w:rPr>
        <w:t xml:space="preserve">, </w:t>
      </w:r>
      <w:r w:rsidRPr="00755E54">
        <w:rPr>
          <w:rFonts w:ascii="Arial" w:hAnsi="Arial" w:cs="Arial"/>
          <w:lang w:val="pt-BR"/>
        </w:rPr>
        <w:t>mulheres, crianças ou idosos</w:t>
      </w:r>
      <w:r w:rsidR="005D2FA5" w:rsidRPr="00755E54">
        <w:rPr>
          <w:rFonts w:ascii="Arial" w:hAnsi="Arial" w:cs="Arial"/>
          <w:lang w:val="pt-BR"/>
        </w:rPr>
        <w:t>),</w:t>
      </w:r>
      <w:r w:rsidRPr="00755E54">
        <w:rPr>
          <w:rFonts w:ascii="Arial" w:hAnsi="Arial" w:cs="Arial"/>
          <w:lang w:val="pt-BR"/>
        </w:rPr>
        <w:t xml:space="preserve"> lar (</w:t>
      </w:r>
      <w:r w:rsidR="005D2FA5" w:rsidRPr="00755E54">
        <w:rPr>
          <w:rFonts w:ascii="Arial" w:hAnsi="Arial" w:cs="Arial"/>
          <w:lang w:val="pt-BR"/>
        </w:rPr>
        <w:t>lugar</w:t>
      </w:r>
      <w:r w:rsidRPr="00755E54">
        <w:rPr>
          <w:rFonts w:ascii="Arial" w:hAnsi="Arial" w:cs="Arial"/>
          <w:lang w:val="pt-BR"/>
        </w:rPr>
        <w:t xml:space="preserve"> onde as pessoas vivem e se sentem bem) e higiene (</w:t>
      </w:r>
      <w:r w:rsidR="005D2FA5" w:rsidRPr="00755E54">
        <w:rPr>
          <w:rFonts w:ascii="Arial" w:hAnsi="Arial" w:cs="Arial"/>
          <w:lang w:val="pt-BR"/>
        </w:rPr>
        <w:t xml:space="preserve">limpeza e </w:t>
      </w:r>
      <w:r w:rsidR="0012073D" w:rsidRPr="00755E54">
        <w:rPr>
          <w:rFonts w:ascii="Arial" w:hAnsi="Arial" w:cs="Arial"/>
          <w:lang w:val="pt-BR"/>
        </w:rPr>
        <w:t>conservação</w:t>
      </w:r>
      <w:r w:rsidRPr="00755E54">
        <w:rPr>
          <w:rFonts w:ascii="Arial" w:hAnsi="Arial" w:cs="Arial"/>
          <w:lang w:val="pt-BR"/>
        </w:rPr>
        <w:t xml:space="preserve"> </w:t>
      </w:r>
      <w:r w:rsidR="005D2FA5" w:rsidRPr="00755E54">
        <w:rPr>
          <w:rFonts w:ascii="Arial" w:hAnsi="Arial" w:cs="Arial"/>
          <w:lang w:val="pt-BR"/>
        </w:rPr>
        <w:t xml:space="preserve">de </w:t>
      </w:r>
      <w:r w:rsidRPr="00755E54">
        <w:rPr>
          <w:rFonts w:ascii="Arial" w:hAnsi="Arial" w:cs="Arial"/>
          <w:lang w:val="pt-BR"/>
        </w:rPr>
        <w:t>um objeto</w:t>
      </w:r>
      <w:r w:rsidR="005D2FA5" w:rsidRPr="00755E54">
        <w:rPr>
          <w:rFonts w:ascii="Arial" w:hAnsi="Arial" w:cs="Arial"/>
          <w:lang w:val="pt-BR"/>
        </w:rPr>
        <w:t xml:space="preserve"> </w:t>
      </w:r>
      <w:r w:rsidR="0012073D" w:rsidRPr="00755E54">
        <w:rPr>
          <w:rFonts w:ascii="Arial" w:hAnsi="Arial" w:cs="Arial"/>
          <w:lang w:val="pt-BR"/>
        </w:rPr>
        <w:t xml:space="preserve">ou </w:t>
      </w:r>
      <w:r w:rsidRPr="00755E54">
        <w:rPr>
          <w:rFonts w:ascii="Arial" w:hAnsi="Arial" w:cs="Arial"/>
          <w:lang w:val="pt-BR"/>
        </w:rPr>
        <w:t>lugar, para evitar doenç</w:t>
      </w:r>
      <w:r w:rsidR="005D2FA5" w:rsidRPr="00755E54">
        <w:rPr>
          <w:rFonts w:ascii="Arial" w:hAnsi="Arial" w:cs="Arial"/>
          <w:lang w:val="pt-BR"/>
        </w:rPr>
        <w:t xml:space="preserve">as, </w:t>
      </w:r>
      <w:r w:rsidR="0038586D" w:rsidRPr="00755E54">
        <w:rPr>
          <w:rFonts w:ascii="Arial" w:hAnsi="Arial" w:cs="Arial"/>
          <w:lang w:val="pt-BR"/>
        </w:rPr>
        <w:t xml:space="preserve">importante </w:t>
      </w:r>
      <w:r w:rsidR="005D2FA5" w:rsidRPr="00755E54">
        <w:rPr>
          <w:rFonts w:ascii="Arial" w:hAnsi="Arial" w:cs="Arial"/>
          <w:lang w:val="pt-BR"/>
        </w:rPr>
        <w:t>inclusive ao brincar</w:t>
      </w:r>
      <w:r w:rsidRPr="00755E54">
        <w:rPr>
          <w:rFonts w:ascii="Arial" w:hAnsi="Arial" w:cs="Arial"/>
          <w:lang w:val="pt-BR"/>
        </w:rPr>
        <w:t>)</w:t>
      </w:r>
      <w:r w:rsidR="00164AA1" w:rsidRPr="00755E54">
        <w:rPr>
          <w:rFonts w:ascii="Arial" w:hAnsi="Arial" w:cs="Arial"/>
          <w:lang w:val="pt-BR"/>
        </w:rPr>
        <w:t>.</w:t>
      </w:r>
    </w:p>
    <w:p w14:paraId="7F8443FF" w14:textId="2093F5E4" w:rsidR="00174658" w:rsidRPr="00755E54" w:rsidRDefault="00174658" w:rsidP="0038586D">
      <w:pPr>
        <w:autoSpaceDE w:val="0"/>
        <w:autoSpaceDN w:val="0"/>
        <w:adjustRightInd w:val="0"/>
        <w:spacing w:line="360" w:lineRule="auto"/>
        <w:jc w:val="both"/>
        <w:rPr>
          <w:rFonts w:ascii="Arial" w:hAnsi="Arial" w:cs="Arial"/>
          <w:lang w:val="pt-BR"/>
        </w:rPr>
      </w:pPr>
      <w:r w:rsidRPr="00755E54">
        <w:rPr>
          <w:rFonts w:ascii="Arial" w:hAnsi="Arial" w:cs="Arial"/>
          <w:lang w:val="pt-BR"/>
        </w:rPr>
        <w:t>J</w:t>
      </w:r>
      <w:r w:rsidR="0038586D" w:rsidRPr="00755E54">
        <w:rPr>
          <w:rFonts w:ascii="Arial" w:hAnsi="Arial" w:cs="Arial"/>
          <w:lang w:val="pt-BR"/>
        </w:rPr>
        <w:t>á os novos conceitos explanados</w:t>
      </w:r>
      <w:r w:rsidRPr="00755E54">
        <w:rPr>
          <w:rFonts w:ascii="Arial" w:hAnsi="Arial" w:cs="Arial"/>
          <w:lang w:val="pt-BR"/>
        </w:rPr>
        <w:t xml:space="preserve"> foram: doença (é tudo o que altera a saúde</w:t>
      </w:r>
      <w:r w:rsidR="0012073D" w:rsidRPr="00755E54">
        <w:rPr>
          <w:rFonts w:ascii="Arial" w:hAnsi="Arial" w:cs="Arial"/>
          <w:lang w:val="pt-BR"/>
        </w:rPr>
        <w:t>,</w:t>
      </w:r>
      <w:r w:rsidRPr="00755E54">
        <w:rPr>
          <w:rFonts w:ascii="Arial" w:hAnsi="Arial" w:cs="Arial"/>
          <w:lang w:val="pt-BR"/>
        </w:rPr>
        <w:t xml:space="preserve"> ânimo e disposição</w:t>
      </w:r>
      <w:r w:rsidR="007F022C" w:rsidRPr="00755E54">
        <w:rPr>
          <w:rFonts w:ascii="Arial" w:hAnsi="Arial" w:cs="Arial"/>
          <w:lang w:val="pt-BR"/>
        </w:rPr>
        <w:t xml:space="preserve"> humana</w:t>
      </w:r>
      <w:r w:rsidRPr="00755E54">
        <w:rPr>
          <w:rFonts w:ascii="Arial" w:hAnsi="Arial" w:cs="Arial"/>
          <w:lang w:val="pt-BR"/>
        </w:rPr>
        <w:t>), gripe suína (é uma doença respiratória causada pelo vírus Influenza A,</w:t>
      </w:r>
      <w:r w:rsidR="00590BED" w:rsidRPr="00755E54">
        <w:rPr>
          <w:rFonts w:ascii="Arial" w:hAnsi="Arial" w:cs="Arial"/>
          <w:lang w:val="pt-BR"/>
        </w:rPr>
        <w:t>que tem como</w:t>
      </w:r>
      <w:r w:rsidR="000F45DB" w:rsidRPr="00755E54">
        <w:rPr>
          <w:rFonts w:ascii="Arial" w:hAnsi="Arial" w:cs="Arial"/>
          <w:lang w:val="pt-BR"/>
        </w:rPr>
        <w:t xml:space="preserve"> sintomas</w:t>
      </w:r>
      <w:r w:rsidR="00590BED" w:rsidRPr="00755E54">
        <w:rPr>
          <w:rFonts w:ascii="Arial" w:hAnsi="Arial" w:cs="Arial"/>
          <w:lang w:val="pt-BR"/>
        </w:rPr>
        <w:t xml:space="preserve"> a </w:t>
      </w:r>
      <w:r w:rsidRPr="00755E54">
        <w:rPr>
          <w:rFonts w:ascii="Arial" w:hAnsi="Arial" w:cs="Arial"/>
          <w:lang w:val="pt-BR"/>
        </w:rPr>
        <w:t xml:space="preserve">febre alta, dor no corpo, dor de cabeça e </w:t>
      </w:r>
      <w:r w:rsidR="0038106F" w:rsidRPr="00755E54">
        <w:rPr>
          <w:rFonts w:ascii="Arial" w:hAnsi="Arial" w:cs="Arial"/>
          <w:lang w:val="pt-BR"/>
        </w:rPr>
        <w:t>cansaço</w:t>
      </w:r>
      <w:r w:rsidRPr="00755E54">
        <w:rPr>
          <w:rFonts w:ascii="Arial" w:hAnsi="Arial" w:cs="Arial"/>
          <w:lang w:val="pt-BR"/>
        </w:rPr>
        <w:t>), v</w:t>
      </w:r>
      <w:r w:rsidR="0038586D" w:rsidRPr="00755E54">
        <w:rPr>
          <w:rFonts w:ascii="Arial" w:hAnsi="Arial" w:cs="Arial"/>
          <w:lang w:val="pt-BR"/>
        </w:rPr>
        <w:t xml:space="preserve">írus (são seres </w:t>
      </w:r>
      <w:r w:rsidRPr="00755E54">
        <w:rPr>
          <w:rFonts w:ascii="Arial" w:hAnsi="Arial" w:cs="Arial"/>
          <w:lang w:val="pt-BR"/>
        </w:rPr>
        <w:t xml:space="preserve">muito pequenos que podem atacar </w:t>
      </w:r>
      <w:r w:rsidR="0038106F" w:rsidRPr="00755E54">
        <w:rPr>
          <w:rFonts w:ascii="Arial" w:hAnsi="Arial" w:cs="Arial"/>
          <w:lang w:val="pt-BR"/>
        </w:rPr>
        <w:t>as</w:t>
      </w:r>
      <w:r w:rsidRPr="00755E54">
        <w:rPr>
          <w:rFonts w:ascii="Arial" w:hAnsi="Arial" w:cs="Arial"/>
          <w:lang w:val="pt-BR"/>
        </w:rPr>
        <w:t xml:space="preserve"> células</w:t>
      </w:r>
      <w:r w:rsidR="0038106F" w:rsidRPr="00755E54">
        <w:rPr>
          <w:rFonts w:ascii="Arial" w:hAnsi="Arial" w:cs="Arial"/>
          <w:lang w:val="pt-BR"/>
        </w:rPr>
        <w:t xml:space="preserve"> do corpo</w:t>
      </w:r>
      <w:r w:rsidRPr="00755E54">
        <w:rPr>
          <w:rFonts w:ascii="Arial" w:hAnsi="Arial" w:cs="Arial"/>
          <w:lang w:val="pt-BR"/>
        </w:rPr>
        <w:t xml:space="preserve"> e causar doenças), vírus influenza A ( é o vírus que causa gripe</w:t>
      </w:r>
      <w:r w:rsidR="0038586D" w:rsidRPr="00755E54">
        <w:rPr>
          <w:rFonts w:ascii="Arial" w:hAnsi="Arial" w:cs="Arial"/>
          <w:lang w:val="pt-BR"/>
        </w:rPr>
        <w:t>;</w:t>
      </w:r>
      <w:r w:rsidR="00A16D5E" w:rsidRPr="00755E54">
        <w:rPr>
          <w:rFonts w:ascii="Arial" w:hAnsi="Arial" w:cs="Arial"/>
          <w:lang w:val="pt-BR"/>
        </w:rPr>
        <w:t xml:space="preserve"> </w:t>
      </w:r>
      <w:r w:rsidRPr="00755E54">
        <w:rPr>
          <w:rFonts w:ascii="Arial" w:hAnsi="Arial" w:cs="Arial"/>
          <w:lang w:val="pt-BR"/>
        </w:rPr>
        <w:t>e</w:t>
      </w:r>
      <w:r w:rsidR="0038586D" w:rsidRPr="00755E54">
        <w:rPr>
          <w:rFonts w:ascii="Arial" w:hAnsi="Arial" w:cs="Arial"/>
          <w:lang w:val="pt-BR"/>
        </w:rPr>
        <w:t>,</w:t>
      </w:r>
      <w:r w:rsidRPr="00755E54">
        <w:rPr>
          <w:rFonts w:ascii="Arial" w:hAnsi="Arial" w:cs="Arial"/>
          <w:lang w:val="pt-BR"/>
        </w:rPr>
        <w:t xml:space="preserve"> quando é do tipo H1N1, causa a gripe H1N1 conhecida </w:t>
      </w:r>
      <w:r w:rsidR="00E23A8F" w:rsidRPr="00755E54">
        <w:rPr>
          <w:rFonts w:ascii="Arial" w:hAnsi="Arial" w:cs="Arial"/>
          <w:lang w:val="pt-BR"/>
        </w:rPr>
        <w:t xml:space="preserve">também </w:t>
      </w:r>
      <w:r w:rsidR="0038586D" w:rsidRPr="00755E54">
        <w:rPr>
          <w:rFonts w:ascii="Arial" w:hAnsi="Arial" w:cs="Arial"/>
          <w:lang w:val="pt-BR"/>
        </w:rPr>
        <w:t>como gripe suína) e febre (</w:t>
      </w:r>
      <w:r w:rsidRPr="00755E54">
        <w:rPr>
          <w:rFonts w:ascii="Arial" w:hAnsi="Arial" w:cs="Arial"/>
          <w:lang w:val="pt-BR"/>
        </w:rPr>
        <w:t xml:space="preserve">quando a temperatura do corpo aumenta muito e </w:t>
      </w:r>
      <w:r w:rsidR="0038586D" w:rsidRPr="00755E54">
        <w:rPr>
          <w:rFonts w:ascii="Arial" w:hAnsi="Arial" w:cs="Arial"/>
          <w:lang w:val="pt-BR"/>
        </w:rPr>
        <w:t xml:space="preserve">então surge a sensação de </w:t>
      </w:r>
      <w:r w:rsidRPr="00755E54">
        <w:rPr>
          <w:rFonts w:ascii="Arial" w:hAnsi="Arial" w:cs="Arial"/>
          <w:lang w:val="pt-BR"/>
        </w:rPr>
        <w:t>fra</w:t>
      </w:r>
      <w:r w:rsidR="0038586D" w:rsidRPr="00755E54">
        <w:rPr>
          <w:rFonts w:ascii="Arial" w:hAnsi="Arial" w:cs="Arial"/>
          <w:lang w:val="pt-BR"/>
        </w:rPr>
        <w:t>queza e frio mesmo</w:t>
      </w:r>
      <w:r w:rsidRPr="00755E54">
        <w:rPr>
          <w:rFonts w:ascii="Arial" w:hAnsi="Arial" w:cs="Arial"/>
          <w:lang w:val="pt-BR"/>
        </w:rPr>
        <w:t xml:space="preserve"> </w:t>
      </w:r>
      <w:r w:rsidR="0038586D" w:rsidRPr="00755E54">
        <w:rPr>
          <w:rFonts w:ascii="Arial" w:hAnsi="Arial" w:cs="Arial"/>
          <w:lang w:val="pt-BR"/>
        </w:rPr>
        <w:t>transpirando</w:t>
      </w:r>
      <w:r w:rsidRPr="00755E54">
        <w:rPr>
          <w:rFonts w:ascii="Arial" w:hAnsi="Arial" w:cs="Arial"/>
          <w:lang w:val="pt-BR"/>
        </w:rPr>
        <w:t>).</w:t>
      </w:r>
    </w:p>
    <w:p w14:paraId="557D810F" w14:textId="7A2C90AA" w:rsidR="00174658" w:rsidRPr="00755E54" w:rsidRDefault="004310C0" w:rsidP="007575D8">
      <w:pPr>
        <w:spacing w:before="283" w:after="227" w:line="360" w:lineRule="auto"/>
        <w:ind w:firstLine="709"/>
        <w:jc w:val="both"/>
        <w:rPr>
          <w:rFonts w:ascii="Arial" w:hAnsi="Arial" w:cs="Arial"/>
          <w:b/>
          <w:bCs/>
          <w:iCs/>
          <w:lang w:val="pt-BR"/>
        </w:rPr>
      </w:pPr>
      <w:r w:rsidRPr="00755E54">
        <w:rPr>
          <w:rFonts w:ascii="Arial" w:hAnsi="Arial" w:cs="Arial"/>
          <w:b/>
          <w:bCs/>
          <w:iCs/>
          <w:lang w:val="pt-BR"/>
        </w:rPr>
        <w:lastRenderedPageBreak/>
        <w:t>A Peça</w:t>
      </w:r>
    </w:p>
    <w:p w14:paraId="3641CD56" w14:textId="2C46B84C" w:rsidR="004310C0" w:rsidRPr="00755E54" w:rsidRDefault="0038586D" w:rsidP="00D1224C">
      <w:pPr>
        <w:spacing w:line="360" w:lineRule="auto"/>
        <w:ind w:firstLine="709"/>
        <w:jc w:val="both"/>
        <w:rPr>
          <w:rFonts w:ascii="Arial" w:hAnsi="Arial" w:cs="Arial"/>
          <w:lang w:val="pt-BR"/>
        </w:rPr>
      </w:pPr>
      <w:r w:rsidRPr="00755E54">
        <w:rPr>
          <w:rFonts w:ascii="Arial" w:hAnsi="Arial" w:cs="Arial"/>
          <w:lang w:val="pt-BR"/>
        </w:rPr>
        <w:t>Quando a</w:t>
      </w:r>
      <w:r w:rsidR="00BB11C1" w:rsidRPr="00755E54">
        <w:rPr>
          <w:rFonts w:ascii="Arial" w:hAnsi="Arial" w:cs="Arial"/>
          <w:lang w:val="pt-BR"/>
        </w:rPr>
        <w:t xml:space="preserve"> peça teve início,</w:t>
      </w:r>
      <w:r w:rsidR="00365D51" w:rsidRPr="00755E54">
        <w:rPr>
          <w:rFonts w:ascii="Arial" w:hAnsi="Arial" w:cs="Arial"/>
          <w:lang w:val="pt-BR"/>
        </w:rPr>
        <w:t xml:space="preserve"> os personagens revelaram suas</w:t>
      </w:r>
      <w:r w:rsidR="00BB11C1" w:rsidRPr="00755E54">
        <w:rPr>
          <w:rFonts w:ascii="Arial" w:hAnsi="Arial" w:cs="Arial"/>
          <w:lang w:val="pt-BR"/>
        </w:rPr>
        <w:t xml:space="preserve"> características.</w:t>
      </w:r>
      <w:r w:rsidR="004310C0" w:rsidRPr="00755E54">
        <w:rPr>
          <w:rFonts w:ascii="Arial" w:hAnsi="Arial" w:cs="Arial"/>
          <w:lang w:val="pt-BR"/>
        </w:rPr>
        <w:t xml:space="preserve"> </w:t>
      </w:r>
      <w:r w:rsidR="00BB11C1" w:rsidRPr="00755E54">
        <w:rPr>
          <w:rFonts w:ascii="Arial" w:hAnsi="Arial" w:cs="Arial"/>
          <w:lang w:val="pt-BR"/>
        </w:rPr>
        <w:t>O P</w:t>
      </w:r>
      <w:r w:rsidR="004310C0" w:rsidRPr="00755E54">
        <w:rPr>
          <w:rFonts w:ascii="Arial" w:hAnsi="Arial" w:cs="Arial"/>
          <w:lang w:val="pt-BR"/>
        </w:rPr>
        <w:t xml:space="preserve">orquinho </w:t>
      </w:r>
      <w:r w:rsidR="008C15A5" w:rsidRPr="00755E54">
        <w:rPr>
          <w:rFonts w:ascii="Arial" w:hAnsi="Arial" w:cs="Arial"/>
          <w:lang w:val="pt-BR"/>
        </w:rPr>
        <w:t>era</w:t>
      </w:r>
      <w:r w:rsidR="004310C0" w:rsidRPr="00755E54">
        <w:rPr>
          <w:rFonts w:ascii="Arial" w:hAnsi="Arial" w:cs="Arial"/>
          <w:lang w:val="pt-BR"/>
        </w:rPr>
        <w:t xml:space="preserve"> atencioso, alegre e muito prestativo, gosta</w:t>
      </w:r>
      <w:r w:rsidR="008C15A5" w:rsidRPr="00755E54">
        <w:rPr>
          <w:rFonts w:ascii="Arial" w:hAnsi="Arial" w:cs="Arial"/>
          <w:lang w:val="pt-BR"/>
        </w:rPr>
        <w:t>va</w:t>
      </w:r>
      <w:r w:rsidR="004310C0" w:rsidRPr="00755E54">
        <w:rPr>
          <w:rFonts w:ascii="Arial" w:hAnsi="Arial" w:cs="Arial"/>
          <w:lang w:val="pt-BR"/>
        </w:rPr>
        <w:t xml:space="preserve"> de conversar</w:t>
      </w:r>
      <w:r w:rsidR="00BB11C1" w:rsidRPr="00755E54">
        <w:rPr>
          <w:rFonts w:ascii="Arial" w:hAnsi="Arial" w:cs="Arial"/>
          <w:lang w:val="pt-BR"/>
        </w:rPr>
        <w:t>,</w:t>
      </w:r>
      <w:r w:rsidR="004310C0" w:rsidRPr="00755E54">
        <w:rPr>
          <w:rFonts w:ascii="Arial" w:hAnsi="Arial" w:cs="Arial"/>
          <w:lang w:val="pt-BR"/>
        </w:rPr>
        <w:t xml:space="preserve"> e explica</w:t>
      </w:r>
      <w:r w:rsidR="00365D51" w:rsidRPr="00755E54">
        <w:rPr>
          <w:rFonts w:ascii="Arial" w:hAnsi="Arial" w:cs="Arial"/>
          <w:lang w:val="pt-BR"/>
        </w:rPr>
        <w:t>va</w:t>
      </w:r>
      <w:r w:rsidR="004310C0" w:rsidRPr="00755E54">
        <w:rPr>
          <w:rFonts w:ascii="Arial" w:hAnsi="Arial" w:cs="Arial"/>
          <w:lang w:val="pt-BR"/>
        </w:rPr>
        <w:t xml:space="preserve"> </w:t>
      </w:r>
      <w:r w:rsidR="00365D51" w:rsidRPr="00755E54">
        <w:rPr>
          <w:rFonts w:ascii="Arial" w:hAnsi="Arial" w:cs="Arial"/>
          <w:lang w:val="pt-BR"/>
        </w:rPr>
        <w:t>s</w:t>
      </w:r>
      <w:r w:rsidRPr="00755E54">
        <w:rPr>
          <w:rFonts w:ascii="Arial" w:hAnsi="Arial" w:cs="Arial"/>
          <w:lang w:val="pt-BR"/>
        </w:rPr>
        <w:t>obre como</w:t>
      </w:r>
      <w:r w:rsidR="00BB11C1" w:rsidRPr="00755E54">
        <w:rPr>
          <w:rFonts w:ascii="Arial" w:hAnsi="Arial" w:cs="Arial"/>
          <w:lang w:val="pt-BR"/>
        </w:rPr>
        <w:t xml:space="preserve"> a gripe</w:t>
      </w:r>
      <w:r w:rsidRPr="00755E54">
        <w:rPr>
          <w:rFonts w:ascii="Arial" w:hAnsi="Arial" w:cs="Arial"/>
          <w:lang w:val="pt-BR"/>
        </w:rPr>
        <w:t xml:space="preserve"> havia surgido. Explicava, ainda, </w:t>
      </w:r>
      <w:r w:rsidR="00BB11C1" w:rsidRPr="00755E54">
        <w:rPr>
          <w:rFonts w:ascii="Arial" w:hAnsi="Arial" w:cs="Arial"/>
          <w:lang w:val="pt-BR"/>
        </w:rPr>
        <w:t>os</w:t>
      </w:r>
      <w:r w:rsidR="004310C0" w:rsidRPr="00755E54">
        <w:rPr>
          <w:rFonts w:ascii="Arial" w:hAnsi="Arial" w:cs="Arial"/>
          <w:lang w:val="pt-BR"/>
        </w:rPr>
        <w:t xml:space="preserve"> principais sintomas e </w:t>
      </w:r>
      <w:r w:rsidRPr="00755E54">
        <w:rPr>
          <w:rFonts w:ascii="Arial" w:hAnsi="Arial" w:cs="Arial"/>
          <w:lang w:val="pt-BR"/>
        </w:rPr>
        <w:t>formas de prevenção, incluindo a vacinação. O V</w:t>
      </w:r>
      <w:r w:rsidR="004310C0" w:rsidRPr="00755E54">
        <w:rPr>
          <w:rFonts w:ascii="Arial" w:hAnsi="Arial" w:cs="Arial"/>
          <w:lang w:val="pt-BR"/>
        </w:rPr>
        <w:t>írus</w:t>
      </w:r>
      <w:r w:rsidRPr="00755E54">
        <w:rPr>
          <w:rFonts w:ascii="Arial" w:hAnsi="Arial" w:cs="Arial"/>
          <w:lang w:val="pt-BR"/>
        </w:rPr>
        <w:t>,</w:t>
      </w:r>
      <w:r w:rsidR="004310C0" w:rsidRPr="00755E54">
        <w:rPr>
          <w:rFonts w:ascii="Arial" w:hAnsi="Arial" w:cs="Arial"/>
          <w:lang w:val="pt-BR"/>
        </w:rPr>
        <w:t xml:space="preserve"> </w:t>
      </w:r>
      <w:r w:rsidRPr="00755E54">
        <w:rPr>
          <w:rFonts w:ascii="Arial" w:hAnsi="Arial" w:cs="Arial"/>
          <w:lang w:val="pt-BR"/>
        </w:rPr>
        <w:t xml:space="preserve">por sua vez, </w:t>
      </w:r>
      <w:r w:rsidR="008C15A5" w:rsidRPr="00755E54">
        <w:rPr>
          <w:rFonts w:ascii="Arial" w:hAnsi="Arial" w:cs="Arial"/>
          <w:lang w:val="pt-BR"/>
        </w:rPr>
        <w:t>era</w:t>
      </w:r>
      <w:r w:rsidR="004310C0" w:rsidRPr="00755E54">
        <w:rPr>
          <w:rFonts w:ascii="Arial" w:hAnsi="Arial" w:cs="Arial"/>
          <w:lang w:val="pt-BR"/>
        </w:rPr>
        <w:t xml:space="preserve"> desafiador</w:t>
      </w:r>
      <w:r w:rsidR="00BB11C1" w:rsidRPr="00755E54">
        <w:rPr>
          <w:rFonts w:ascii="Arial" w:hAnsi="Arial" w:cs="Arial"/>
          <w:lang w:val="pt-BR"/>
        </w:rPr>
        <w:t xml:space="preserve"> e estava sempre muito agitado</w:t>
      </w:r>
      <w:r w:rsidR="004310C0" w:rsidRPr="00755E54">
        <w:rPr>
          <w:rFonts w:ascii="Arial" w:hAnsi="Arial" w:cs="Arial"/>
          <w:lang w:val="pt-BR"/>
        </w:rPr>
        <w:t>, mostra</w:t>
      </w:r>
      <w:r w:rsidR="008C15A5" w:rsidRPr="00755E54">
        <w:rPr>
          <w:rFonts w:ascii="Arial" w:hAnsi="Arial" w:cs="Arial"/>
          <w:lang w:val="pt-BR"/>
        </w:rPr>
        <w:t>va</w:t>
      </w:r>
      <w:r w:rsidR="004310C0" w:rsidRPr="00755E54">
        <w:rPr>
          <w:rFonts w:ascii="Arial" w:hAnsi="Arial" w:cs="Arial"/>
          <w:lang w:val="pt-BR"/>
        </w:rPr>
        <w:t xml:space="preserve"> os principais </w:t>
      </w:r>
      <w:r w:rsidR="00BB11C1" w:rsidRPr="00755E54">
        <w:rPr>
          <w:rFonts w:ascii="Arial" w:hAnsi="Arial" w:cs="Arial"/>
          <w:lang w:val="pt-BR"/>
        </w:rPr>
        <w:t>meios d</w:t>
      </w:r>
      <w:r w:rsidR="004310C0" w:rsidRPr="00755E54">
        <w:rPr>
          <w:rFonts w:ascii="Arial" w:hAnsi="Arial" w:cs="Arial"/>
          <w:lang w:val="pt-BR"/>
        </w:rPr>
        <w:t xml:space="preserve">e transmissão da gripe H1N1. </w:t>
      </w:r>
    </w:p>
    <w:p w14:paraId="0E44B595" w14:textId="34D1A79C" w:rsidR="0059411F" w:rsidRPr="00755E54" w:rsidRDefault="0059411F" w:rsidP="007575D8">
      <w:pPr>
        <w:spacing w:before="283" w:after="227" w:line="360" w:lineRule="auto"/>
        <w:ind w:firstLine="709"/>
        <w:jc w:val="both"/>
        <w:rPr>
          <w:rFonts w:ascii="Arial" w:hAnsi="Arial" w:cs="Arial"/>
          <w:b/>
          <w:lang w:val="pt-BR"/>
        </w:rPr>
      </w:pPr>
      <w:r w:rsidRPr="00755E54">
        <w:rPr>
          <w:rFonts w:ascii="Arial" w:hAnsi="Arial" w:cs="Arial"/>
          <w:b/>
          <w:bCs/>
          <w:iCs/>
          <w:lang w:val="pt-BR"/>
        </w:rPr>
        <w:t>Medidas de Profilaxia</w:t>
      </w:r>
    </w:p>
    <w:p w14:paraId="7CF6CF0C" w14:textId="334E6EA6" w:rsidR="0059411F" w:rsidRPr="00755E54" w:rsidRDefault="0059411F" w:rsidP="00BB11C1">
      <w:pPr>
        <w:autoSpaceDE w:val="0"/>
        <w:autoSpaceDN w:val="0"/>
        <w:adjustRightInd w:val="0"/>
        <w:spacing w:line="360" w:lineRule="auto"/>
        <w:jc w:val="both"/>
        <w:rPr>
          <w:rFonts w:ascii="Arial" w:hAnsi="Arial" w:cs="Arial"/>
          <w:lang w:val="pt-BR"/>
        </w:rPr>
      </w:pPr>
      <w:r w:rsidRPr="00755E54">
        <w:rPr>
          <w:rFonts w:ascii="Arial" w:hAnsi="Arial" w:cs="Arial"/>
          <w:lang w:val="pt-BR"/>
        </w:rPr>
        <w:t xml:space="preserve">Para que ficasse claro </w:t>
      </w:r>
      <w:r w:rsidR="00BB11C1" w:rsidRPr="00755E54">
        <w:rPr>
          <w:rFonts w:ascii="Arial" w:hAnsi="Arial" w:cs="Arial"/>
          <w:lang w:val="pt-BR"/>
        </w:rPr>
        <w:t>os conceitos introduzidos através d</w:t>
      </w:r>
      <w:r w:rsidRPr="00755E54">
        <w:rPr>
          <w:rFonts w:ascii="Arial" w:hAnsi="Arial" w:cs="Arial"/>
          <w:lang w:val="pt-BR"/>
        </w:rPr>
        <w:t xml:space="preserve">a peça, </w:t>
      </w:r>
      <w:r w:rsidR="00F35A50" w:rsidRPr="00755E54">
        <w:rPr>
          <w:rFonts w:ascii="Arial" w:hAnsi="Arial" w:cs="Arial"/>
          <w:lang w:val="pt-BR"/>
        </w:rPr>
        <w:t>esclareceu-se</w:t>
      </w:r>
      <w:r w:rsidR="006D1864" w:rsidRPr="00755E54">
        <w:rPr>
          <w:rFonts w:ascii="Arial" w:hAnsi="Arial" w:cs="Arial"/>
          <w:lang w:val="pt-BR"/>
        </w:rPr>
        <w:t xml:space="preserve"> </w:t>
      </w:r>
      <w:r w:rsidRPr="00755E54">
        <w:rPr>
          <w:rFonts w:ascii="Arial" w:hAnsi="Arial" w:cs="Arial"/>
          <w:lang w:val="pt-BR"/>
        </w:rPr>
        <w:t>cada uma das maneiras de preve</w:t>
      </w:r>
      <w:r w:rsidR="00BB11C1" w:rsidRPr="00755E54">
        <w:rPr>
          <w:rFonts w:ascii="Arial" w:hAnsi="Arial" w:cs="Arial"/>
          <w:lang w:val="pt-BR"/>
        </w:rPr>
        <w:t>nir o contágio pelo vírus H1N1, após a peça do teatro.</w:t>
      </w:r>
      <w:r w:rsidR="0072783A" w:rsidRPr="00755E54">
        <w:rPr>
          <w:rFonts w:ascii="Arial" w:hAnsi="Arial" w:cs="Arial"/>
          <w:lang w:val="pt-BR"/>
        </w:rPr>
        <w:t xml:space="preserve"> A maneira como isto</w:t>
      </w:r>
      <w:r w:rsidR="003756C0" w:rsidRPr="00755E54">
        <w:rPr>
          <w:rFonts w:ascii="Arial" w:hAnsi="Arial" w:cs="Arial"/>
          <w:lang w:val="pt-BR"/>
        </w:rPr>
        <w:t xml:space="preserve"> foi feito está relatado abaixo, porém foi utilizado vocabulário adequado para o público em questão.</w:t>
      </w:r>
    </w:p>
    <w:p w14:paraId="38DAA912" w14:textId="77777777" w:rsidR="007B3041" w:rsidRPr="00755E54" w:rsidRDefault="007B3041" w:rsidP="00BB11C1">
      <w:pPr>
        <w:autoSpaceDE w:val="0"/>
        <w:autoSpaceDN w:val="0"/>
        <w:adjustRightInd w:val="0"/>
        <w:spacing w:line="360" w:lineRule="auto"/>
        <w:jc w:val="both"/>
        <w:rPr>
          <w:rFonts w:ascii="Arial" w:hAnsi="Arial" w:cs="Arial"/>
          <w:lang w:val="pt-BR"/>
        </w:rPr>
      </w:pPr>
    </w:p>
    <w:p w14:paraId="2371E8DC" w14:textId="621FF8A5" w:rsidR="00E05AA3" w:rsidRPr="00755E54" w:rsidRDefault="0059411F" w:rsidP="007575D8">
      <w:pPr>
        <w:autoSpaceDE w:val="0"/>
        <w:autoSpaceDN w:val="0"/>
        <w:adjustRightInd w:val="0"/>
        <w:spacing w:line="360" w:lineRule="auto"/>
        <w:ind w:firstLine="1066"/>
        <w:jc w:val="both"/>
        <w:rPr>
          <w:rFonts w:ascii="Arial" w:hAnsi="Arial" w:cs="Arial"/>
          <w:lang w:val="pt-BR"/>
        </w:rPr>
      </w:pPr>
      <w:r w:rsidRPr="00755E54">
        <w:rPr>
          <w:rFonts w:ascii="Arial" w:hAnsi="Arial" w:cs="Arial"/>
          <w:b/>
          <w:lang w:val="pt-BR"/>
        </w:rPr>
        <w:t>Higienização das mãos</w:t>
      </w:r>
      <w:r w:rsidRPr="00755E54">
        <w:rPr>
          <w:rFonts w:ascii="Arial" w:hAnsi="Arial" w:cs="Arial"/>
          <w:lang w:val="pt-BR"/>
        </w:rPr>
        <w:t xml:space="preserve"> </w:t>
      </w:r>
      <w:r w:rsidR="00E05AA3" w:rsidRPr="00755E54">
        <w:rPr>
          <w:rFonts w:ascii="Arial" w:hAnsi="Arial" w:cs="Arial"/>
          <w:lang w:val="pt-BR"/>
        </w:rPr>
        <w:t xml:space="preserve">As mãos </w:t>
      </w:r>
      <w:r w:rsidR="00BB11C1" w:rsidRPr="00755E54">
        <w:rPr>
          <w:rFonts w:ascii="Arial" w:hAnsi="Arial" w:cs="Arial"/>
          <w:lang w:val="pt-BR"/>
        </w:rPr>
        <w:t xml:space="preserve">- </w:t>
      </w:r>
      <w:r w:rsidR="00E05AA3" w:rsidRPr="00755E54">
        <w:rPr>
          <w:rFonts w:ascii="Arial" w:hAnsi="Arial" w:cs="Arial"/>
          <w:lang w:val="pt-BR"/>
        </w:rPr>
        <w:t>como um dos principais vetores para a transmissão de doenças</w:t>
      </w:r>
      <w:r w:rsidR="00BB11C1" w:rsidRPr="00755E54">
        <w:rPr>
          <w:rFonts w:ascii="Arial" w:hAnsi="Arial" w:cs="Arial"/>
          <w:lang w:val="pt-BR"/>
        </w:rPr>
        <w:t xml:space="preserve"> -</w:t>
      </w:r>
      <w:r w:rsidR="00E05AA3" w:rsidRPr="00755E54">
        <w:rPr>
          <w:rFonts w:ascii="Arial" w:hAnsi="Arial" w:cs="Arial"/>
          <w:lang w:val="pt-BR"/>
        </w:rPr>
        <w:t xml:space="preserve"> deve</w:t>
      </w:r>
      <w:r w:rsidR="00421D12" w:rsidRPr="00755E54">
        <w:rPr>
          <w:rFonts w:ascii="Arial" w:hAnsi="Arial" w:cs="Arial"/>
          <w:lang w:val="pt-BR"/>
        </w:rPr>
        <w:t>riam</w:t>
      </w:r>
      <w:r w:rsidR="00E05AA3" w:rsidRPr="00755E54">
        <w:rPr>
          <w:rFonts w:ascii="Arial" w:hAnsi="Arial" w:cs="Arial"/>
          <w:lang w:val="pt-BR"/>
        </w:rPr>
        <w:t xml:space="preserve"> ser sempre lavada</w:t>
      </w:r>
      <w:r w:rsidR="00DD622B" w:rsidRPr="00755E54">
        <w:rPr>
          <w:rFonts w:ascii="Arial" w:hAnsi="Arial" w:cs="Arial"/>
          <w:lang w:val="pt-BR"/>
        </w:rPr>
        <w:t>s</w:t>
      </w:r>
      <w:r w:rsidR="00E05AA3" w:rsidRPr="00755E54">
        <w:rPr>
          <w:rFonts w:ascii="Arial" w:hAnsi="Arial" w:cs="Arial"/>
          <w:lang w:val="pt-BR"/>
        </w:rPr>
        <w:t xml:space="preserve">, principalmente com água e sabão. </w:t>
      </w:r>
      <w:r w:rsidR="007B3041" w:rsidRPr="00755E54">
        <w:rPr>
          <w:rFonts w:ascii="Arial" w:hAnsi="Arial" w:cs="Arial"/>
          <w:lang w:val="pt-BR"/>
        </w:rPr>
        <w:t>Nesta atividade, questionamentos foram sugeridos, como:</w:t>
      </w:r>
      <w:r w:rsidR="00421D12" w:rsidRPr="00755E54">
        <w:rPr>
          <w:rFonts w:ascii="Arial" w:hAnsi="Arial" w:cs="Arial"/>
          <w:lang w:val="pt-BR"/>
        </w:rPr>
        <w:t xml:space="preserve"> </w:t>
      </w:r>
      <w:r w:rsidR="007B3041" w:rsidRPr="00755E54">
        <w:rPr>
          <w:rFonts w:ascii="Arial" w:hAnsi="Arial" w:cs="Arial"/>
          <w:lang w:val="pt-BR"/>
        </w:rPr>
        <w:t xml:space="preserve">a frequência e o motivo para a lavagem das </w:t>
      </w:r>
      <w:r w:rsidR="00E05AA3" w:rsidRPr="00755E54">
        <w:rPr>
          <w:rFonts w:ascii="Arial" w:hAnsi="Arial" w:cs="Arial"/>
          <w:lang w:val="pt-BR"/>
        </w:rPr>
        <w:t>mãos</w:t>
      </w:r>
      <w:r w:rsidR="007B3041" w:rsidRPr="00755E54">
        <w:rPr>
          <w:rFonts w:ascii="Arial" w:hAnsi="Arial" w:cs="Arial"/>
          <w:lang w:val="pt-BR"/>
        </w:rPr>
        <w:t xml:space="preserve"> e a importância de</w:t>
      </w:r>
      <w:r w:rsidR="00E05AA3" w:rsidRPr="00755E54">
        <w:rPr>
          <w:rFonts w:ascii="Arial" w:hAnsi="Arial" w:cs="Arial"/>
          <w:lang w:val="pt-BR"/>
        </w:rPr>
        <w:t xml:space="preserve"> </w:t>
      </w:r>
      <w:r w:rsidR="00421D12" w:rsidRPr="00755E54">
        <w:rPr>
          <w:rFonts w:ascii="Arial" w:hAnsi="Arial" w:cs="Arial"/>
          <w:lang w:val="pt-BR"/>
        </w:rPr>
        <w:t xml:space="preserve">se </w:t>
      </w:r>
      <w:r w:rsidR="00E05AA3" w:rsidRPr="00755E54">
        <w:rPr>
          <w:rFonts w:ascii="Arial" w:hAnsi="Arial" w:cs="Arial"/>
          <w:lang w:val="pt-BR"/>
        </w:rPr>
        <w:t>evita</w:t>
      </w:r>
      <w:r w:rsidR="007B3041" w:rsidRPr="00755E54">
        <w:rPr>
          <w:rFonts w:ascii="Arial" w:hAnsi="Arial" w:cs="Arial"/>
          <w:lang w:val="pt-BR"/>
        </w:rPr>
        <w:t>r</w:t>
      </w:r>
      <w:r w:rsidR="00E05AA3" w:rsidRPr="00755E54">
        <w:rPr>
          <w:rFonts w:ascii="Arial" w:hAnsi="Arial" w:cs="Arial"/>
          <w:lang w:val="pt-BR"/>
        </w:rPr>
        <w:t xml:space="preserve"> levar a </w:t>
      </w:r>
      <w:r w:rsidR="00BB11C1" w:rsidRPr="00755E54">
        <w:rPr>
          <w:rFonts w:ascii="Arial" w:hAnsi="Arial" w:cs="Arial"/>
          <w:lang w:val="pt-BR"/>
        </w:rPr>
        <w:t>mão à boca e aos olho</w:t>
      </w:r>
      <w:r w:rsidR="007B3041" w:rsidRPr="00755E54">
        <w:rPr>
          <w:rFonts w:ascii="Arial" w:hAnsi="Arial" w:cs="Arial"/>
          <w:lang w:val="pt-BR"/>
        </w:rPr>
        <w:t>s</w:t>
      </w:r>
      <w:r w:rsidR="00E05AA3" w:rsidRPr="00755E54">
        <w:rPr>
          <w:rFonts w:ascii="Arial" w:hAnsi="Arial" w:cs="Arial"/>
          <w:lang w:val="pt-BR"/>
        </w:rPr>
        <w:t xml:space="preserve">. </w:t>
      </w:r>
      <w:r w:rsidR="007B3041" w:rsidRPr="00755E54">
        <w:rPr>
          <w:rFonts w:ascii="Arial" w:hAnsi="Arial" w:cs="Arial"/>
          <w:lang w:val="pt-BR"/>
        </w:rPr>
        <w:t>Foi elucidada</w:t>
      </w:r>
      <w:r w:rsidRPr="00755E54">
        <w:rPr>
          <w:rFonts w:ascii="Arial" w:hAnsi="Arial" w:cs="Arial"/>
          <w:lang w:val="pt-BR"/>
        </w:rPr>
        <w:t xml:space="preserve"> também a maneira adequada de se higienizar as mãos.</w:t>
      </w:r>
    </w:p>
    <w:p w14:paraId="63FF102B" w14:textId="1EA01EAF" w:rsidR="00E05AA3" w:rsidRPr="00755E54" w:rsidRDefault="0059411F" w:rsidP="007575D8">
      <w:pPr>
        <w:autoSpaceDE w:val="0"/>
        <w:autoSpaceDN w:val="0"/>
        <w:adjustRightInd w:val="0"/>
        <w:spacing w:line="360" w:lineRule="auto"/>
        <w:ind w:firstLine="1066"/>
        <w:jc w:val="both"/>
        <w:rPr>
          <w:rFonts w:ascii="Arial" w:hAnsi="Arial" w:cs="Arial"/>
          <w:lang w:val="pt-BR"/>
        </w:rPr>
      </w:pPr>
      <w:r w:rsidRPr="00755E54">
        <w:rPr>
          <w:rFonts w:ascii="Arial" w:hAnsi="Arial" w:cs="Arial"/>
          <w:b/>
          <w:lang w:val="pt-BR"/>
        </w:rPr>
        <w:t>E</w:t>
      </w:r>
      <w:r w:rsidR="00E05AA3" w:rsidRPr="00755E54">
        <w:rPr>
          <w:rFonts w:ascii="Arial" w:hAnsi="Arial" w:cs="Arial"/>
          <w:b/>
          <w:lang w:val="pt-BR"/>
        </w:rPr>
        <w:t>mpr</w:t>
      </w:r>
      <w:r w:rsidRPr="00755E54">
        <w:rPr>
          <w:rFonts w:ascii="Arial" w:hAnsi="Arial" w:cs="Arial"/>
          <w:b/>
          <w:lang w:val="pt-BR"/>
        </w:rPr>
        <w:t>é</w:t>
      </w:r>
      <w:r w:rsidR="00E05AA3" w:rsidRPr="00755E54">
        <w:rPr>
          <w:rFonts w:ascii="Arial" w:hAnsi="Arial" w:cs="Arial"/>
          <w:b/>
          <w:lang w:val="pt-BR"/>
        </w:rPr>
        <w:t>st</w:t>
      </w:r>
      <w:r w:rsidRPr="00755E54">
        <w:rPr>
          <w:rFonts w:ascii="Arial" w:hAnsi="Arial" w:cs="Arial"/>
          <w:b/>
          <w:lang w:val="pt-BR"/>
        </w:rPr>
        <w:t>imo</w:t>
      </w:r>
      <w:r w:rsidR="00E05AA3" w:rsidRPr="00755E54">
        <w:rPr>
          <w:rFonts w:ascii="Arial" w:hAnsi="Arial" w:cs="Arial"/>
          <w:b/>
          <w:lang w:val="pt-BR"/>
        </w:rPr>
        <w:t xml:space="preserve"> </w:t>
      </w:r>
      <w:r w:rsidRPr="00755E54">
        <w:rPr>
          <w:rFonts w:ascii="Arial" w:hAnsi="Arial" w:cs="Arial"/>
          <w:b/>
          <w:lang w:val="pt-BR"/>
        </w:rPr>
        <w:t xml:space="preserve">de </w:t>
      </w:r>
      <w:r w:rsidR="00E05AA3" w:rsidRPr="00755E54">
        <w:rPr>
          <w:rFonts w:ascii="Arial" w:hAnsi="Arial" w:cs="Arial"/>
          <w:b/>
          <w:lang w:val="pt-BR"/>
        </w:rPr>
        <w:t xml:space="preserve">objetos </w:t>
      </w:r>
      <w:r w:rsidRPr="00755E54">
        <w:rPr>
          <w:rFonts w:ascii="Arial" w:hAnsi="Arial" w:cs="Arial"/>
          <w:b/>
          <w:lang w:val="pt-BR"/>
        </w:rPr>
        <w:t>pessoais</w:t>
      </w:r>
      <w:r w:rsidRPr="00755E54">
        <w:rPr>
          <w:rFonts w:ascii="Arial" w:hAnsi="Arial" w:cs="Arial"/>
          <w:lang w:val="pt-BR"/>
        </w:rPr>
        <w:t xml:space="preserve"> </w:t>
      </w:r>
      <w:r w:rsidR="00F35A50" w:rsidRPr="00755E54">
        <w:rPr>
          <w:rFonts w:ascii="Arial" w:hAnsi="Arial" w:cs="Arial"/>
          <w:lang w:val="pt-BR"/>
        </w:rPr>
        <w:t xml:space="preserve">As </w:t>
      </w:r>
      <w:r w:rsidR="00421D12" w:rsidRPr="00755E54">
        <w:rPr>
          <w:rFonts w:ascii="Arial" w:hAnsi="Arial" w:cs="Arial"/>
          <w:lang w:val="pt-BR"/>
        </w:rPr>
        <w:t>c</w:t>
      </w:r>
      <w:r w:rsidR="00E05AA3" w:rsidRPr="00755E54">
        <w:rPr>
          <w:rFonts w:ascii="Arial" w:hAnsi="Arial" w:cs="Arial"/>
          <w:lang w:val="pt-BR"/>
        </w:rPr>
        <w:t xml:space="preserve">olheres, garfos e copos também podem transmitir doenças, e </w:t>
      </w:r>
      <w:r w:rsidR="0072783A" w:rsidRPr="00755E54">
        <w:rPr>
          <w:rFonts w:ascii="Arial" w:hAnsi="Arial" w:cs="Arial"/>
          <w:lang w:val="pt-BR"/>
        </w:rPr>
        <w:t>por isso a orientação foi</w:t>
      </w:r>
      <w:r w:rsidR="003756C0" w:rsidRPr="00755E54">
        <w:rPr>
          <w:rFonts w:ascii="Arial" w:hAnsi="Arial" w:cs="Arial"/>
          <w:lang w:val="pt-BR"/>
        </w:rPr>
        <w:t xml:space="preserve"> que não </w:t>
      </w:r>
      <w:r w:rsidR="00421D12" w:rsidRPr="00755E54">
        <w:rPr>
          <w:rFonts w:ascii="Arial" w:hAnsi="Arial" w:cs="Arial"/>
          <w:lang w:val="pt-BR"/>
        </w:rPr>
        <w:t>deve</w:t>
      </w:r>
      <w:r w:rsidR="003756C0" w:rsidRPr="00755E54">
        <w:rPr>
          <w:rFonts w:ascii="Arial" w:hAnsi="Arial" w:cs="Arial"/>
          <w:lang w:val="pt-BR"/>
        </w:rPr>
        <w:t>riam ser</w:t>
      </w:r>
      <w:r w:rsidR="00E05AA3" w:rsidRPr="00755E54">
        <w:rPr>
          <w:rFonts w:ascii="Arial" w:hAnsi="Arial" w:cs="Arial"/>
          <w:lang w:val="pt-BR"/>
        </w:rPr>
        <w:t xml:space="preserve"> emprest</w:t>
      </w:r>
      <w:r w:rsidR="003756C0" w:rsidRPr="00755E54">
        <w:rPr>
          <w:rFonts w:ascii="Arial" w:hAnsi="Arial" w:cs="Arial"/>
          <w:lang w:val="pt-BR"/>
        </w:rPr>
        <w:t>ad</w:t>
      </w:r>
      <w:r w:rsidR="00E05AA3" w:rsidRPr="00755E54">
        <w:rPr>
          <w:rFonts w:ascii="Arial" w:hAnsi="Arial" w:cs="Arial"/>
          <w:lang w:val="pt-BR"/>
        </w:rPr>
        <w:t xml:space="preserve">os </w:t>
      </w:r>
      <w:r w:rsidR="005D6D21" w:rsidRPr="00755E54">
        <w:rPr>
          <w:rFonts w:ascii="Arial" w:hAnsi="Arial" w:cs="Arial"/>
          <w:lang w:val="pt-BR"/>
        </w:rPr>
        <w:t xml:space="preserve">tão pouco </w:t>
      </w:r>
      <w:r w:rsidR="00E05AA3" w:rsidRPr="00755E54">
        <w:rPr>
          <w:rFonts w:ascii="Arial" w:hAnsi="Arial" w:cs="Arial"/>
          <w:lang w:val="pt-BR"/>
        </w:rPr>
        <w:t>com</w:t>
      </w:r>
      <w:r w:rsidR="003756C0" w:rsidRPr="00755E54">
        <w:rPr>
          <w:rFonts w:ascii="Arial" w:hAnsi="Arial" w:cs="Arial"/>
          <w:lang w:val="pt-BR"/>
        </w:rPr>
        <w:t>partilhados</w:t>
      </w:r>
      <w:r w:rsidR="00E05AA3" w:rsidRPr="00755E54">
        <w:rPr>
          <w:rFonts w:ascii="Arial" w:hAnsi="Arial" w:cs="Arial"/>
          <w:lang w:val="pt-BR"/>
        </w:rPr>
        <w:t xml:space="preserve">, principalmente </w:t>
      </w:r>
      <w:r w:rsidR="00820856" w:rsidRPr="00755E54">
        <w:rPr>
          <w:rFonts w:ascii="Arial" w:hAnsi="Arial" w:cs="Arial"/>
          <w:lang w:val="pt-BR"/>
        </w:rPr>
        <w:t>com</w:t>
      </w:r>
      <w:r w:rsidR="00E05AA3" w:rsidRPr="00755E54">
        <w:rPr>
          <w:rFonts w:ascii="Arial" w:hAnsi="Arial" w:cs="Arial"/>
          <w:lang w:val="pt-BR"/>
        </w:rPr>
        <w:t xml:space="preserve"> pessoas desconhecidas. </w:t>
      </w:r>
    </w:p>
    <w:p w14:paraId="4B1C3011" w14:textId="7FED931F" w:rsidR="00E05AA3" w:rsidRPr="00755E54" w:rsidRDefault="00DF7817" w:rsidP="007575D8">
      <w:pPr>
        <w:autoSpaceDE w:val="0"/>
        <w:autoSpaceDN w:val="0"/>
        <w:adjustRightInd w:val="0"/>
        <w:spacing w:line="360" w:lineRule="auto"/>
        <w:ind w:firstLine="1066"/>
        <w:jc w:val="both"/>
        <w:rPr>
          <w:rFonts w:ascii="Arial" w:hAnsi="Arial" w:cs="Arial"/>
          <w:lang w:val="pt-BR"/>
        </w:rPr>
      </w:pPr>
      <w:r w:rsidRPr="00755E54">
        <w:rPr>
          <w:rFonts w:ascii="Arial" w:hAnsi="Arial" w:cs="Arial"/>
          <w:b/>
          <w:lang w:val="pt-BR"/>
        </w:rPr>
        <w:t>Higienização com</w:t>
      </w:r>
      <w:r w:rsidR="00E05AA3" w:rsidRPr="00755E54">
        <w:rPr>
          <w:rFonts w:ascii="Arial" w:hAnsi="Arial" w:cs="Arial"/>
          <w:b/>
          <w:lang w:val="pt-BR"/>
        </w:rPr>
        <w:t xml:space="preserve"> álcool gel</w:t>
      </w:r>
      <w:r w:rsidRPr="00755E54">
        <w:rPr>
          <w:rFonts w:ascii="Arial" w:hAnsi="Arial" w:cs="Arial"/>
          <w:lang w:val="pt-BR"/>
        </w:rPr>
        <w:t xml:space="preserve"> </w:t>
      </w:r>
      <w:r w:rsidR="00820856" w:rsidRPr="00755E54">
        <w:rPr>
          <w:rFonts w:ascii="Arial" w:hAnsi="Arial" w:cs="Arial"/>
          <w:lang w:val="pt-BR"/>
        </w:rPr>
        <w:t xml:space="preserve">O </w:t>
      </w:r>
      <w:r w:rsidR="00E05AA3" w:rsidRPr="00755E54">
        <w:rPr>
          <w:rFonts w:ascii="Arial" w:hAnsi="Arial" w:cs="Arial"/>
          <w:lang w:val="pt-BR"/>
        </w:rPr>
        <w:t xml:space="preserve">uso do álcool gel é indicado na </w:t>
      </w:r>
      <w:r w:rsidRPr="00755E54">
        <w:rPr>
          <w:rFonts w:ascii="Arial" w:hAnsi="Arial" w:cs="Arial"/>
          <w:lang w:val="pt-BR"/>
        </w:rPr>
        <w:t>limpeza</w:t>
      </w:r>
      <w:r w:rsidR="00E05AA3" w:rsidRPr="00755E54">
        <w:rPr>
          <w:rFonts w:ascii="Arial" w:hAnsi="Arial" w:cs="Arial"/>
          <w:lang w:val="pt-BR"/>
        </w:rPr>
        <w:t xml:space="preserve"> das mãos para prevenir</w:t>
      </w:r>
      <w:r w:rsidR="003756C0" w:rsidRPr="00755E54">
        <w:rPr>
          <w:rFonts w:ascii="Arial" w:hAnsi="Arial" w:cs="Arial"/>
          <w:lang w:val="pt-BR"/>
        </w:rPr>
        <w:t xml:space="preserve"> o acúmulo de</w:t>
      </w:r>
      <w:r w:rsidR="00E05AA3" w:rsidRPr="00755E54">
        <w:rPr>
          <w:rFonts w:ascii="Arial" w:hAnsi="Arial" w:cs="Arial"/>
          <w:lang w:val="pt-BR"/>
        </w:rPr>
        <w:t xml:space="preserve"> vírus e bactérias. Porém</w:t>
      </w:r>
      <w:r w:rsidR="003756C0" w:rsidRPr="00755E54">
        <w:rPr>
          <w:rFonts w:ascii="Arial" w:hAnsi="Arial" w:cs="Arial"/>
          <w:lang w:val="pt-BR"/>
        </w:rPr>
        <w:t>,</w:t>
      </w:r>
      <w:r w:rsidR="00E05AA3" w:rsidRPr="00755E54">
        <w:rPr>
          <w:rFonts w:ascii="Arial" w:hAnsi="Arial" w:cs="Arial"/>
          <w:lang w:val="pt-BR"/>
        </w:rPr>
        <w:t xml:space="preserve"> o uso d</w:t>
      </w:r>
      <w:r w:rsidRPr="00755E54">
        <w:rPr>
          <w:rFonts w:ascii="Arial" w:hAnsi="Arial" w:cs="Arial"/>
          <w:lang w:val="pt-BR"/>
        </w:rPr>
        <w:t>esse</w:t>
      </w:r>
      <w:r w:rsidR="003756C0" w:rsidRPr="00755E54">
        <w:rPr>
          <w:rFonts w:ascii="Arial" w:hAnsi="Arial" w:cs="Arial"/>
          <w:lang w:val="pt-BR"/>
        </w:rPr>
        <w:t xml:space="preserve"> produto pela criança precisa</w:t>
      </w:r>
      <w:r w:rsidR="00E05AA3" w:rsidRPr="00755E54">
        <w:rPr>
          <w:rFonts w:ascii="Arial" w:hAnsi="Arial" w:cs="Arial"/>
          <w:lang w:val="pt-BR"/>
        </w:rPr>
        <w:t xml:space="preserve"> ser feito com prudência</w:t>
      </w:r>
      <w:r w:rsidRPr="00755E54">
        <w:rPr>
          <w:rFonts w:ascii="Arial" w:hAnsi="Arial" w:cs="Arial"/>
          <w:lang w:val="pt-BR"/>
        </w:rPr>
        <w:t xml:space="preserve"> e preferencialmente na presença de um adulto para evitar a ingestão</w:t>
      </w:r>
      <w:r w:rsidR="00E05AA3" w:rsidRPr="00755E54">
        <w:rPr>
          <w:rFonts w:ascii="Arial" w:hAnsi="Arial" w:cs="Arial"/>
          <w:lang w:val="pt-BR"/>
        </w:rPr>
        <w:t xml:space="preserve">. Por ser um produto inflamável, deve ser mantido </w:t>
      </w:r>
      <w:r w:rsidRPr="00755E54">
        <w:rPr>
          <w:rFonts w:ascii="Arial" w:hAnsi="Arial" w:cs="Arial"/>
          <w:lang w:val="pt-BR"/>
        </w:rPr>
        <w:t>longe</w:t>
      </w:r>
      <w:r w:rsidR="00E05AA3" w:rsidRPr="00755E54">
        <w:rPr>
          <w:rFonts w:ascii="Arial" w:hAnsi="Arial" w:cs="Arial"/>
          <w:lang w:val="pt-BR"/>
        </w:rPr>
        <w:t xml:space="preserve"> de fogo e fontes de calor.</w:t>
      </w:r>
    </w:p>
    <w:p w14:paraId="136CCBFA" w14:textId="1DEB9C73" w:rsidR="00E05AA3" w:rsidRPr="00755E54" w:rsidRDefault="00DF7817" w:rsidP="007575D8">
      <w:pPr>
        <w:autoSpaceDE w:val="0"/>
        <w:autoSpaceDN w:val="0"/>
        <w:adjustRightInd w:val="0"/>
        <w:spacing w:line="360" w:lineRule="auto"/>
        <w:ind w:firstLine="1066"/>
        <w:jc w:val="both"/>
        <w:rPr>
          <w:rFonts w:ascii="Arial" w:hAnsi="Arial" w:cs="Arial"/>
          <w:lang w:val="pt-BR"/>
        </w:rPr>
      </w:pPr>
      <w:r w:rsidRPr="00755E54">
        <w:rPr>
          <w:rFonts w:ascii="Arial" w:hAnsi="Arial" w:cs="Arial"/>
          <w:b/>
          <w:lang w:val="pt-BR"/>
        </w:rPr>
        <w:t>Protegendo o rosto ao tossir ou espirrar</w:t>
      </w:r>
      <w:r w:rsidRPr="00755E54">
        <w:rPr>
          <w:rFonts w:ascii="Arial" w:hAnsi="Arial" w:cs="Arial"/>
          <w:lang w:val="pt-BR"/>
        </w:rPr>
        <w:t xml:space="preserve"> </w:t>
      </w:r>
      <w:r w:rsidR="003756C0" w:rsidRPr="00755E54">
        <w:rPr>
          <w:rFonts w:ascii="Arial" w:hAnsi="Arial" w:cs="Arial"/>
          <w:lang w:val="pt-BR"/>
        </w:rPr>
        <w:t>A</w:t>
      </w:r>
      <w:r w:rsidR="00005F2C" w:rsidRPr="00755E54">
        <w:rPr>
          <w:rFonts w:ascii="Arial" w:hAnsi="Arial" w:cs="Arial"/>
          <w:lang w:val="pt-BR"/>
        </w:rPr>
        <w:t xml:space="preserve">o tossir </w:t>
      </w:r>
      <w:r w:rsidR="00B30682" w:rsidRPr="00755E54">
        <w:rPr>
          <w:rFonts w:ascii="Arial" w:hAnsi="Arial" w:cs="Arial"/>
          <w:lang w:val="pt-BR"/>
        </w:rPr>
        <w:t xml:space="preserve">e/ou espirrar é recomendado </w:t>
      </w:r>
      <w:r w:rsidR="00E05AA3" w:rsidRPr="00755E54">
        <w:rPr>
          <w:rFonts w:ascii="Arial" w:hAnsi="Arial" w:cs="Arial"/>
          <w:lang w:val="pt-BR"/>
        </w:rPr>
        <w:t>cobrir o rosto</w:t>
      </w:r>
      <w:r w:rsidR="00005F2C" w:rsidRPr="00755E54">
        <w:rPr>
          <w:rFonts w:ascii="Arial" w:hAnsi="Arial" w:cs="Arial"/>
          <w:lang w:val="pt-BR"/>
        </w:rPr>
        <w:t>, além d</w:t>
      </w:r>
      <w:r w:rsidRPr="00755E54">
        <w:rPr>
          <w:rFonts w:ascii="Arial" w:hAnsi="Arial" w:cs="Arial"/>
          <w:lang w:val="pt-BR"/>
        </w:rPr>
        <w:t>e</w:t>
      </w:r>
      <w:r w:rsidR="00E05AA3" w:rsidRPr="00755E54">
        <w:rPr>
          <w:rFonts w:ascii="Arial" w:hAnsi="Arial" w:cs="Arial"/>
          <w:lang w:val="pt-BR"/>
        </w:rPr>
        <w:t xml:space="preserve"> evitar beijos no rosto principalmente de pessoas desconhecidas</w:t>
      </w:r>
      <w:r w:rsidRPr="00755E54">
        <w:rPr>
          <w:rFonts w:ascii="Arial" w:hAnsi="Arial" w:cs="Arial"/>
          <w:lang w:val="pt-BR"/>
        </w:rPr>
        <w:t xml:space="preserve">. </w:t>
      </w:r>
    </w:p>
    <w:p w14:paraId="786A1CAA" w14:textId="7C5D9C97" w:rsidR="00E05AA3" w:rsidRPr="00755E54" w:rsidRDefault="00CF1860" w:rsidP="007575D8">
      <w:pPr>
        <w:autoSpaceDE w:val="0"/>
        <w:autoSpaceDN w:val="0"/>
        <w:adjustRightInd w:val="0"/>
        <w:spacing w:line="360" w:lineRule="auto"/>
        <w:ind w:firstLine="1066"/>
        <w:jc w:val="both"/>
        <w:rPr>
          <w:rFonts w:ascii="Arial" w:hAnsi="Arial" w:cs="Arial"/>
          <w:lang w:val="pt-BR"/>
        </w:rPr>
      </w:pPr>
      <w:r w:rsidRPr="00755E54">
        <w:rPr>
          <w:rFonts w:ascii="Arial" w:hAnsi="Arial" w:cs="Arial"/>
          <w:b/>
          <w:lang w:val="pt-BR"/>
        </w:rPr>
        <w:t xml:space="preserve">A vacinação </w:t>
      </w:r>
      <w:r w:rsidR="00E05AA3" w:rsidRPr="00755E54">
        <w:rPr>
          <w:rFonts w:ascii="Arial" w:hAnsi="Arial" w:cs="Arial"/>
          <w:b/>
          <w:lang w:val="pt-BR"/>
        </w:rPr>
        <w:t>contra a gripe H1N1</w:t>
      </w:r>
      <w:r w:rsidR="003756C0" w:rsidRPr="00755E54">
        <w:rPr>
          <w:rFonts w:ascii="Arial" w:hAnsi="Arial" w:cs="Arial"/>
          <w:b/>
          <w:lang w:val="pt-BR"/>
        </w:rPr>
        <w:t xml:space="preserve"> </w:t>
      </w:r>
      <w:r w:rsidR="003756C0" w:rsidRPr="00755E54">
        <w:rPr>
          <w:rFonts w:ascii="Arial" w:hAnsi="Arial" w:cs="Arial"/>
          <w:lang w:val="pt-BR"/>
        </w:rPr>
        <w:t>A</w:t>
      </w:r>
      <w:r w:rsidR="00D30494" w:rsidRPr="00755E54">
        <w:rPr>
          <w:rFonts w:ascii="Arial" w:hAnsi="Arial" w:cs="Arial"/>
          <w:lang w:val="pt-BR"/>
        </w:rPr>
        <w:t xml:space="preserve"> </w:t>
      </w:r>
      <w:r w:rsidR="003756C0" w:rsidRPr="00755E54">
        <w:rPr>
          <w:rFonts w:ascii="Arial" w:hAnsi="Arial" w:cs="Arial"/>
          <w:lang w:val="pt-BR"/>
        </w:rPr>
        <w:t xml:space="preserve">profilaxia pela vacinação </w:t>
      </w:r>
      <w:r w:rsidR="00D30494" w:rsidRPr="00755E54">
        <w:rPr>
          <w:rFonts w:ascii="Arial" w:hAnsi="Arial" w:cs="Arial"/>
          <w:lang w:val="pt-BR"/>
        </w:rPr>
        <w:t xml:space="preserve">é uma maneira eficaz de </w:t>
      </w:r>
      <w:r w:rsidR="00A51D82" w:rsidRPr="00755E54">
        <w:rPr>
          <w:rFonts w:ascii="Arial" w:hAnsi="Arial" w:cs="Arial"/>
          <w:lang w:val="pt-BR"/>
        </w:rPr>
        <w:t>prevenir</w:t>
      </w:r>
      <w:r w:rsidR="00D30494" w:rsidRPr="00755E54">
        <w:rPr>
          <w:rFonts w:ascii="Arial" w:hAnsi="Arial" w:cs="Arial"/>
          <w:lang w:val="pt-BR"/>
        </w:rPr>
        <w:t xml:space="preserve"> a gripe H1N1</w:t>
      </w:r>
      <w:r w:rsidR="003756C0" w:rsidRPr="00755E54">
        <w:rPr>
          <w:rFonts w:ascii="Arial" w:hAnsi="Arial" w:cs="Arial"/>
          <w:lang w:val="pt-BR"/>
        </w:rPr>
        <w:t>,</w:t>
      </w:r>
      <w:r w:rsidR="00D30494" w:rsidRPr="00755E54">
        <w:rPr>
          <w:rFonts w:ascii="Arial" w:hAnsi="Arial" w:cs="Arial"/>
          <w:lang w:val="pt-BR"/>
        </w:rPr>
        <w:t xml:space="preserve"> principalmente nos grupos mais </w:t>
      </w:r>
      <w:r w:rsidR="00B91895" w:rsidRPr="00755E54">
        <w:rPr>
          <w:rFonts w:ascii="Arial" w:hAnsi="Arial" w:cs="Arial"/>
          <w:lang w:val="pt-BR"/>
        </w:rPr>
        <w:t>suscetíveis</w:t>
      </w:r>
      <w:r w:rsidR="00D30494" w:rsidRPr="00755E54">
        <w:rPr>
          <w:rFonts w:ascii="Arial" w:hAnsi="Arial" w:cs="Arial"/>
          <w:lang w:val="pt-BR"/>
        </w:rPr>
        <w:t xml:space="preserve"> considerados prioritários pelo Ministério da Saúde</w:t>
      </w:r>
      <w:r w:rsidR="003756C0" w:rsidRPr="00755E54">
        <w:rPr>
          <w:rFonts w:ascii="Arial" w:hAnsi="Arial" w:cs="Arial"/>
          <w:lang w:val="pt-BR"/>
        </w:rPr>
        <w:t xml:space="preserve"> como imunodeprimidos</w:t>
      </w:r>
      <w:r w:rsidR="00D30494" w:rsidRPr="00755E54">
        <w:rPr>
          <w:rFonts w:ascii="Arial" w:hAnsi="Arial" w:cs="Arial"/>
          <w:lang w:val="pt-BR"/>
        </w:rPr>
        <w:t xml:space="preserve">. </w:t>
      </w:r>
      <w:r w:rsidR="003756C0" w:rsidRPr="00755E54">
        <w:rPr>
          <w:rFonts w:ascii="Arial" w:hAnsi="Arial" w:cs="Arial"/>
          <w:lang w:val="pt-BR"/>
        </w:rPr>
        <w:t>Esta</w:t>
      </w:r>
      <w:r w:rsidR="00E05AA3" w:rsidRPr="00755E54">
        <w:rPr>
          <w:rFonts w:ascii="Arial" w:hAnsi="Arial" w:cs="Arial"/>
          <w:lang w:val="pt-BR"/>
        </w:rPr>
        <w:t xml:space="preserve"> abordagem</w:t>
      </w:r>
      <w:r w:rsidR="00421D12" w:rsidRPr="00755E54">
        <w:rPr>
          <w:rFonts w:ascii="Arial" w:hAnsi="Arial" w:cs="Arial"/>
          <w:lang w:val="pt-BR"/>
        </w:rPr>
        <w:t xml:space="preserve"> foi feita através das seguintes perguntas</w:t>
      </w:r>
      <w:r w:rsidR="00E05AA3" w:rsidRPr="00755E54">
        <w:rPr>
          <w:rFonts w:ascii="Arial" w:hAnsi="Arial" w:cs="Arial"/>
          <w:lang w:val="pt-BR"/>
        </w:rPr>
        <w:t>: a vacina é de graça</w:t>
      </w:r>
      <w:r w:rsidR="00421D12" w:rsidRPr="00755E54">
        <w:rPr>
          <w:rFonts w:ascii="Arial" w:hAnsi="Arial" w:cs="Arial"/>
          <w:lang w:val="pt-BR"/>
        </w:rPr>
        <w:t xml:space="preserve">? </w:t>
      </w:r>
      <w:r w:rsidR="00E05AA3" w:rsidRPr="00755E54">
        <w:rPr>
          <w:rFonts w:ascii="Arial" w:hAnsi="Arial" w:cs="Arial"/>
          <w:lang w:val="pt-BR"/>
        </w:rPr>
        <w:t xml:space="preserve">Quem pode </w:t>
      </w:r>
      <w:r w:rsidR="00E05AA3" w:rsidRPr="00755E54">
        <w:rPr>
          <w:rFonts w:ascii="Arial" w:hAnsi="Arial" w:cs="Arial"/>
          <w:lang w:val="pt-BR"/>
        </w:rPr>
        <w:lastRenderedPageBreak/>
        <w:t>tomar a vacina</w:t>
      </w:r>
      <w:r w:rsidR="00421D12" w:rsidRPr="00755E54">
        <w:rPr>
          <w:rFonts w:ascii="Arial" w:hAnsi="Arial" w:cs="Arial"/>
          <w:lang w:val="pt-BR"/>
        </w:rPr>
        <w:t>? Quem já tomou a vacina</w:t>
      </w:r>
      <w:r w:rsidR="003756C0" w:rsidRPr="00755E54">
        <w:rPr>
          <w:rFonts w:ascii="Arial" w:hAnsi="Arial" w:cs="Arial"/>
          <w:lang w:val="pt-BR"/>
        </w:rPr>
        <w:t>? C</w:t>
      </w:r>
      <w:r w:rsidR="00421D12" w:rsidRPr="00755E54">
        <w:rPr>
          <w:rFonts w:ascii="Arial" w:hAnsi="Arial" w:cs="Arial"/>
          <w:lang w:val="pt-BR"/>
        </w:rPr>
        <w:t>onhecem algum idoso, profissiona</w:t>
      </w:r>
      <w:r w:rsidR="003756C0" w:rsidRPr="00755E54">
        <w:rPr>
          <w:rFonts w:ascii="Arial" w:hAnsi="Arial" w:cs="Arial"/>
          <w:lang w:val="pt-BR"/>
        </w:rPr>
        <w:t>l da saúde ou gestante que poderia</w:t>
      </w:r>
      <w:r w:rsidR="00421D12" w:rsidRPr="00755E54">
        <w:rPr>
          <w:rFonts w:ascii="Arial" w:hAnsi="Arial" w:cs="Arial"/>
          <w:lang w:val="pt-BR"/>
        </w:rPr>
        <w:t xml:space="preserve"> tomar</w:t>
      </w:r>
      <w:r w:rsidR="003756C0" w:rsidRPr="00755E54">
        <w:rPr>
          <w:rFonts w:ascii="Arial" w:hAnsi="Arial" w:cs="Arial"/>
          <w:lang w:val="pt-BR"/>
        </w:rPr>
        <w:t xml:space="preserve"> a vacina</w:t>
      </w:r>
      <w:r w:rsidR="00421D12" w:rsidRPr="00755E54">
        <w:rPr>
          <w:rFonts w:ascii="Arial" w:hAnsi="Arial" w:cs="Arial"/>
          <w:lang w:val="pt-BR"/>
        </w:rPr>
        <w:t>?</w:t>
      </w:r>
      <w:r w:rsidR="003756C0" w:rsidRPr="00755E54">
        <w:rPr>
          <w:rFonts w:ascii="Arial" w:hAnsi="Arial" w:cs="Arial"/>
          <w:lang w:val="pt-BR"/>
        </w:rPr>
        <w:t xml:space="preserve"> Na sequência, foi apresentado o quadro de grupos prioritários que deveriam tomar a vacina, segundo a recomendação do Ministério da Saúde: crianças de 6 meses a menores de 5 anos;</w:t>
      </w:r>
      <w:r w:rsidR="007575D8" w:rsidRPr="00755E54">
        <w:rPr>
          <w:rFonts w:ascii="Arial" w:hAnsi="Arial" w:cs="Arial"/>
          <w:lang w:val="pt-BR"/>
        </w:rPr>
        <w:t xml:space="preserve"> gestantes e puérperas; trabalhador de saúde; povos indígenas; indivíduos com 60 anos ou mais de idade; população privada de liberdade e funcionários do sistema prisional; pessoas portadoras de doenças crônicas não transmissíveis e pessoas portadoras de outras condições clínicas especiais (doença respiratória crônica, doença cardíaca crônica, doença renal crônica, doença hepática crônica, doença neurológica crônica, diabetes, imunossupressão, obesos, transplantados e portadores de trissomias)</w:t>
      </w:r>
    </w:p>
    <w:p w14:paraId="56FC5ACD" w14:textId="2E4D34C8" w:rsidR="00B93456" w:rsidRPr="00755E54" w:rsidRDefault="00B93456" w:rsidP="007575D8">
      <w:pPr>
        <w:spacing w:before="283" w:after="227" w:line="360" w:lineRule="auto"/>
        <w:ind w:firstLine="1066"/>
        <w:jc w:val="both"/>
        <w:rPr>
          <w:rFonts w:ascii="Arial" w:hAnsi="Arial" w:cs="Arial"/>
          <w:b/>
          <w:lang w:val="pt-BR"/>
        </w:rPr>
      </w:pPr>
      <w:r w:rsidRPr="00755E54">
        <w:rPr>
          <w:rFonts w:ascii="Arial" w:hAnsi="Arial" w:cs="Arial"/>
          <w:b/>
          <w:bCs/>
          <w:iCs/>
          <w:lang w:val="pt-BR"/>
        </w:rPr>
        <w:t>Música</w:t>
      </w:r>
    </w:p>
    <w:p w14:paraId="13EC5972" w14:textId="77777777" w:rsidR="007575D8" w:rsidRPr="00755E54" w:rsidRDefault="00D35ECE" w:rsidP="007575D8">
      <w:pPr>
        <w:autoSpaceDE w:val="0"/>
        <w:autoSpaceDN w:val="0"/>
        <w:adjustRightInd w:val="0"/>
        <w:spacing w:line="360" w:lineRule="auto"/>
        <w:jc w:val="both"/>
        <w:rPr>
          <w:rFonts w:ascii="Arial" w:hAnsi="Arial" w:cs="Arial"/>
          <w:lang w:val="pt-BR"/>
        </w:rPr>
      </w:pPr>
      <w:r w:rsidRPr="00755E54">
        <w:rPr>
          <w:rFonts w:ascii="Arial" w:hAnsi="Arial" w:cs="Arial"/>
          <w:lang w:val="pt-BR"/>
        </w:rPr>
        <w:t>A atividade fora finalizada com a cantiga de roda adaptada ao tema, em formato de paródia.</w:t>
      </w:r>
    </w:p>
    <w:p w14:paraId="6E1955E8" w14:textId="77777777" w:rsidR="007575D8" w:rsidRPr="00755E54" w:rsidRDefault="007575D8" w:rsidP="007575D8">
      <w:pPr>
        <w:autoSpaceDE w:val="0"/>
        <w:autoSpaceDN w:val="0"/>
        <w:adjustRightInd w:val="0"/>
        <w:spacing w:line="360" w:lineRule="auto"/>
        <w:jc w:val="both"/>
        <w:rPr>
          <w:rFonts w:ascii="Arial" w:hAnsi="Arial" w:cs="Arial"/>
          <w:lang w:val="pt-BR"/>
        </w:rPr>
      </w:pPr>
    </w:p>
    <w:p w14:paraId="19C034D8" w14:textId="6D303976" w:rsidR="0017197B" w:rsidRPr="00755E54" w:rsidRDefault="0017197B" w:rsidP="007575D8">
      <w:pPr>
        <w:autoSpaceDE w:val="0"/>
        <w:autoSpaceDN w:val="0"/>
        <w:adjustRightInd w:val="0"/>
        <w:spacing w:line="360" w:lineRule="auto"/>
        <w:jc w:val="both"/>
        <w:rPr>
          <w:rFonts w:ascii="Arial" w:hAnsi="Arial" w:cs="Arial"/>
          <w:b/>
          <w:bCs/>
          <w:lang w:val="pt-BR"/>
        </w:rPr>
      </w:pPr>
      <w:r w:rsidRPr="00755E54">
        <w:rPr>
          <w:rFonts w:ascii="Arial" w:hAnsi="Arial" w:cs="Arial"/>
          <w:b/>
          <w:bCs/>
          <w:lang w:val="pt-BR"/>
        </w:rPr>
        <w:t xml:space="preserve">Resultados </w:t>
      </w:r>
    </w:p>
    <w:p w14:paraId="7DB7F7F7" w14:textId="77777777" w:rsidR="0017197B" w:rsidRPr="00755E54" w:rsidRDefault="0017197B" w:rsidP="00DB34EE">
      <w:pPr>
        <w:spacing w:before="240" w:line="360" w:lineRule="auto"/>
        <w:jc w:val="both"/>
        <w:rPr>
          <w:rFonts w:ascii="Arial" w:hAnsi="Arial" w:cs="Arial"/>
          <w:lang w:val="pt-BR"/>
        </w:rPr>
      </w:pPr>
      <w:r w:rsidRPr="00755E54">
        <w:rPr>
          <w:rFonts w:ascii="Arial" w:hAnsi="Arial" w:cs="Arial"/>
          <w:lang w:val="pt-BR"/>
        </w:rPr>
        <w:t>Foram contemplados 152 alunos matriculados em 3 escola do município de Baependi, como o exposto na tabela 1.</w:t>
      </w:r>
    </w:p>
    <w:p w14:paraId="15B0B319" w14:textId="4FE6EA75" w:rsidR="0017197B" w:rsidRPr="00755E54" w:rsidRDefault="0017197B" w:rsidP="007575D8">
      <w:pPr>
        <w:spacing w:before="240" w:line="360" w:lineRule="auto"/>
        <w:jc w:val="both"/>
        <w:rPr>
          <w:rFonts w:ascii="Arial" w:hAnsi="Arial" w:cs="Arial"/>
          <w:b/>
          <w:lang w:val="pt-BR"/>
        </w:rPr>
      </w:pPr>
      <w:bookmarkStart w:id="5" w:name="_Hlk517739300"/>
      <w:r w:rsidRPr="00755E54">
        <w:rPr>
          <w:rFonts w:ascii="Arial" w:hAnsi="Arial" w:cs="Arial"/>
          <w:b/>
          <w:lang w:val="pt-BR"/>
        </w:rPr>
        <w:t>Tabela1: Distribuição de alunos participantes por escola</w:t>
      </w:r>
    </w:p>
    <w:p w14:paraId="68BD6D1B" w14:textId="77777777" w:rsidR="00DB34EE" w:rsidRPr="00755E54" w:rsidRDefault="00DB34EE" w:rsidP="007575D8">
      <w:pPr>
        <w:spacing w:before="240" w:line="360" w:lineRule="auto"/>
        <w:jc w:val="both"/>
        <w:rPr>
          <w:rFonts w:ascii="Arial" w:hAnsi="Arial" w:cs="Arial"/>
          <w:b/>
          <w:lang w:val="pt-BR"/>
        </w:rPr>
      </w:pPr>
    </w:p>
    <w:tbl>
      <w:tblPr>
        <w:tblStyle w:val="Tabelacomgrade"/>
        <w:tblW w:w="9179"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7"/>
        <w:gridCol w:w="2942"/>
      </w:tblGrid>
      <w:tr w:rsidR="0017197B" w:rsidRPr="00755E54" w14:paraId="4FF5981F" w14:textId="77777777" w:rsidTr="00DB34EE">
        <w:trPr>
          <w:jc w:val="center"/>
        </w:trPr>
        <w:tc>
          <w:tcPr>
            <w:tcW w:w="6237" w:type="dxa"/>
          </w:tcPr>
          <w:p w14:paraId="36D37D01" w14:textId="77777777" w:rsidR="0017197B" w:rsidRPr="00755E54" w:rsidRDefault="0017197B" w:rsidP="00D1224C">
            <w:pPr>
              <w:autoSpaceDE w:val="0"/>
              <w:autoSpaceDN w:val="0"/>
              <w:adjustRightInd w:val="0"/>
              <w:spacing w:after="240" w:line="360" w:lineRule="auto"/>
              <w:jc w:val="both"/>
              <w:rPr>
                <w:rFonts w:ascii="Arial" w:hAnsi="Arial" w:cs="Arial"/>
                <w:b/>
              </w:rPr>
            </w:pPr>
            <w:r w:rsidRPr="00755E54">
              <w:rPr>
                <w:rFonts w:ascii="Arial" w:hAnsi="Arial" w:cs="Arial"/>
                <w:b/>
              </w:rPr>
              <w:t>Escolas</w:t>
            </w:r>
          </w:p>
        </w:tc>
        <w:tc>
          <w:tcPr>
            <w:tcW w:w="2942" w:type="dxa"/>
          </w:tcPr>
          <w:p w14:paraId="6A6F6EAB" w14:textId="77777777" w:rsidR="0017197B" w:rsidRPr="00755E54" w:rsidRDefault="0017197B" w:rsidP="00D1224C">
            <w:pPr>
              <w:autoSpaceDE w:val="0"/>
              <w:autoSpaceDN w:val="0"/>
              <w:adjustRightInd w:val="0"/>
              <w:spacing w:after="240" w:line="360" w:lineRule="auto"/>
              <w:jc w:val="both"/>
              <w:rPr>
                <w:rFonts w:ascii="Arial" w:hAnsi="Arial" w:cs="Arial"/>
                <w:b/>
              </w:rPr>
            </w:pPr>
            <w:r w:rsidRPr="00755E54">
              <w:rPr>
                <w:rFonts w:ascii="Arial" w:hAnsi="Arial" w:cs="Arial"/>
                <w:b/>
              </w:rPr>
              <w:t>Alunos Participantes</w:t>
            </w:r>
          </w:p>
        </w:tc>
      </w:tr>
      <w:tr w:rsidR="0017197B" w:rsidRPr="00755E54" w14:paraId="5CFA8816" w14:textId="77777777" w:rsidTr="00DB34EE">
        <w:trPr>
          <w:jc w:val="center"/>
        </w:trPr>
        <w:tc>
          <w:tcPr>
            <w:tcW w:w="6237" w:type="dxa"/>
          </w:tcPr>
          <w:p w14:paraId="1BD9BCB9" w14:textId="2EAD990B" w:rsidR="0017197B" w:rsidRPr="00755E54" w:rsidRDefault="0017197B" w:rsidP="00DB34EE">
            <w:pPr>
              <w:autoSpaceDE w:val="0"/>
              <w:autoSpaceDN w:val="0"/>
              <w:adjustRightInd w:val="0"/>
              <w:spacing w:after="240" w:line="360" w:lineRule="auto"/>
              <w:jc w:val="both"/>
              <w:rPr>
                <w:rFonts w:ascii="Arial" w:hAnsi="Arial" w:cs="Arial"/>
                <w:lang w:val="pt-BR"/>
              </w:rPr>
            </w:pPr>
            <w:r w:rsidRPr="00755E54">
              <w:rPr>
                <w:rFonts w:ascii="Arial" w:hAnsi="Arial" w:cs="Arial"/>
                <w:lang w:val="pt-BR"/>
              </w:rPr>
              <w:t xml:space="preserve">Escola Estadual Joaquim Alvarenga Maciel </w:t>
            </w:r>
          </w:p>
        </w:tc>
        <w:tc>
          <w:tcPr>
            <w:tcW w:w="2942" w:type="dxa"/>
          </w:tcPr>
          <w:p w14:paraId="0B29C86C" w14:textId="77777777" w:rsidR="0017197B" w:rsidRPr="00755E54" w:rsidRDefault="0017197B" w:rsidP="00DB34EE">
            <w:pPr>
              <w:autoSpaceDE w:val="0"/>
              <w:autoSpaceDN w:val="0"/>
              <w:adjustRightInd w:val="0"/>
              <w:spacing w:after="240" w:line="360" w:lineRule="auto"/>
              <w:jc w:val="center"/>
              <w:rPr>
                <w:rFonts w:ascii="Arial" w:hAnsi="Arial" w:cs="Arial"/>
              </w:rPr>
            </w:pPr>
            <w:r w:rsidRPr="00755E54">
              <w:rPr>
                <w:rFonts w:ascii="Arial" w:hAnsi="Arial" w:cs="Arial"/>
              </w:rPr>
              <w:t>37</w:t>
            </w:r>
          </w:p>
        </w:tc>
      </w:tr>
      <w:tr w:rsidR="0017197B" w:rsidRPr="00755E54" w14:paraId="4C032A0F" w14:textId="77777777" w:rsidTr="00DB34EE">
        <w:trPr>
          <w:jc w:val="center"/>
        </w:trPr>
        <w:tc>
          <w:tcPr>
            <w:tcW w:w="6237" w:type="dxa"/>
          </w:tcPr>
          <w:p w14:paraId="12439E52" w14:textId="77777777" w:rsidR="0017197B" w:rsidRPr="00755E54" w:rsidRDefault="0017197B" w:rsidP="00D1224C">
            <w:pPr>
              <w:autoSpaceDE w:val="0"/>
              <w:autoSpaceDN w:val="0"/>
              <w:adjustRightInd w:val="0"/>
              <w:spacing w:after="240" w:line="360" w:lineRule="auto"/>
              <w:jc w:val="both"/>
              <w:rPr>
                <w:rFonts w:ascii="Arial" w:hAnsi="Arial" w:cs="Arial"/>
                <w:lang w:val="pt-BR"/>
              </w:rPr>
            </w:pPr>
            <w:r w:rsidRPr="00755E54">
              <w:rPr>
                <w:rFonts w:ascii="Arial" w:hAnsi="Arial" w:cs="Arial"/>
                <w:lang w:val="pt-BR"/>
              </w:rPr>
              <w:t>Escola Municipal São Pedro</w:t>
            </w:r>
          </w:p>
        </w:tc>
        <w:tc>
          <w:tcPr>
            <w:tcW w:w="2942" w:type="dxa"/>
          </w:tcPr>
          <w:p w14:paraId="471D5999" w14:textId="77777777" w:rsidR="0017197B" w:rsidRPr="00755E54" w:rsidRDefault="0017197B" w:rsidP="00DB34EE">
            <w:pPr>
              <w:autoSpaceDE w:val="0"/>
              <w:autoSpaceDN w:val="0"/>
              <w:adjustRightInd w:val="0"/>
              <w:spacing w:after="240" w:line="360" w:lineRule="auto"/>
              <w:jc w:val="center"/>
              <w:rPr>
                <w:rFonts w:ascii="Arial" w:hAnsi="Arial" w:cs="Arial"/>
              </w:rPr>
            </w:pPr>
            <w:r w:rsidRPr="00755E54">
              <w:rPr>
                <w:rFonts w:ascii="Arial" w:hAnsi="Arial" w:cs="Arial"/>
              </w:rPr>
              <w:t>35</w:t>
            </w:r>
          </w:p>
        </w:tc>
      </w:tr>
      <w:tr w:rsidR="0017197B" w:rsidRPr="00755E54" w14:paraId="15B62E9E" w14:textId="77777777" w:rsidTr="00DB34EE">
        <w:trPr>
          <w:jc w:val="center"/>
        </w:trPr>
        <w:tc>
          <w:tcPr>
            <w:tcW w:w="6237" w:type="dxa"/>
          </w:tcPr>
          <w:p w14:paraId="3071555F" w14:textId="77777777" w:rsidR="0017197B" w:rsidRPr="00755E54" w:rsidRDefault="0017197B" w:rsidP="00D1224C">
            <w:pPr>
              <w:autoSpaceDE w:val="0"/>
              <w:autoSpaceDN w:val="0"/>
              <w:adjustRightInd w:val="0"/>
              <w:spacing w:after="240" w:line="360" w:lineRule="auto"/>
              <w:jc w:val="both"/>
              <w:rPr>
                <w:rFonts w:ascii="Arial" w:hAnsi="Arial" w:cs="Arial"/>
                <w:lang w:val="pt-BR"/>
              </w:rPr>
            </w:pPr>
            <w:r w:rsidRPr="00755E54">
              <w:rPr>
                <w:rFonts w:ascii="Arial" w:hAnsi="Arial" w:cs="Arial"/>
                <w:lang w:val="pt-BR"/>
              </w:rPr>
              <w:t>Escola Municipal Dr. Wenceslau Braz</w:t>
            </w:r>
          </w:p>
        </w:tc>
        <w:tc>
          <w:tcPr>
            <w:tcW w:w="2942" w:type="dxa"/>
          </w:tcPr>
          <w:p w14:paraId="06E4E1C6" w14:textId="77777777" w:rsidR="0017197B" w:rsidRPr="00755E54" w:rsidRDefault="0017197B" w:rsidP="00DB34EE">
            <w:pPr>
              <w:autoSpaceDE w:val="0"/>
              <w:autoSpaceDN w:val="0"/>
              <w:adjustRightInd w:val="0"/>
              <w:spacing w:after="240" w:line="360" w:lineRule="auto"/>
              <w:jc w:val="center"/>
              <w:rPr>
                <w:rFonts w:ascii="Arial" w:hAnsi="Arial" w:cs="Arial"/>
              </w:rPr>
            </w:pPr>
            <w:r w:rsidRPr="00755E54">
              <w:rPr>
                <w:rFonts w:ascii="Arial" w:hAnsi="Arial" w:cs="Arial"/>
              </w:rPr>
              <w:t>80</w:t>
            </w:r>
          </w:p>
        </w:tc>
      </w:tr>
      <w:bookmarkEnd w:id="5"/>
    </w:tbl>
    <w:p w14:paraId="48525DF0" w14:textId="77777777" w:rsidR="002C44AA" w:rsidRPr="00755E54" w:rsidRDefault="002C44AA" w:rsidP="00D1224C">
      <w:pPr>
        <w:spacing w:line="360" w:lineRule="auto"/>
        <w:ind w:firstLine="709"/>
        <w:jc w:val="both"/>
        <w:rPr>
          <w:rFonts w:ascii="Arial" w:hAnsi="Arial" w:cs="Arial"/>
          <w:lang w:val="pt-BR"/>
        </w:rPr>
      </w:pPr>
    </w:p>
    <w:p w14:paraId="09271408" w14:textId="7817E0A7" w:rsidR="0017197B" w:rsidRPr="00755E54" w:rsidRDefault="0017197B" w:rsidP="00DB34EE">
      <w:pPr>
        <w:spacing w:line="360" w:lineRule="auto"/>
        <w:jc w:val="both"/>
        <w:rPr>
          <w:rFonts w:ascii="Arial" w:hAnsi="Arial" w:cs="Arial"/>
          <w:lang w:val="pt-BR"/>
        </w:rPr>
      </w:pPr>
      <w:r w:rsidRPr="00755E54">
        <w:rPr>
          <w:rFonts w:ascii="Arial" w:hAnsi="Arial" w:cs="Arial"/>
          <w:lang w:val="pt-BR"/>
        </w:rPr>
        <w:t xml:space="preserve">Houve a adesão </w:t>
      </w:r>
      <w:r w:rsidR="00DB34EE" w:rsidRPr="00755E54">
        <w:rPr>
          <w:rFonts w:ascii="Arial" w:hAnsi="Arial" w:cs="Arial"/>
          <w:lang w:val="pt-BR"/>
        </w:rPr>
        <w:t xml:space="preserve">voluntária </w:t>
      </w:r>
      <w:r w:rsidRPr="00755E54">
        <w:rPr>
          <w:rFonts w:ascii="Arial" w:hAnsi="Arial" w:cs="Arial"/>
          <w:lang w:val="pt-BR"/>
        </w:rPr>
        <w:t>dos alunos em todas as etapas da dinâmica conforme o esperado. Eles permaneceram sentados durante a apresen</w:t>
      </w:r>
      <w:r w:rsidR="00DB34EE" w:rsidRPr="00755E54">
        <w:rPr>
          <w:rFonts w:ascii="Arial" w:hAnsi="Arial" w:cs="Arial"/>
          <w:lang w:val="pt-BR"/>
        </w:rPr>
        <w:t>tação, participando em momentos pontuais</w:t>
      </w:r>
      <w:r w:rsidRPr="00755E54">
        <w:rPr>
          <w:rFonts w:ascii="Arial" w:hAnsi="Arial" w:cs="Arial"/>
          <w:lang w:val="pt-BR"/>
        </w:rPr>
        <w:t xml:space="preserve"> da </w:t>
      </w:r>
      <w:r w:rsidR="00DB34EE" w:rsidRPr="00755E54">
        <w:rPr>
          <w:rFonts w:ascii="Arial" w:hAnsi="Arial" w:cs="Arial"/>
          <w:lang w:val="pt-BR"/>
        </w:rPr>
        <w:t>apresentação da peça “A gripe do porquinho”,</w:t>
      </w:r>
      <w:r w:rsidRPr="00755E54">
        <w:rPr>
          <w:rFonts w:ascii="Arial" w:hAnsi="Arial" w:cs="Arial"/>
          <w:lang w:val="pt-BR"/>
        </w:rPr>
        <w:t xml:space="preserve"> interagindo</w:t>
      </w:r>
      <w:r w:rsidR="00DB34EE" w:rsidRPr="00755E54">
        <w:rPr>
          <w:rFonts w:ascii="Arial" w:hAnsi="Arial" w:cs="Arial"/>
          <w:lang w:val="pt-BR"/>
        </w:rPr>
        <w:t xml:space="preserve"> com os personagens. Durante a atividade, pudemos observar </w:t>
      </w:r>
      <w:r w:rsidRPr="00755E54">
        <w:rPr>
          <w:rFonts w:ascii="Arial" w:hAnsi="Arial" w:cs="Arial"/>
          <w:lang w:val="pt-BR"/>
        </w:rPr>
        <w:t xml:space="preserve">que </w:t>
      </w:r>
      <w:r w:rsidR="00DB34EE" w:rsidRPr="00755E54">
        <w:rPr>
          <w:rFonts w:ascii="Arial" w:hAnsi="Arial" w:cs="Arial"/>
          <w:lang w:val="pt-BR"/>
        </w:rPr>
        <w:t xml:space="preserve">os escolares </w:t>
      </w:r>
      <w:r w:rsidRPr="00755E54">
        <w:rPr>
          <w:rFonts w:ascii="Arial" w:hAnsi="Arial" w:cs="Arial"/>
          <w:lang w:val="pt-BR"/>
        </w:rPr>
        <w:t xml:space="preserve">estavam </w:t>
      </w:r>
      <w:r w:rsidRPr="00755E54">
        <w:rPr>
          <w:rFonts w:ascii="Arial" w:hAnsi="Arial" w:cs="Arial"/>
          <w:lang w:val="pt-BR"/>
        </w:rPr>
        <w:lastRenderedPageBreak/>
        <w:t>familiarizados com as informações</w:t>
      </w:r>
      <w:r w:rsidR="00DB34EE" w:rsidRPr="00755E54">
        <w:rPr>
          <w:rFonts w:ascii="Arial" w:hAnsi="Arial" w:cs="Arial"/>
          <w:lang w:val="pt-BR"/>
        </w:rPr>
        <w:t xml:space="preserve"> compartilhadas, inclusive às relacionadas às medidas preventivas</w:t>
      </w:r>
      <w:r w:rsidRPr="00755E54">
        <w:rPr>
          <w:rFonts w:ascii="Arial" w:hAnsi="Arial" w:cs="Arial"/>
          <w:lang w:val="pt-BR"/>
        </w:rPr>
        <w:t xml:space="preserve">. </w:t>
      </w:r>
    </w:p>
    <w:p w14:paraId="3B3825F6" w14:textId="77777777" w:rsidR="0017197B" w:rsidRPr="00755E54" w:rsidRDefault="0017197B" w:rsidP="00D1224C">
      <w:pPr>
        <w:spacing w:line="360" w:lineRule="auto"/>
        <w:jc w:val="both"/>
        <w:rPr>
          <w:rFonts w:ascii="Arial" w:hAnsi="Arial" w:cs="Arial"/>
          <w:lang w:val="pt-BR"/>
        </w:rPr>
      </w:pPr>
      <w:r w:rsidRPr="00755E54">
        <w:rPr>
          <w:rFonts w:ascii="Arial" w:hAnsi="Arial" w:cs="Arial"/>
          <w:noProof/>
          <w:lang w:val="pt-BR" w:eastAsia="pt-BR" w:bidi="ar-SA"/>
        </w:rPr>
        <w:drawing>
          <wp:inline distT="0" distB="0" distL="0" distR="0" wp14:anchorId="0DCFBA4B" wp14:editId="752A84AB">
            <wp:extent cx="2558005" cy="1918637"/>
            <wp:effectExtent l="0" t="0" r="0" b="571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122846_618368844982374_2216254331033659785_o_LI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85475" cy="1939241"/>
                    </a:xfrm>
                    <a:prstGeom prst="rect">
                      <a:avLst/>
                    </a:prstGeom>
                  </pic:spPr>
                </pic:pic>
              </a:graphicData>
            </a:graphic>
          </wp:inline>
        </w:drawing>
      </w:r>
    </w:p>
    <w:p w14:paraId="74152AE7" w14:textId="5A190F70" w:rsidR="0017197B" w:rsidRPr="00755E54" w:rsidRDefault="00DB34EE" w:rsidP="00D1224C">
      <w:pPr>
        <w:spacing w:line="360" w:lineRule="auto"/>
        <w:jc w:val="both"/>
        <w:rPr>
          <w:rFonts w:ascii="Arial" w:hAnsi="Arial" w:cs="Arial"/>
          <w:lang w:val="pt-BR"/>
        </w:rPr>
      </w:pPr>
      <w:r w:rsidRPr="00755E54">
        <w:rPr>
          <w:rFonts w:ascii="Arial" w:hAnsi="Arial" w:cs="Arial"/>
          <w:b/>
          <w:bCs/>
          <w:lang w:val="pt-BR"/>
        </w:rPr>
        <w:t>Figura</w:t>
      </w:r>
      <w:r w:rsidR="0017197B" w:rsidRPr="00755E54">
        <w:rPr>
          <w:rFonts w:ascii="Arial" w:hAnsi="Arial" w:cs="Arial"/>
          <w:b/>
          <w:bCs/>
          <w:lang w:val="pt-BR"/>
        </w:rPr>
        <w:t xml:space="preserve"> 1.</w:t>
      </w:r>
      <w:r w:rsidR="0017197B" w:rsidRPr="00755E54">
        <w:rPr>
          <w:rFonts w:ascii="Arial" w:hAnsi="Arial" w:cs="Arial"/>
          <w:lang w:val="pt-BR"/>
        </w:rPr>
        <w:t xml:space="preserve"> Apresentaçã</w:t>
      </w:r>
      <w:r w:rsidRPr="00755E54">
        <w:rPr>
          <w:rFonts w:ascii="Arial" w:hAnsi="Arial" w:cs="Arial"/>
          <w:lang w:val="pt-BR"/>
        </w:rPr>
        <w:t>o na Escola Municipal São Pedro</w:t>
      </w:r>
    </w:p>
    <w:p w14:paraId="6B1BC645" w14:textId="77777777" w:rsidR="0017197B" w:rsidRPr="00755E54" w:rsidRDefault="0017197B" w:rsidP="00D1224C">
      <w:pPr>
        <w:spacing w:line="360" w:lineRule="auto"/>
        <w:jc w:val="both"/>
        <w:rPr>
          <w:rFonts w:ascii="Arial" w:hAnsi="Arial" w:cs="Arial"/>
          <w:lang w:val="pt-BR"/>
        </w:rPr>
      </w:pPr>
      <w:r w:rsidRPr="00755E54">
        <w:rPr>
          <w:rFonts w:ascii="Arial" w:hAnsi="Arial" w:cs="Arial"/>
          <w:noProof/>
          <w:lang w:val="pt-BR" w:eastAsia="pt-BR" w:bidi="ar-SA"/>
        </w:rPr>
        <w:drawing>
          <wp:inline distT="0" distB="0" distL="0" distR="0" wp14:anchorId="7B308183" wp14:editId="0EE5864A">
            <wp:extent cx="2559661" cy="1919879"/>
            <wp:effectExtent l="0" t="0" r="0" b="444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3130996_618370361648889_5299768458435129334_o_L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9758" cy="1927453"/>
                    </a:xfrm>
                    <a:prstGeom prst="rect">
                      <a:avLst/>
                    </a:prstGeom>
                  </pic:spPr>
                </pic:pic>
              </a:graphicData>
            </a:graphic>
          </wp:inline>
        </w:drawing>
      </w:r>
    </w:p>
    <w:p w14:paraId="239223B4" w14:textId="3016CB6E" w:rsidR="0017197B" w:rsidRPr="00755E54" w:rsidRDefault="00DB34EE" w:rsidP="00D1224C">
      <w:pPr>
        <w:spacing w:line="360" w:lineRule="auto"/>
        <w:jc w:val="both"/>
        <w:rPr>
          <w:rFonts w:ascii="Arial" w:hAnsi="Arial" w:cs="Arial"/>
          <w:lang w:val="pt-BR"/>
        </w:rPr>
      </w:pPr>
      <w:r w:rsidRPr="00755E54">
        <w:rPr>
          <w:rFonts w:ascii="Arial" w:hAnsi="Arial" w:cs="Arial"/>
          <w:b/>
          <w:bCs/>
          <w:lang w:val="pt-BR"/>
        </w:rPr>
        <w:t>Figura</w:t>
      </w:r>
      <w:r w:rsidR="0017197B" w:rsidRPr="00755E54">
        <w:rPr>
          <w:rFonts w:ascii="Arial" w:hAnsi="Arial" w:cs="Arial"/>
          <w:b/>
          <w:bCs/>
          <w:lang w:val="pt-BR"/>
        </w:rPr>
        <w:t xml:space="preserve"> 2.</w:t>
      </w:r>
      <w:r w:rsidR="0017197B" w:rsidRPr="00755E54">
        <w:rPr>
          <w:rFonts w:ascii="Arial" w:hAnsi="Arial" w:cs="Arial"/>
          <w:lang w:val="pt-BR"/>
        </w:rPr>
        <w:t xml:space="preserve"> Apresentação na Escola Es</w:t>
      </w:r>
      <w:r w:rsidRPr="00755E54">
        <w:rPr>
          <w:rFonts w:ascii="Arial" w:hAnsi="Arial" w:cs="Arial"/>
          <w:lang w:val="pt-BR"/>
        </w:rPr>
        <w:t>tadual Joaquim Alvarenga Maciel</w:t>
      </w:r>
    </w:p>
    <w:p w14:paraId="387073C0" w14:textId="77777777" w:rsidR="0017197B" w:rsidRPr="00755E54" w:rsidRDefault="0017197B" w:rsidP="00D1224C">
      <w:pPr>
        <w:spacing w:line="360" w:lineRule="auto"/>
        <w:jc w:val="both"/>
        <w:rPr>
          <w:rFonts w:ascii="Arial" w:hAnsi="Arial" w:cs="Arial"/>
          <w:lang w:val="pt-BR"/>
        </w:rPr>
      </w:pPr>
      <w:r w:rsidRPr="00755E54">
        <w:rPr>
          <w:rFonts w:ascii="Arial" w:hAnsi="Arial" w:cs="Arial"/>
          <w:noProof/>
          <w:lang w:val="pt-BR" w:eastAsia="pt-BR" w:bidi="ar-SA"/>
        </w:rPr>
        <w:drawing>
          <wp:inline distT="0" distB="0" distL="0" distR="0" wp14:anchorId="165D7690" wp14:editId="1A9A3633">
            <wp:extent cx="2459621" cy="1844843"/>
            <wp:effectExtent l="0" t="0" r="0" b="317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8673226_829929613826295_8490564737005782772_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71125" cy="1853472"/>
                    </a:xfrm>
                    <a:prstGeom prst="rect">
                      <a:avLst/>
                    </a:prstGeom>
                  </pic:spPr>
                </pic:pic>
              </a:graphicData>
            </a:graphic>
          </wp:inline>
        </w:drawing>
      </w:r>
    </w:p>
    <w:p w14:paraId="4D1571E7" w14:textId="2F660BA0" w:rsidR="0017197B" w:rsidRPr="00755E54" w:rsidRDefault="00DB34EE" w:rsidP="00D1224C">
      <w:pPr>
        <w:spacing w:line="360" w:lineRule="auto"/>
        <w:jc w:val="both"/>
        <w:rPr>
          <w:rFonts w:ascii="Arial" w:hAnsi="Arial" w:cs="Arial"/>
          <w:lang w:val="pt-BR"/>
        </w:rPr>
      </w:pPr>
      <w:r w:rsidRPr="00755E54">
        <w:rPr>
          <w:rFonts w:ascii="Arial" w:hAnsi="Arial" w:cs="Arial"/>
          <w:b/>
          <w:bCs/>
          <w:lang w:val="pt-BR"/>
        </w:rPr>
        <w:t>Figura</w:t>
      </w:r>
      <w:r w:rsidR="0017197B" w:rsidRPr="00755E54">
        <w:rPr>
          <w:rFonts w:ascii="Arial" w:hAnsi="Arial" w:cs="Arial"/>
          <w:b/>
          <w:bCs/>
          <w:lang w:val="pt-BR"/>
        </w:rPr>
        <w:t xml:space="preserve"> 3. </w:t>
      </w:r>
      <w:r w:rsidR="0017197B" w:rsidRPr="00755E54">
        <w:rPr>
          <w:rFonts w:ascii="Arial" w:hAnsi="Arial" w:cs="Arial"/>
          <w:lang w:val="pt-BR"/>
        </w:rPr>
        <w:t xml:space="preserve">Apresentação </w:t>
      </w:r>
      <w:r w:rsidRPr="00755E54">
        <w:rPr>
          <w:rFonts w:ascii="Arial" w:hAnsi="Arial" w:cs="Arial"/>
          <w:lang w:val="pt-BR"/>
        </w:rPr>
        <w:t xml:space="preserve">na Escola </w:t>
      </w:r>
      <w:r w:rsidR="0017197B" w:rsidRPr="00755E54">
        <w:rPr>
          <w:rFonts w:ascii="Arial" w:hAnsi="Arial" w:cs="Arial"/>
          <w:lang w:val="pt-BR"/>
        </w:rPr>
        <w:t>Municipal Wenceslau Braz</w:t>
      </w:r>
    </w:p>
    <w:p w14:paraId="1E145858" w14:textId="77777777" w:rsidR="00DB34EE" w:rsidRPr="00755E54" w:rsidRDefault="00DB34EE" w:rsidP="00D1224C">
      <w:pPr>
        <w:spacing w:line="360" w:lineRule="auto"/>
        <w:jc w:val="both"/>
        <w:rPr>
          <w:rFonts w:ascii="Arial" w:hAnsi="Arial" w:cs="Arial"/>
          <w:lang w:val="pt-BR"/>
        </w:rPr>
      </w:pPr>
    </w:p>
    <w:p w14:paraId="4ABF8D00" w14:textId="21499406" w:rsidR="0017197B" w:rsidRPr="00755E54" w:rsidRDefault="00DB34EE" w:rsidP="000146F6">
      <w:pPr>
        <w:spacing w:line="360" w:lineRule="auto"/>
        <w:jc w:val="both"/>
        <w:rPr>
          <w:rFonts w:ascii="Arial" w:hAnsi="Arial" w:cs="Arial"/>
          <w:lang w:val="pt-BR"/>
        </w:rPr>
      </w:pPr>
      <w:r w:rsidRPr="00755E54">
        <w:rPr>
          <w:rFonts w:ascii="Arial" w:hAnsi="Arial" w:cs="Arial"/>
          <w:lang w:val="pt-BR"/>
        </w:rPr>
        <w:t>Segundo o relato de</w:t>
      </w:r>
      <w:r w:rsidR="0017197B" w:rsidRPr="00755E54">
        <w:rPr>
          <w:rFonts w:ascii="Arial" w:hAnsi="Arial" w:cs="Arial"/>
          <w:lang w:val="pt-BR"/>
        </w:rPr>
        <w:t xml:space="preserve"> </w:t>
      </w:r>
      <w:r w:rsidRPr="00755E54">
        <w:rPr>
          <w:rFonts w:ascii="Arial" w:hAnsi="Arial" w:cs="Arial"/>
          <w:lang w:val="pt-BR"/>
        </w:rPr>
        <w:t>professores das escolas visitadas</w:t>
      </w:r>
      <w:r w:rsidR="0017197B" w:rsidRPr="00755E54">
        <w:rPr>
          <w:rFonts w:ascii="Arial" w:hAnsi="Arial" w:cs="Arial"/>
          <w:lang w:val="pt-BR"/>
        </w:rPr>
        <w:t>, os alunos foram capazes de repassarem as informações</w:t>
      </w:r>
      <w:r w:rsidR="000146F6" w:rsidRPr="00755E54">
        <w:rPr>
          <w:rFonts w:ascii="Arial" w:hAnsi="Arial" w:cs="Arial"/>
          <w:lang w:val="pt-BR"/>
        </w:rPr>
        <w:t xml:space="preserve"> adquiridas aos pais</w:t>
      </w:r>
      <w:r w:rsidR="0017197B" w:rsidRPr="00755E54">
        <w:rPr>
          <w:rFonts w:ascii="Arial" w:hAnsi="Arial" w:cs="Arial"/>
          <w:lang w:val="pt-BR"/>
        </w:rPr>
        <w:t xml:space="preserve"> e</w:t>
      </w:r>
      <w:r w:rsidRPr="00755E54">
        <w:rPr>
          <w:rFonts w:ascii="Arial" w:hAnsi="Arial" w:cs="Arial"/>
          <w:lang w:val="pt-BR"/>
        </w:rPr>
        <w:t>,</w:t>
      </w:r>
      <w:r w:rsidR="0017197B" w:rsidRPr="00755E54">
        <w:rPr>
          <w:rFonts w:ascii="Arial" w:hAnsi="Arial" w:cs="Arial"/>
          <w:lang w:val="pt-BR"/>
        </w:rPr>
        <w:t xml:space="preserve"> em alguns casos</w:t>
      </w:r>
      <w:r w:rsidRPr="00755E54">
        <w:rPr>
          <w:rFonts w:ascii="Arial" w:hAnsi="Arial" w:cs="Arial"/>
          <w:lang w:val="pt-BR"/>
        </w:rPr>
        <w:t>,</w:t>
      </w:r>
      <w:r w:rsidR="0017197B" w:rsidRPr="00755E54">
        <w:rPr>
          <w:rFonts w:ascii="Arial" w:hAnsi="Arial" w:cs="Arial"/>
          <w:lang w:val="pt-BR"/>
        </w:rPr>
        <w:t xml:space="preserve"> foi observada mudanças de hábitos nesses ambientes. </w:t>
      </w:r>
    </w:p>
    <w:p w14:paraId="4BA74048" w14:textId="77777777" w:rsidR="000146F6" w:rsidRPr="00755E54" w:rsidRDefault="0017197B" w:rsidP="000146F6">
      <w:pPr>
        <w:spacing w:line="360" w:lineRule="auto"/>
        <w:jc w:val="both"/>
        <w:rPr>
          <w:rFonts w:ascii="Arial" w:hAnsi="Arial" w:cs="Arial"/>
          <w:lang w:val="pt-BR"/>
        </w:rPr>
      </w:pPr>
      <w:r w:rsidRPr="00755E54">
        <w:rPr>
          <w:rFonts w:ascii="Arial" w:hAnsi="Arial" w:cs="Arial"/>
          <w:lang w:val="pt-BR"/>
        </w:rPr>
        <w:t>As escolas</w:t>
      </w:r>
      <w:r w:rsidR="000146F6" w:rsidRPr="00755E54">
        <w:rPr>
          <w:rFonts w:ascii="Arial" w:hAnsi="Arial" w:cs="Arial"/>
          <w:lang w:val="pt-BR"/>
        </w:rPr>
        <w:t xml:space="preserve">, reconhecendo a </w:t>
      </w:r>
      <w:r w:rsidRPr="00755E54">
        <w:rPr>
          <w:rFonts w:ascii="Arial" w:hAnsi="Arial" w:cs="Arial"/>
          <w:lang w:val="pt-BR"/>
        </w:rPr>
        <w:t>importância</w:t>
      </w:r>
      <w:r w:rsidR="000146F6" w:rsidRPr="00755E54">
        <w:rPr>
          <w:rFonts w:ascii="Arial" w:hAnsi="Arial" w:cs="Arial"/>
          <w:lang w:val="pt-BR"/>
        </w:rPr>
        <w:t xml:space="preserve"> da intervenção</w:t>
      </w:r>
      <w:r w:rsidRPr="00755E54">
        <w:rPr>
          <w:rFonts w:ascii="Arial" w:hAnsi="Arial" w:cs="Arial"/>
          <w:lang w:val="pt-BR"/>
        </w:rPr>
        <w:t xml:space="preserve"> no processo de aprendizagem dos alunos, foram receptivas e comprometidas com a </w:t>
      </w:r>
      <w:r w:rsidR="000146F6" w:rsidRPr="00755E54">
        <w:rPr>
          <w:rFonts w:ascii="Arial" w:hAnsi="Arial" w:cs="Arial"/>
          <w:lang w:val="pt-BR"/>
        </w:rPr>
        <w:t xml:space="preserve">realização das </w:t>
      </w:r>
      <w:r w:rsidR="000146F6" w:rsidRPr="00755E54">
        <w:rPr>
          <w:rFonts w:ascii="Arial" w:hAnsi="Arial" w:cs="Arial"/>
          <w:lang w:val="pt-BR"/>
        </w:rPr>
        <w:lastRenderedPageBreak/>
        <w:t>atividades propostas</w:t>
      </w:r>
      <w:r w:rsidRPr="00755E54">
        <w:rPr>
          <w:rFonts w:ascii="Arial" w:hAnsi="Arial" w:cs="Arial"/>
          <w:lang w:val="pt-BR"/>
        </w:rPr>
        <w:t xml:space="preserve">, disponibilizando horários dentro do calendário escolar, espaço adequado e materiais para a realização do projeto. </w:t>
      </w:r>
    </w:p>
    <w:p w14:paraId="13677803" w14:textId="77777777" w:rsidR="000146F6" w:rsidRPr="00755E54" w:rsidRDefault="000146F6" w:rsidP="000146F6">
      <w:pPr>
        <w:spacing w:line="360" w:lineRule="auto"/>
        <w:jc w:val="both"/>
        <w:rPr>
          <w:rFonts w:ascii="Arial" w:hAnsi="Arial" w:cs="Arial"/>
          <w:lang w:val="pt-BR"/>
        </w:rPr>
      </w:pPr>
    </w:p>
    <w:p w14:paraId="2436832B" w14:textId="731514F1" w:rsidR="0017197B" w:rsidRDefault="0017197B" w:rsidP="000146F6">
      <w:pPr>
        <w:spacing w:line="360" w:lineRule="auto"/>
        <w:jc w:val="both"/>
        <w:rPr>
          <w:rFonts w:ascii="Arial" w:hAnsi="Arial" w:cs="Arial"/>
          <w:b/>
          <w:bCs/>
          <w:lang w:val="pt-BR"/>
        </w:rPr>
      </w:pPr>
      <w:r w:rsidRPr="00755E54">
        <w:rPr>
          <w:rFonts w:ascii="Arial" w:hAnsi="Arial" w:cs="Arial"/>
          <w:b/>
          <w:bCs/>
          <w:lang w:val="pt-BR"/>
        </w:rPr>
        <w:t>Discussão</w:t>
      </w:r>
    </w:p>
    <w:p w14:paraId="0AD16068" w14:textId="77777777" w:rsidR="000B0E8A" w:rsidRPr="00755E54" w:rsidRDefault="000B0E8A" w:rsidP="000146F6">
      <w:pPr>
        <w:spacing w:line="360" w:lineRule="auto"/>
        <w:jc w:val="both"/>
        <w:rPr>
          <w:rFonts w:ascii="Arial" w:hAnsi="Arial" w:cs="Arial"/>
          <w:b/>
          <w:bCs/>
          <w:lang w:val="pt-BR"/>
        </w:rPr>
      </w:pPr>
    </w:p>
    <w:p w14:paraId="5A52D9B1" w14:textId="194AB04F" w:rsidR="0017197B" w:rsidRPr="00755E54" w:rsidRDefault="0017197B" w:rsidP="00E75ACC">
      <w:pPr>
        <w:spacing w:line="360" w:lineRule="auto"/>
        <w:jc w:val="both"/>
        <w:rPr>
          <w:rFonts w:ascii="Arial" w:hAnsi="Arial" w:cs="Arial"/>
          <w:lang w:val="pt-BR"/>
        </w:rPr>
      </w:pPr>
      <w:r w:rsidRPr="00755E54">
        <w:rPr>
          <w:rFonts w:ascii="Arial" w:hAnsi="Arial" w:cs="Arial"/>
          <w:lang w:val="pt-BR"/>
        </w:rPr>
        <w:t>Historicamente</w:t>
      </w:r>
      <w:r w:rsidR="00E75ACC" w:rsidRPr="00755E54">
        <w:rPr>
          <w:rFonts w:ascii="Arial" w:hAnsi="Arial" w:cs="Arial"/>
          <w:lang w:val="pt-BR"/>
        </w:rPr>
        <w:t>,</w:t>
      </w:r>
      <w:r w:rsidRPr="00755E54">
        <w:rPr>
          <w:rFonts w:ascii="Arial" w:hAnsi="Arial" w:cs="Arial"/>
          <w:lang w:val="pt-BR"/>
        </w:rPr>
        <w:t xml:space="preserve"> a </w:t>
      </w:r>
      <w:r w:rsidR="00E75ACC" w:rsidRPr="00755E54">
        <w:rPr>
          <w:rFonts w:ascii="Arial" w:hAnsi="Arial" w:cs="Arial"/>
          <w:lang w:val="pt-BR"/>
        </w:rPr>
        <w:t>gripe tem alarmado a humanidade por seu</w:t>
      </w:r>
      <w:r w:rsidRPr="00755E54">
        <w:rPr>
          <w:rFonts w:ascii="Arial" w:hAnsi="Arial" w:cs="Arial"/>
          <w:lang w:val="pt-BR"/>
        </w:rPr>
        <w:t xml:space="preserve"> potencial</w:t>
      </w:r>
      <w:r w:rsidR="00E75ACC" w:rsidRPr="00755E54">
        <w:rPr>
          <w:rFonts w:ascii="Arial" w:hAnsi="Arial" w:cs="Arial"/>
          <w:lang w:val="pt-BR"/>
        </w:rPr>
        <w:t xml:space="preserve"> elevado</w:t>
      </w:r>
      <w:r w:rsidRPr="00755E54">
        <w:rPr>
          <w:rFonts w:ascii="Arial" w:hAnsi="Arial" w:cs="Arial"/>
          <w:lang w:val="pt-BR"/>
        </w:rPr>
        <w:t xml:space="preserve"> de contaminação e </w:t>
      </w:r>
      <w:r w:rsidR="00E75ACC" w:rsidRPr="00755E54">
        <w:rPr>
          <w:rFonts w:ascii="Arial" w:hAnsi="Arial" w:cs="Arial"/>
          <w:lang w:val="pt-BR"/>
        </w:rPr>
        <w:t>pela capacidade de levar à morte</w:t>
      </w:r>
      <w:r w:rsidRPr="00755E54">
        <w:rPr>
          <w:rFonts w:ascii="Arial" w:hAnsi="Arial" w:cs="Arial"/>
          <w:lang w:val="pt-BR"/>
        </w:rPr>
        <w:t xml:space="preserve"> milhões de pessoas</w:t>
      </w:r>
      <w:r w:rsidR="00E75ACC" w:rsidRPr="00755E54">
        <w:rPr>
          <w:rFonts w:ascii="Arial" w:hAnsi="Arial" w:cs="Arial"/>
          <w:lang w:val="pt-BR"/>
        </w:rPr>
        <w:t>,</w:t>
      </w:r>
      <w:r w:rsidRPr="00755E54">
        <w:rPr>
          <w:rFonts w:ascii="Arial" w:hAnsi="Arial" w:cs="Arial"/>
          <w:lang w:val="pt-BR"/>
        </w:rPr>
        <w:t xml:space="preserve"> em um curto período de tempo. A mais famosa delas, a gripe espanhola, surgiu em 1918 e contaminou 50% da população mundial levando </w:t>
      </w:r>
      <w:r w:rsidR="00E75ACC" w:rsidRPr="00755E54">
        <w:rPr>
          <w:rFonts w:ascii="Arial" w:hAnsi="Arial" w:cs="Arial"/>
          <w:lang w:val="pt-BR"/>
        </w:rPr>
        <w:t xml:space="preserve">ao óbito 40 milhões de pessoas. </w:t>
      </w:r>
      <w:r w:rsidRPr="00755E54">
        <w:rPr>
          <w:rFonts w:ascii="Arial" w:hAnsi="Arial" w:cs="Arial"/>
          <w:lang w:val="pt-BR"/>
        </w:rPr>
        <w:t>Em 2009</w:t>
      </w:r>
      <w:r w:rsidR="00E75ACC" w:rsidRPr="00755E54">
        <w:rPr>
          <w:rFonts w:ascii="Arial" w:hAnsi="Arial" w:cs="Arial"/>
          <w:lang w:val="pt-BR"/>
        </w:rPr>
        <w:t>,</w:t>
      </w:r>
      <w:r w:rsidRPr="00755E54">
        <w:rPr>
          <w:rFonts w:ascii="Arial" w:hAnsi="Arial" w:cs="Arial"/>
          <w:lang w:val="pt-BR"/>
        </w:rPr>
        <w:t xml:space="preserve"> Organização Mundial de Saúde</w:t>
      </w:r>
      <w:r w:rsidR="00DA559B" w:rsidRPr="00755E54">
        <w:rPr>
          <w:rFonts w:ascii="Arial" w:hAnsi="Arial" w:cs="Arial"/>
          <w:lang w:val="pt-BR"/>
        </w:rPr>
        <w:t xml:space="preserve"> (OMS)</w:t>
      </w:r>
      <w:r w:rsidR="00E75ACC" w:rsidRPr="00755E54">
        <w:rPr>
          <w:rFonts w:ascii="Arial" w:hAnsi="Arial" w:cs="Arial"/>
          <w:lang w:val="pt-BR"/>
        </w:rPr>
        <w:t xml:space="preserve"> iniciou a divulgação de relatos sobre</w:t>
      </w:r>
      <w:r w:rsidRPr="00755E54">
        <w:rPr>
          <w:rFonts w:ascii="Arial" w:hAnsi="Arial" w:cs="Arial"/>
          <w:lang w:val="pt-BR"/>
        </w:rPr>
        <w:t xml:space="preserve"> o surgimento da Gripe Influenza tipo A. A contam</w:t>
      </w:r>
      <w:r w:rsidR="00E75ACC" w:rsidRPr="00755E54">
        <w:rPr>
          <w:rFonts w:ascii="Arial" w:hAnsi="Arial" w:cs="Arial"/>
          <w:lang w:val="pt-BR"/>
        </w:rPr>
        <w:t xml:space="preserve">inação pelo vírus H1N1 tornou-se rapidamente </w:t>
      </w:r>
      <w:r w:rsidRPr="00755E54">
        <w:rPr>
          <w:rFonts w:ascii="Arial" w:hAnsi="Arial" w:cs="Arial"/>
          <w:lang w:val="pt-BR"/>
        </w:rPr>
        <w:t xml:space="preserve">um alarde </w:t>
      </w:r>
      <w:r w:rsidR="00E75ACC" w:rsidRPr="00755E54">
        <w:rPr>
          <w:rFonts w:ascii="Arial" w:hAnsi="Arial" w:cs="Arial"/>
          <w:lang w:val="pt-BR"/>
        </w:rPr>
        <w:t>dado que</w:t>
      </w:r>
      <w:r w:rsidRPr="00755E54">
        <w:rPr>
          <w:rFonts w:ascii="Arial" w:hAnsi="Arial" w:cs="Arial"/>
          <w:lang w:val="pt-BR"/>
        </w:rPr>
        <w:t xml:space="preserve"> que seus sintomas facilmente poderiam ser confundidos com os de uma gripe comum.</w:t>
      </w:r>
      <w:r w:rsidR="002C44AA" w:rsidRPr="00755E54">
        <w:rPr>
          <w:rFonts w:ascii="Arial" w:hAnsi="Arial" w:cs="Arial"/>
          <w:lang w:val="pt-BR"/>
        </w:rPr>
        <w:t xml:space="preserve"> </w:t>
      </w:r>
    </w:p>
    <w:p w14:paraId="377649AC" w14:textId="54197AF0" w:rsidR="0017197B" w:rsidRPr="00755E54" w:rsidRDefault="00E75ACC" w:rsidP="00E75ACC">
      <w:pPr>
        <w:spacing w:line="360" w:lineRule="auto"/>
        <w:jc w:val="both"/>
        <w:rPr>
          <w:rFonts w:ascii="Arial" w:hAnsi="Arial" w:cs="Arial"/>
          <w:lang w:val="pt-BR"/>
        </w:rPr>
      </w:pPr>
      <w:r w:rsidRPr="00755E54">
        <w:rPr>
          <w:rFonts w:ascii="Arial" w:hAnsi="Arial" w:cs="Arial"/>
          <w:lang w:val="pt-BR"/>
        </w:rPr>
        <w:t xml:space="preserve">O tema </w:t>
      </w:r>
      <w:r w:rsidR="0017197B" w:rsidRPr="00755E54">
        <w:rPr>
          <w:rFonts w:ascii="Arial" w:hAnsi="Arial" w:cs="Arial"/>
          <w:lang w:val="pt-BR"/>
        </w:rPr>
        <w:t xml:space="preserve">para aplicação </w:t>
      </w:r>
      <w:r w:rsidRPr="00755E54">
        <w:rPr>
          <w:rFonts w:ascii="Arial" w:hAnsi="Arial" w:cs="Arial"/>
          <w:lang w:val="pt-BR"/>
        </w:rPr>
        <w:t xml:space="preserve">do módulo </w:t>
      </w:r>
      <w:r w:rsidR="0017197B" w:rsidRPr="00755E54">
        <w:rPr>
          <w:rFonts w:ascii="Arial" w:hAnsi="Arial" w:cs="Arial"/>
          <w:lang w:val="pt-BR"/>
        </w:rPr>
        <w:t xml:space="preserve">do projeto de extensão “Coraçõezinhos de Baependi” </w:t>
      </w:r>
      <w:r w:rsidR="0017197B" w:rsidRPr="00755E54">
        <w:rPr>
          <w:rFonts w:ascii="Arial" w:hAnsi="Arial" w:cs="Arial"/>
          <w:lang w:val="pt-BR"/>
        </w:rPr>
        <w:fldChar w:fldCharType="begin">
          <w:fldData xml:space="preserve">PEVuZE5vdGU+PENpdGU+PEF1dGhvcj5CZXJtdWRlejwvQXV0aG9yPjxZZWFyPjIwMTc8L1llYXI+
PFJlY051bT4xPC9SZWNOdW0+PERpc3BsYXlUZXh0PihCZXJtdWRleiBldCBhbC4sIDIwMTc7IENv
ZWxobyBldCBhbC4sIDIwMTc7IE1hZHVyZWlyYSBldCBhbC4sIDIwMTY7IFNvYXJlcyBldCBhbC4s
IDIwMTdhOyBTb2FyZXMgZXQgYWwuLCAyMDE3Yik8L0Rpc3BsYXlUZXh0PjxyZWNvcmQ+PHJlYy1u
dW1iZXI+MTwvcmVjLW51bWJlcj48Zm9yZWlnbi1rZXlzPjxrZXkgYXBwPSJFTiIgZGItaWQ9ImUw
MDAwZHhyazUyNTB6ZTB4dGp4ZDVhZHY5NXcycnh0d3RmdyIgdGltZXN0YW1wPSIxNTQ5NTIxMzM0
Ij4xPC9rZXk+PC9mb3JlaWduLWtleXM+PHJlZi10eXBlIG5hbWU9IkpvdXJuYWwgQXJ0aWNsZSI+
MTc8L3JlZi10eXBlPjxjb250cmlidXRvcnM+PGF1dGhvcnM+PGF1dGhvcj5CZXJtdWRleiwgQkVC
VjwvYXV0aG9yPjxhdXRob3I+QWx2aW0sIFJPPC9hdXRob3I+PGF1dGhvcj5Tb2FyZXMsIEZNPC9h
dXRob3I+PGF1dGhvcj5Hb27Dp2FsdmV6LCBBQkM8L2F1dGhvcj48YXV0aG9yPlRpenpvdCwgRUxB
PC9hdXRob3I+PGF1dGhvcj5BbmRlcnNvbiBVbGJyaWNoLCBBICVKIEVuZG9jcmlub2wgTWV0YWIg
SW50IEo8L2F1dGhvcj48L2F1dGhvcnM+PC9jb250cmlidXRvcnM+PHRpdGxlcz48dGl0bGU+VEhF
IEJBRVBFTkRJIOKAnExJVFRMRSBIRUFSVOKAnSBTVFVEWTogU3RyYXRlZ2llcyBpbiBjaGlsZCBl
ZHVjYXRpb24gcmVsYXRlZCB0byBjYXJkaW9tZXRhYm9saWMgcmlzayBmYWN0b3JzIGZvciByZWR1
Y2luZyBtb3JiaWRpdHkgYW5kIG1vcnRhbGl0eSBpbiBhIGRldmVsb3BpbmcgY291bnRyeTwvdGl0
bGU+PC90aXRsZXM+PHBhZ2VzPjAwMTMzPC9wYWdlcz48dm9sdW1lPjU8L3ZvbHVtZT48bnVtYmVy
PjU8L251bWJlcj48ZGF0ZXM+PHllYXI+MjAxNzwveWVhcj48L2RhdGVzPjx1cmxzPjwvdXJscz48
L3JlY29yZD48L0NpdGU+PENpdGU+PEF1dGhvcj5Db2VsaG88L0F1dGhvcj48WWVhcj4yMDE3PC9Z
ZWFyPjxSZWNOdW0+MzwvUmVjTnVtPjxyZWNvcmQ+PHJlYy1udW1iZXI+MzwvcmVjLW51bWJlcj48
Zm9yZWlnbi1rZXlzPjxrZXkgYXBwPSJFTiIgZGItaWQ9ImUwMDAwZHhyazUyNTB6ZTB4dGp4ZDVh
ZHY5NXcycnh0d3RmdyIgdGltZXN0YW1wPSIxNTQ5NTIxNDMyIj4zPC9rZXk+PC9mb3JlaWduLWtl
eXM+PHJlZi10eXBlIG5hbWU9IkpvdXJuYWwgQXJ0aWNsZSI+MTc8L3JlZi10eXBlPjxjb250cmli
dXRvcnM+PGF1dGhvcnM+PGF1dGhvcj5Db2VsaG8sIFBhbWVsbGEgRG9uYWRvbmk8L2F1dGhvcj48
YXV0aG9yPlF1ZWlyb3osIEhlbGxlbiBLYXRpYW5uZSBHb21lczwvYXV0aG9yPjxhdXRob3I+UGVy
ZWlyYSwgQW5hIFBhdWxhIFNvdXphPC9hdXRob3I+PGF1dGhvcj5WaWVpcmEsIFBhdWxhIFBlcmVp
cmE8L2F1dGhvcj48YXV0aG9yPmRlIE9saXZlaXJhIEFsdmltLCBSYWZhZWw8L2F1dGhvcj48YXV0
aG9yPkrDum5pb3IsIENhcmxvcyBBbGJlcnRvIE1vdXLDo288L2F1dGhvcj48YXV0aG9yPk9saXZl
aXJhLCBDYW1pbGEgTWFjaWVsICVKIEV4dGVuc8OjbyBlbSBGb2NvPC9hdXRob3I+PC9hdXRob3Jz
PjwvY29udHJpYnV0b3JzPjx0aXRsZXM+PHRpdGxlPlByw6F0aWNhcyBlZHVjYXRpdmFzIHJlbGFj
aW9uYWRhcyDDoCBzYcO6ZGUgcGFyYSBjcmlhbsOnYXMgZGUgNCBhIDEwIGFub3MuIFByb2pldG8g
Q29yYcOnw7VlemluaG9zIGFwYWl4b25hZG9zOiB1bSByZWxhdG8gZGUgZXhwZXJpw6puY2lhPC90
aXRsZT48L3RpdGxlcz48dm9sdW1lPjE8L3ZvbHVtZT48bnVtYmVyPjEzPC9udW1iZXI+PGRhdGVz
Pjx5ZWFyPjIwMTc8L3llYXI+PC9kYXRlcz48aXNibj4yMzU4LTcxODA8L2lzYm4+PHVybHM+PC91
cmxzPjwvcmVjb3JkPjwvQ2l0ZT48Q2l0ZT48QXV0aG9yPlNvYXJlczwvQXV0aG9yPjxZZWFyPjIw
MTc8L1llYXI+PFJlY051bT4yPC9SZWNOdW0+PHJlY29yZD48cmVjLW51bWJlcj4yPC9yZWMtbnVt
YmVyPjxmb3JlaWduLWtleXM+PGtleSBhcHA9IkVOIiBkYi1pZD0iZTAwMDBkeHJrNTI1MHplMHh0
anhkNWFkdjk1dzJyeHR3dGZ3IiB0aW1lc3RhbXA9IjE1NDk1MjEzODIiPjI8L2tleT48L2ZvcmVp
Z24ta2V5cz48cmVmLXR5cGUgbmFtZT0iSm91cm5hbCBBcnRpY2xlIj4xNzwvcmVmLXR5cGU+PGNv
bnRyaWJ1dG9ycz48YXV0aG9ycz48YXV0aG9yPlNvYXJlcywgRmzDoXZpYSBNZXNxdWl0YTwvYXV0
aG9yPjxhdXRob3I+R29uw6dhbHZlcywgQW5hIEJlYXRyaXogQ2xlbWVudGU8L2F1dGhvcj48YXV0
aG9yPmRlIE9saXZlaXJhIEFsdmltLCBSYWZhZWw8L2F1dGhvcj48YXV0aG9yPkrDum5pb3IsIENh
cmxvcyBBbGJlcnRvIE1vdXLDo288L2F1dGhvcj48YXV0aG9yPk9saXZlaXJhLCBDYW1pbGEgTWFj
aWVsICVKIEV4dGVuc8OjbyBlbSBGb2NvPC9hdXRob3I+PC9hdXRob3JzPjwvY29udHJpYnV0b3Jz
Pjx0aXRsZXM+PHRpdGxlPk3DqXRvZG8gZWR1Y2FjaW9uYWwgaW5mYW50aWwgbmEgcHJldmVuw6fD
o28gZSBjb21iYXRlIMOgIGRlbmd1ZSwgemlrYSB2w61ydXMgZSBDaGlrdW5ndW55YTwvdGl0bGU+
PC90aXRsZXM+PHZvbHVtZT4xPC92b2x1bWU+PG51bWJlcj4xMzwvbnVtYmVyPjxkYXRlcz48eWVh
cj4yMDE3PC95ZWFyPjwvZGF0ZXM+PGlzYm4+MjM1OC03MTgwPC9pc2JuPjx1cmxzPjwvdXJscz48
L3JlY29yZD48L0NpdGU+PENpdGU+PEF1dGhvcj5Tb2FyZXM8L0F1dGhvcj48WWVhcj4yMDE3PC9Z
ZWFyPjxSZWNOdW0+OTwvUmVjTnVtPjxyZWNvcmQ+PHJlYy1udW1iZXI+OTwvcmVjLW51bWJlcj48
Zm9yZWlnbi1rZXlzPjxrZXkgYXBwPSJFTiIgZGItaWQ9IjV0ZjJ3ZnplNnd0cDJhZTJyeGs1dnB6
dDJzcHB6MjJzeDBhZiIgdGltZXN0YW1wPSIxNTQ5NTIxMjY4Ij45PC9rZXk+PC9mb3JlaWduLWtl
eXM+PHJlZi10eXBlIG5hbWU9IkpvdXJuYWwgQXJ0aWNsZSI+MTc8L3JlZi10eXBlPjxjb250cmli
dXRvcnM+PGF1dGhvcnM+PGF1dGhvcj5Tb2FyZXMsIEZsw6F2aWEgTWVzcXVpdGE8L2F1dGhvcj48
YXV0aG9yPkdvbsOnYWx2ZXMsIEFuYSBCZWF0cml6IENsZW1lbnRlPC9hdXRob3I+PGF1dGhvcj5k
ZSBPbGl2ZWlyYSBBbHZpbSwgUmFmYWVsPC9hdXRob3I+PGF1dGhvcj5Kw7puaW9yLCBDYXJsb3Mg
QWxiZXJ0byBNb3Vyw6NvPC9hdXRob3I+PGF1dGhvcj5PbGl2ZWlyYSwgQ2FtaWxhIE1hY2llbCAl
SiBSZXZpc3RhIENpw6puY2lhIGVtIEV4dGVuc8OjbzwvYXV0aG9yPjwvYXV0aG9ycz48L2NvbnRy
aWJ1dG9ycz48dGl0bGVzPjx0aXRsZT5Db25zY2llbnRpemHDp8OjbyBpbmZhbnRpbDogYWJvcmRh
Z2VtIGzDumRpY2Egc29icmUgdXRpbGl6YcOnw6NvIGRlIHJlY3Vyc29zIG5hdHVyYWlzPC90aXRs
ZT48L3RpdGxlcz48cGFnZXM+ODctOTI8L3BhZ2VzPjx2b2x1bWU+MTM8L3ZvbHVtZT48bnVtYmVy
PjM8L251bWJlcj48ZGF0ZXM+PHllYXI+MjAxNzwveWVhcj48L2RhdGVzPjxpc2JuPjE2NzktNDYw
NTwvaXNibj48dXJscz48L3VybHM+PC9yZWNvcmQ+PC9DaXRlPjxDaXRlPjxBdXRob3I+TWFkdXJl
aXJhPC9BdXRob3I+PFllYXI+MjAxNjwvWWVhcj48UmVjTnVtPjg8L1JlY051bT48cmVjb3JkPjxy
ZWMtbnVtYmVyPjg8L3JlYy1udW1iZXI+PGZvcmVpZ24ta2V5cz48a2V5IGFwcD0iRU4iIGRiLWlk
PSI1dGYyd2Z6ZTZ3dHAyYWUycnhrNXZwenQyc3BwejIyc3gwYWYiIHRpbWVzdGFtcD0iMTU0OTUy
MTIwMCI+ODwva2V5PjwvZm9yZWlnbi1rZXlzPjxyZWYtdHlwZSBuYW1lPSJKb3VybmFsIEFydGlj
bGUiPjE3PC9yZWYtdHlwZT48Y29udHJpYnV0b3JzPjxhdXRob3JzPjxhdXRob3I+TWFkdXJlaXJh
LCBNYcOtcmEgRmVybmFuZGVzPC9hdXRob3I+PGF1dGhvcj5QZWl4b3RvLCBMdWlzYSBNYXJpbmEg
TW9yYXRvPC9hdXRob3I+PGF1dGhvcj5IYXJhbW90bywgSGF5bGxhPC9hdXRob3I+PGF1dGhvcj5T
b2JyZWlyYSwgTmF0w6FsaWEgUGFpdmE8L2F1dGhvcj48YXV0aG9yPlBlcmVpcmEsIE5heWFyYSBT
b2FyZXM8L2F1dGhvcj48YXV0aG9yPkZlcnJlaXJhLCBSb2JlcnRhIE5ldmVzPC9hdXRob3I+PGF1
dGhvcj5QZXJlaXJhLCBMdWl6YSBTY2hldHRpbm88L2F1dGhvcj48YXV0aG9yPkFsdmltLCBSYWZh
ZWwgT2xpdmVpcmE8L2F1dGhvcj48YXV0aG9yPkrDum5pb3IsIENhcmxvcyBBbGJlcnRvIE1vdXLD
o288L2F1dGhvcj48YXV0aG9yPk9saXZlaXJhLCBDYW1pbGEgTWFjaWVsICVKIFJldmlzdGEgQ29u
ZXjDo28gVUVQRzwvYXV0aG9yPjwvYXV0aG9ycz48L2NvbnRyaWJ1dG9ycz48dGl0bGVzPjx0aXRs
ZT5DT1JBw4fDlUVaSU5IT1MgREUgQkFFUEVOREkgTkEgRURVQ0HDh8ODTyBFTSBTQcOaREUgQVRS
QVbDiVMgREEgTUVUT0RPTE9HSUEgUEFSVElDSVBBVElWQTogUkVMQVRPIERFIEVYUEVSScOKTkNJ
QTwvdGl0bGU+PC90aXRsZXM+PHBhZ2VzPjQwMC00MTE8L3BhZ2VzPjx2b2x1bWU+MTI8L3ZvbHVt
ZT48bnVtYmVyPjM8L251bWJlcj48ZGF0ZXM+PHllYXI+MjAxNjwveWVhcj48L2RhdGVzPjxpc2Ju
PjIyMzgtNzMxNTwvaXNibj48dXJscz48L3VybHM+PC9yZWNvcmQ+PC9DaXRlPjwvRW5kTm90ZT4A
</w:fldData>
        </w:fldChar>
      </w:r>
      <w:r w:rsidR="002652B3" w:rsidRPr="00755E54">
        <w:rPr>
          <w:rFonts w:ascii="Arial" w:hAnsi="Arial" w:cs="Arial"/>
          <w:lang w:val="pt-BR"/>
        </w:rPr>
        <w:instrText xml:space="preserve"> ADDIN EN.CITE </w:instrText>
      </w:r>
      <w:r w:rsidR="002652B3" w:rsidRPr="00755E54">
        <w:rPr>
          <w:rFonts w:ascii="Arial" w:hAnsi="Arial" w:cs="Arial"/>
          <w:lang w:val="pt-BR"/>
        </w:rPr>
        <w:fldChar w:fldCharType="begin">
          <w:fldData xml:space="preserve">PEVuZE5vdGU+PENpdGU+PEF1dGhvcj5CZXJtdWRlejwvQXV0aG9yPjxZZWFyPjIwMTc8L1llYXI+
PFJlY051bT4xPC9SZWNOdW0+PERpc3BsYXlUZXh0PihCZXJtdWRleiBldCBhbC4sIDIwMTc7IENv
ZWxobyBldCBhbC4sIDIwMTc7IE1hZHVyZWlyYSBldCBhbC4sIDIwMTY7IFNvYXJlcyBldCBhbC4s
IDIwMTdhOyBTb2FyZXMgZXQgYWwuLCAyMDE3Yik8L0Rpc3BsYXlUZXh0PjxyZWNvcmQ+PHJlYy1u
dW1iZXI+MTwvcmVjLW51bWJlcj48Zm9yZWlnbi1rZXlzPjxrZXkgYXBwPSJFTiIgZGItaWQ9ImUw
MDAwZHhyazUyNTB6ZTB4dGp4ZDVhZHY5NXcycnh0d3RmdyIgdGltZXN0YW1wPSIxNTQ5NTIxMzM0
Ij4xPC9rZXk+PC9mb3JlaWduLWtleXM+PHJlZi10eXBlIG5hbWU9IkpvdXJuYWwgQXJ0aWNsZSI+
MTc8L3JlZi10eXBlPjxjb250cmlidXRvcnM+PGF1dGhvcnM+PGF1dGhvcj5CZXJtdWRleiwgQkVC
VjwvYXV0aG9yPjxhdXRob3I+QWx2aW0sIFJPPC9hdXRob3I+PGF1dGhvcj5Tb2FyZXMsIEZNPC9h
dXRob3I+PGF1dGhvcj5Hb27Dp2FsdmV6LCBBQkM8L2F1dGhvcj48YXV0aG9yPlRpenpvdCwgRUxB
PC9hdXRob3I+PGF1dGhvcj5BbmRlcnNvbiBVbGJyaWNoLCBBICVKIEVuZG9jcmlub2wgTWV0YWIg
SW50IEo8L2F1dGhvcj48L2F1dGhvcnM+PC9jb250cmlidXRvcnM+PHRpdGxlcz48dGl0bGU+VEhF
IEJBRVBFTkRJIOKAnExJVFRMRSBIRUFSVOKAnSBTVFVEWTogU3RyYXRlZ2llcyBpbiBjaGlsZCBl
ZHVjYXRpb24gcmVsYXRlZCB0byBjYXJkaW9tZXRhYm9saWMgcmlzayBmYWN0b3JzIGZvciByZWR1
Y2luZyBtb3JiaWRpdHkgYW5kIG1vcnRhbGl0eSBpbiBhIGRldmVsb3BpbmcgY291bnRyeTwvdGl0
bGU+PC90aXRsZXM+PHBhZ2VzPjAwMTMzPC9wYWdlcz48dm9sdW1lPjU8L3ZvbHVtZT48bnVtYmVy
PjU8L251bWJlcj48ZGF0ZXM+PHllYXI+MjAxNzwveWVhcj48L2RhdGVzPjx1cmxzPjwvdXJscz48
L3JlY29yZD48L0NpdGU+PENpdGU+PEF1dGhvcj5Db2VsaG88L0F1dGhvcj48WWVhcj4yMDE3PC9Z
ZWFyPjxSZWNOdW0+MzwvUmVjTnVtPjxyZWNvcmQ+PHJlYy1udW1iZXI+MzwvcmVjLW51bWJlcj48
Zm9yZWlnbi1rZXlzPjxrZXkgYXBwPSJFTiIgZGItaWQ9ImUwMDAwZHhyazUyNTB6ZTB4dGp4ZDVh
ZHY5NXcycnh0d3RmdyIgdGltZXN0YW1wPSIxNTQ5NTIxNDMyIj4zPC9rZXk+PC9mb3JlaWduLWtl
eXM+PHJlZi10eXBlIG5hbWU9IkpvdXJuYWwgQXJ0aWNsZSI+MTc8L3JlZi10eXBlPjxjb250cmli
dXRvcnM+PGF1dGhvcnM+PGF1dGhvcj5Db2VsaG8sIFBhbWVsbGEgRG9uYWRvbmk8L2F1dGhvcj48
YXV0aG9yPlF1ZWlyb3osIEhlbGxlbiBLYXRpYW5uZSBHb21lczwvYXV0aG9yPjxhdXRob3I+UGVy
ZWlyYSwgQW5hIFBhdWxhIFNvdXphPC9hdXRob3I+PGF1dGhvcj5WaWVpcmEsIFBhdWxhIFBlcmVp
cmE8L2F1dGhvcj48YXV0aG9yPmRlIE9saXZlaXJhIEFsdmltLCBSYWZhZWw8L2F1dGhvcj48YXV0
aG9yPkrDum5pb3IsIENhcmxvcyBBbGJlcnRvIE1vdXLDo288L2F1dGhvcj48YXV0aG9yPk9saXZl
aXJhLCBDYW1pbGEgTWFjaWVsICVKIEV4dGVuc8OjbyBlbSBGb2NvPC9hdXRob3I+PC9hdXRob3Jz
PjwvY29udHJpYnV0b3JzPjx0aXRsZXM+PHRpdGxlPlByw6F0aWNhcyBlZHVjYXRpdmFzIHJlbGFj
aW9uYWRhcyDDoCBzYcO6ZGUgcGFyYSBjcmlhbsOnYXMgZGUgNCBhIDEwIGFub3MuIFByb2pldG8g
Q29yYcOnw7VlemluaG9zIGFwYWl4b25hZG9zOiB1bSByZWxhdG8gZGUgZXhwZXJpw6puY2lhPC90
aXRsZT48L3RpdGxlcz48dm9sdW1lPjE8L3ZvbHVtZT48bnVtYmVyPjEzPC9udW1iZXI+PGRhdGVz
Pjx5ZWFyPjIwMTc8L3llYXI+PC9kYXRlcz48aXNibj4yMzU4LTcxODA8L2lzYm4+PHVybHM+PC91
cmxzPjwvcmVjb3JkPjwvQ2l0ZT48Q2l0ZT48QXV0aG9yPlNvYXJlczwvQXV0aG9yPjxZZWFyPjIw
MTc8L1llYXI+PFJlY051bT4yPC9SZWNOdW0+PHJlY29yZD48cmVjLW51bWJlcj4yPC9yZWMtbnVt
YmVyPjxmb3JlaWduLWtleXM+PGtleSBhcHA9IkVOIiBkYi1pZD0iZTAwMDBkeHJrNTI1MHplMHh0
anhkNWFkdjk1dzJyeHR3dGZ3IiB0aW1lc3RhbXA9IjE1NDk1MjEzODIiPjI8L2tleT48L2ZvcmVp
Z24ta2V5cz48cmVmLXR5cGUgbmFtZT0iSm91cm5hbCBBcnRpY2xlIj4xNzwvcmVmLXR5cGU+PGNv
bnRyaWJ1dG9ycz48YXV0aG9ycz48YXV0aG9yPlNvYXJlcywgRmzDoXZpYSBNZXNxdWl0YTwvYXV0
aG9yPjxhdXRob3I+R29uw6dhbHZlcywgQW5hIEJlYXRyaXogQ2xlbWVudGU8L2F1dGhvcj48YXV0
aG9yPmRlIE9saXZlaXJhIEFsdmltLCBSYWZhZWw8L2F1dGhvcj48YXV0aG9yPkrDum5pb3IsIENh
cmxvcyBBbGJlcnRvIE1vdXLDo288L2F1dGhvcj48YXV0aG9yPk9saXZlaXJhLCBDYW1pbGEgTWFj
aWVsICVKIEV4dGVuc8OjbyBlbSBGb2NvPC9hdXRob3I+PC9hdXRob3JzPjwvY29udHJpYnV0b3Jz
Pjx0aXRsZXM+PHRpdGxlPk3DqXRvZG8gZWR1Y2FjaW9uYWwgaW5mYW50aWwgbmEgcHJldmVuw6fD
o28gZSBjb21iYXRlIMOgIGRlbmd1ZSwgemlrYSB2w61ydXMgZSBDaGlrdW5ndW55YTwvdGl0bGU+
PC90aXRsZXM+PHZvbHVtZT4xPC92b2x1bWU+PG51bWJlcj4xMzwvbnVtYmVyPjxkYXRlcz48eWVh
cj4yMDE3PC95ZWFyPjwvZGF0ZXM+PGlzYm4+MjM1OC03MTgwPC9pc2JuPjx1cmxzPjwvdXJscz48
L3JlY29yZD48L0NpdGU+PENpdGU+PEF1dGhvcj5Tb2FyZXM8L0F1dGhvcj48WWVhcj4yMDE3PC9Z
ZWFyPjxSZWNOdW0+OTwvUmVjTnVtPjxyZWNvcmQ+PHJlYy1udW1iZXI+OTwvcmVjLW51bWJlcj48
Zm9yZWlnbi1rZXlzPjxrZXkgYXBwPSJFTiIgZGItaWQ9IjV0ZjJ3ZnplNnd0cDJhZTJyeGs1dnB6
dDJzcHB6MjJzeDBhZiIgdGltZXN0YW1wPSIxNTQ5NTIxMjY4Ij45PC9rZXk+PC9mb3JlaWduLWtl
eXM+PHJlZi10eXBlIG5hbWU9IkpvdXJuYWwgQXJ0aWNsZSI+MTc8L3JlZi10eXBlPjxjb250cmli
dXRvcnM+PGF1dGhvcnM+PGF1dGhvcj5Tb2FyZXMsIEZsw6F2aWEgTWVzcXVpdGE8L2F1dGhvcj48
YXV0aG9yPkdvbsOnYWx2ZXMsIEFuYSBCZWF0cml6IENsZW1lbnRlPC9hdXRob3I+PGF1dGhvcj5k
ZSBPbGl2ZWlyYSBBbHZpbSwgUmFmYWVsPC9hdXRob3I+PGF1dGhvcj5Kw7puaW9yLCBDYXJsb3Mg
QWxiZXJ0byBNb3Vyw6NvPC9hdXRob3I+PGF1dGhvcj5PbGl2ZWlyYSwgQ2FtaWxhIE1hY2llbCAl
SiBSZXZpc3RhIENpw6puY2lhIGVtIEV4dGVuc8OjbzwvYXV0aG9yPjwvYXV0aG9ycz48L2NvbnRy
aWJ1dG9ycz48dGl0bGVzPjx0aXRsZT5Db25zY2llbnRpemHDp8OjbyBpbmZhbnRpbDogYWJvcmRh
Z2VtIGzDumRpY2Egc29icmUgdXRpbGl6YcOnw6NvIGRlIHJlY3Vyc29zIG5hdHVyYWlzPC90aXRs
ZT48L3RpdGxlcz48cGFnZXM+ODctOTI8L3BhZ2VzPjx2b2x1bWU+MTM8L3ZvbHVtZT48bnVtYmVy
PjM8L251bWJlcj48ZGF0ZXM+PHllYXI+MjAxNzwveWVhcj48L2RhdGVzPjxpc2JuPjE2NzktNDYw
NTwvaXNibj48dXJscz48L3VybHM+PC9yZWNvcmQ+PC9DaXRlPjxDaXRlPjxBdXRob3I+TWFkdXJl
aXJhPC9BdXRob3I+PFllYXI+MjAxNjwvWWVhcj48UmVjTnVtPjg8L1JlY051bT48cmVjb3JkPjxy
ZWMtbnVtYmVyPjg8L3JlYy1udW1iZXI+PGZvcmVpZ24ta2V5cz48a2V5IGFwcD0iRU4iIGRiLWlk
PSI1dGYyd2Z6ZTZ3dHAyYWUycnhrNXZwenQyc3BwejIyc3gwYWYiIHRpbWVzdGFtcD0iMTU0OTUy
MTIwMCI+ODwva2V5PjwvZm9yZWlnbi1rZXlzPjxyZWYtdHlwZSBuYW1lPSJKb3VybmFsIEFydGlj
bGUiPjE3PC9yZWYtdHlwZT48Y29udHJpYnV0b3JzPjxhdXRob3JzPjxhdXRob3I+TWFkdXJlaXJh
LCBNYcOtcmEgRmVybmFuZGVzPC9hdXRob3I+PGF1dGhvcj5QZWl4b3RvLCBMdWlzYSBNYXJpbmEg
TW9yYXRvPC9hdXRob3I+PGF1dGhvcj5IYXJhbW90bywgSGF5bGxhPC9hdXRob3I+PGF1dGhvcj5T
b2JyZWlyYSwgTmF0w6FsaWEgUGFpdmE8L2F1dGhvcj48YXV0aG9yPlBlcmVpcmEsIE5heWFyYSBT
b2FyZXM8L2F1dGhvcj48YXV0aG9yPkZlcnJlaXJhLCBSb2JlcnRhIE5ldmVzPC9hdXRob3I+PGF1
dGhvcj5QZXJlaXJhLCBMdWl6YSBTY2hldHRpbm88L2F1dGhvcj48YXV0aG9yPkFsdmltLCBSYWZh
ZWwgT2xpdmVpcmE8L2F1dGhvcj48YXV0aG9yPkrDum5pb3IsIENhcmxvcyBBbGJlcnRvIE1vdXLD
o288L2F1dGhvcj48YXV0aG9yPk9saXZlaXJhLCBDYW1pbGEgTWFjaWVsICVKIFJldmlzdGEgQ29u
ZXjDo28gVUVQRzwvYXV0aG9yPjwvYXV0aG9ycz48L2NvbnRyaWJ1dG9ycz48dGl0bGVzPjx0aXRs
ZT5DT1JBw4fDlUVaSU5IT1MgREUgQkFFUEVOREkgTkEgRURVQ0HDh8ODTyBFTSBTQcOaREUgQVRS
QVbDiVMgREEgTUVUT0RPTE9HSUEgUEFSVElDSVBBVElWQTogUkVMQVRPIERFIEVYUEVSScOKTkNJ
QTwvdGl0bGU+PC90aXRsZXM+PHBhZ2VzPjQwMC00MTE8L3BhZ2VzPjx2b2x1bWU+MTI8L3ZvbHVt
ZT48bnVtYmVyPjM8L251bWJlcj48ZGF0ZXM+PHllYXI+MjAxNjwveWVhcj48L2RhdGVzPjxpc2Ju
PjIyMzgtNzMxNTwvaXNibj48dXJscz48L3VybHM+PC9yZWNvcmQ+PC9DaXRlPjwvRW5kTm90ZT4A
</w:fldData>
        </w:fldChar>
      </w:r>
      <w:r w:rsidR="002652B3" w:rsidRPr="00755E54">
        <w:rPr>
          <w:rFonts w:ascii="Arial" w:hAnsi="Arial" w:cs="Arial"/>
          <w:lang w:val="pt-BR"/>
        </w:rPr>
        <w:instrText xml:space="preserve"> ADDIN EN.CITE.DATA </w:instrText>
      </w:r>
      <w:r w:rsidR="002652B3" w:rsidRPr="00755E54">
        <w:rPr>
          <w:rFonts w:ascii="Arial" w:hAnsi="Arial" w:cs="Arial"/>
          <w:lang w:val="pt-BR"/>
        </w:rPr>
      </w:r>
      <w:r w:rsidR="002652B3" w:rsidRPr="00755E54">
        <w:rPr>
          <w:rFonts w:ascii="Arial" w:hAnsi="Arial" w:cs="Arial"/>
          <w:lang w:val="pt-BR"/>
        </w:rPr>
        <w:fldChar w:fldCharType="end"/>
      </w:r>
      <w:r w:rsidR="0017197B" w:rsidRPr="00755E54">
        <w:rPr>
          <w:rFonts w:ascii="Arial" w:hAnsi="Arial" w:cs="Arial"/>
          <w:lang w:val="pt-BR"/>
        </w:rPr>
      </w:r>
      <w:r w:rsidR="0017197B" w:rsidRPr="00755E54">
        <w:rPr>
          <w:rFonts w:ascii="Arial" w:hAnsi="Arial" w:cs="Arial"/>
          <w:lang w:val="pt-BR"/>
        </w:rPr>
        <w:fldChar w:fldCharType="separate"/>
      </w:r>
      <w:r w:rsidR="0060700A" w:rsidRPr="00755E54">
        <w:rPr>
          <w:rFonts w:ascii="Arial" w:hAnsi="Arial" w:cs="Arial"/>
          <w:noProof/>
          <w:lang w:val="pt-BR"/>
        </w:rPr>
        <w:t>(Bermudez et al., 2017; Coelho et al., 2017; Madureira et al., 2016; Soares et al., 2017a; Soares et al., 2017b)</w:t>
      </w:r>
      <w:r w:rsidR="0017197B" w:rsidRPr="00755E54">
        <w:rPr>
          <w:rFonts w:ascii="Arial" w:hAnsi="Arial" w:cs="Arial"/>
          <w:lang w:val="pt-BR"/>
        </w:rPr>
        <w:fldChar w:fldCharType="end"/>
      </w:r>
      <w:r w:rsidR="0017197B" w:rsidRPr="00755E54">
        <w:rPr>
          <w:rFonts w:ascii="Arial" w:hAnsi="Arial" w:cs="Arial"/>
          <w:lang w:val="pt-BR"/>
        </w:rPr>
        <w:t xml:space="preserve"> foi escolhido </w:t>
      </w:r>
      <w:r w:rsidRPr="00755E54">
        <w:rPr>
          <w:rFonts w:ascii="Arial" w:hAnsi="Arial" w:cs="Arial"/>
          <w:lang w:val="pt-BR"/>
        </w:rPr>
        <w:t>em colaboração entre os universitários e pro</w:t>
      </w:r>
      <w:r w:rsidR="0010288E" w:rsidRPr="00755E54">
        <w:rPr>
          <w:rFonts w:ascii="Arial" w:hAnsi="Arial" w:cs="Arial"/>
          <w:lang w:val="pt-BR"/>
        </w:rPr>
        <w:t xml:space="preserve">fessores de escolas do Ensino Básico e Fundamental do município, o que contempla o princípio de pesquisa participativa comunitária. </w:t>
      </w:r>
      <w:r w:rsidR="0017197B" w:rsidRPr="00755E54">
        <w:rPr>
          <w:rFonts w:ascii="Arial" w:hAnsi="Arial" w:cs="Arial"/>
          <w:lang w:val="pt-BR"/>
        </w:rPr>
        <w:t>As crianças</w:t>
      </w:r>
      <w:r w:rsidR="0010288E" w:rsidRPr="00755E54">
        <w:rPr>
          <w:rFonts w:ascii="Arial" w:hAnsi="Arial" w:cs="Arial"/>
          <w:lang w:val="pt-BR"/>
        </w:rPr>
        <w:t>, por sua vez,</w:t>
      </w:r>
      <w:r w:rsidR="0017197B" w:rsidRPr="00755E54">
        <w:rPr>
          <w:rFonts w:ascii="Arial" w:hAnsi="Arial" w:cs="Arial"/>
          <w:lang w:val="pt-BR"/>
        </w:rPr>
        <w:t xml:space="preserve">  fazem parte dos chamados "grupos de risco",  pois apresentam condições que favorecem a complicação por influenza pandêmica H1N1, sendo que as que estão abaixo de 2 anos apresentam morbidade semelhante a observada nos grupos de risco para infecção grave </w:t>
      </w:r>
      <w:r w:rsidR="0017197B" w:rsidRPr="00755E54">
        <w:rPr>
          <w:rFonts w:ascii="Arial" w:hAnsi="Arial" w:cs="Arial"/>
          <w:lang w:val="pt-BR"/>
        </w:rPr>
        <w:fldChar w:fldCharType="begin"/>
      </w:r>
      <w:r w:rsidR="003A7934" w:rsidRPr="00755E54">
        <w:rPr>
          <w:rFonts w:ascii="Arial" w:hAnsi="Arial" w:cs="Arial"/>
          <w:lang w:val="pt-BR"/>
        </w:rPr>
        <w:instrText xml:space="preserve"> ADDIN EN.CITE &lt;EndNote&gt;&lt;Cite&gt;&lt;Author&gt;Epidemiológica&lt;/Author&gt;&lt;Year&gt;2010&lt;/Year&gt;&lt;RecNum&gt;8&lt;/RecNum&gt;&lt;DisplayText&gt;(Epidemiológica, Imunizações, Saúde, &amp;amp; Saúde, 2010)&lt;/DisplayText&gt;&lt;record&gt;&lt;rec-number&gt;8&lt;/rec-number&gt;&lt;foreign-keys&gt;&lt;key app="EN" db-id="exf29eppi0dr5befzzjxf59qsefvz2f9ptzx" timestamp="1534808455"&gt;8&lt;/key&gt;&lt;/foreign-keys&gt;&lt;ref-type name="Government Document"&gt;46&lt;/ref-type&gt;&lt;contributors&gt;&lt;authors&gt;&lt;author&gt;Departamento de Vigilância Epidemiológica&lt;/author&gt;&lt;author&gt;Programa Nacional de Imunizações&lt;/author&gt;&lt;author&gt;Ministério da Saúde&lt;/author&gt;&lt;author&gt;Secretaria de Vigilância em Saúde&lt;/author&gt;&lt;/authors&gt;&lt;/contributors&gt;&lt;titles&gt;&lt;title&gt;Estratégia nacional de vacinação contra o vírus Influenza pandêmico (H1N1) 2009&lt;/title&gt;&lt;/titles&gt;&lt;dates&gt;&lt;year&gt;2010&lt;/year&gt;&lt;/dates&gt;&lt;publisher&gt;Ministério da Saúde Brasília&lt;/publisher&gt;&lt;urls&gt;&lt;/urls&gt;&lt;/record&gt;&lt;/Cite&gt;&lt;/EndNote&gt;</w:instrText>
      </w:r>
      <w:r w:rsidR="0017197B" w:rsidRPr="00755E54">
        <w:rPr>
          <w:rFonts w:ascii="Arial" w:hAnsi="Arial" w:cs="Arial"/>
          <w:lang w:val="pt-BR"/>
        </w:rPr>
        <w:fldChar w:fldCharType="separate"/>
      </w:r>
      <w:r w:rsidR="0017197B" w:rsidRPr="00755E54">
        <w:rPr>
          <w:rFonts w:ascii="Arial" w:hAnsi="Arial" w:cs="Arial"/>
          <w:noProof/>
          <w:lang w:val="pt-BR"/>
        </w:rPr>
        <w:t>(Epidemiológica, Imunizações, Saúde, &amp; Saúde, 2010)</w:t>
      </w:r>
      <w:r w:rsidR="0017197B" w:rsidRPr="00755E54">
        <w:rPr>
          <w:rFonts w:ascii="Arial" w:hAnsi="Arial" w:cs="Arial"/>
          <w:lang w:val="pt-BR"/>
        </w:rPr>
        <w:fldChar w:fldCharType="end"/>
      </w:r>
      <w:r w:rsidR="0017197B" w:rsidRPr="00755E54">
        <w:rPr>
          <w:rFonts w:ascii="Arial" w:hAnsi="Arial" w:cs="Arial"/>
          <w:lang w:val="pt-BR"/>
        </w:rPr>
        <w:t>. Promover hábitos relacionados a prevenção para essa fa</w:t>
      </w:r>
      <w:r w:rsidR="0010288E" w:rsidRPr="00755E54">
        <w:rPr>
          <w:rFonts w:ascii="Arial" w:hAnsi="Arial" w:cs="Arial"/>
          <w:lang w:val="pt-BR"/>
        </w:rPr>
        <w:t>ixa etária, provavelmente contribua para</w:t>
      </w:r>
      <w:r w:rsidR="0017197B" w:rsidRPr="00755E54">
        <w:rPr>
          <w:rFonts w:ascii="Arial" w:hAnsi="Arial" w:cs="Arial"/>
          <w:lang w:val="pt-BR"/>
        </w:rPr>
        <w:t xml:space="preserve"> </w:t>
      </w:r>
      <w:r w:rsidR="0010288E" w:rsidRPr="00755E54">
        <w:rPr>
          <w:rFonts w:ascii="Arial" w:hAnsi="Arial" w:cs="Arial"/>
          <w:lang w:val="pt-BR"/>
        </w:rPr>
        <w:t>a redução</w:t>
      </w:r>
      <w:r w:rsidR="0017197B" w:rsidRPr="00755E54">
        <w:rPr>
          <w:rFonts w:ascii="Arial" w:hAnsi="Arial" w:cs="Arial"/>
          <w:lang w:val="pt-BR"/>
        </w:rPr>
        <w:t xml:space="preserve"> de contágio o que é extremamente importante para conter o avanço da proliferação do vírus.   </w:t>
      </w:r>
    </w:p>
    <w:p w14:paraId="4FF51450" w14:textId="7C23EE00" w:rsidR="0017197B" w:rsidRPr="00755E54" w:rsidRDefault="0017197B" w:rsidP="00D1224C">
      <w:pPr>
        <w:spacing w:line="360" w:lineRule="auto"/>
        <w:ind w:firstLine="709"/>
        <w:jc w:val="both"/>
        <w:rPr>
          <w:rFonts w:ascii="Arial" w:hAnsi="Arial" w:cs="Arial"/>
          <w:lang w:val="pt-BR"/>
        </w:rPr>
      </w:pPr>
      <w:r w:rsidRPr="00755E54">
        <w:rPr>
          <w:rFonts w:ascii="Arial" w:hAnsi="Arial" w:cs="Arial"/>
          <w:lang w:val="pt-BR"/>
        </w:rPr>
        <w:t xml:space="preserve">As </w:t>
      </w:r>
      <w:r w:rsidR="00DA559B" w:rsidRPr="00755E54">
        <w:rPr>
          <w:rFonts w:ascii="Arial" w:hAnsi="Arial" w:cs="Arial"/>
          <w:lang w:val="pt-BR"/>
        </w:rPr>
        <w:t>ações preventivas propostas nest</w:t>
      </w:r>
      <w:r w:rsidRPr="00755E54">
        <w:rPr>
          <w:rFonts w:ascii="Arial" w:hAnsi="Arial" w:cs="Arial"/>
          <w:lang w:val="pt-BR"/>
        </w:rPr>
        <w:t xml:space="preserve">e estudo </w:t>
      </w:r>
      <w:r w:rsidR="00DA559B" w:rsidRPr="00755E54">
        <w:rPr>
          <w:rFonts w:ascii="Arial" w:hAnsi="Arial" w:cs="Arial"/>
          <w:lang w:val="pt-BR"/>
        </w:rPr>
        <w:t xml:space="preserve">seguem as diretrizes propostas pela OMS e </w:t>
      </w:r>
      <w:r w:rsidRPr="00755E54">
        <w:rPr>
          <w:rFonts w:ascii="Arial" w:hAnsi="Arial" w:cs="Arial"/>
          <w:lang w:val="pt-BR"/>
        </w:rPr>
        <w:t>facilme</w:t>
      </w:r>
      <w:r w:rsidR="00DA559B" w:rsidRPr="00755E54">
        <w:rPr>
          <w:rFonts w:ascii="Arial" w:hAnsi="Arial" w:cs="Arial"/>
          <w:lang w:val="pt-BR"/>
        </w:rPr>
        <w:t>nte praticáveis em</w:t>
      </w:r>
      <w:r w:rsidRPr="00755E54">
        <w:rPr>
          <w:rFonts w:ascii="Arial" w:hAnsi="Arial" w:cs="Arial"/>
          <w:lang w:val="pt-BR"/>
        </w:rPr>
        <w:t xml:space="preserve"> ambientes frequentados pelas criança</w:t>
      </w:r>
      <w:r w:rsidR="004919A0" w:rsidRPr="00755E54">
        <w:rPr>
          <w:rFonts w:ascii="Arial" w:hAnsi="Arial" w:cs="Arial"/>
          <w:lang w:val="pt-BR"/>
        </w:rPr>
        <w:t>s</w:t>
      </w:r>
      <w:r w:rsidRPr="00755E54">
        <w:rPr>
          <w:rFonts w:ascii="Arial" w:hAnsi="Arial" w:cs="Arial"/>
          <w:lang w:val="pt-BR"/>
        </w:rPr>
        <w:t xml:space="preserve">. As medidas de higienização das mãos com o auxílio de sabão, sabonetes ou álcool gel 70%, através da assepsia, reduz significativamente o  número de vírus Influenza A H1N1, bem como outros micro-organismos transmitidos pelo contato </w:t>
      </w:r>
      <w:r w:rsidRPr="00755E54">
        <w:rPr>
          <w:rFonts w:ascii="Arial" w:hAnsi="Arial" w:cs="Arial"/>
          <w:lang w:val="pt-BR"/>
        </w:rPr>
        <w:fldChar w:fldCharType="begin"/>
      </w:r>
      <w:r w:rsidRPr="00755E54">
        <w:rPr>
          <w:rFonts w:ascii="Arial" w:hAnsi="Arial" w:cs="Arial"/>
          <w:lang w:val="pt-BR"/>
        </w:rPr>
        <w:instrText xml:space="preserve"> ADDIN EN.CITE &lt;EndNote&gt;&lt;Cite&gt;&lt;Author&gt;Machado&lt;/Author&gt;&lt;Year&gt;2009&lt;/Year&gt;&lt;RecNum&gt;10&lt;/RecNum&gt;&lt;DisplayText&gt;(Machado, 2009)&lt;/DisplayText&gt;&lt;record&gt;&lt;rec-number&gt;10&lt;/rec-number&gt;&lt;foreign-keys&gt;&lt;key app="EN" db-id="exf29eppi0dr5befzzjxf59qsefvz2f9ptzx" timestamp="1534808898"&gt;10&lt;/key&gt;&lt;/foreign-keys&gt;&lt;ref-type name="Journal Article"&gt;17&lt;/ref-type&gt;&lt;contributors&gt;&lt;authors&gt;&lt;author&gt;Machado, Alcyone Artioli %J Jornal Brasileiro de Pneumologia&lt;/author&gt;&lt;/authors&gt;&lt;/contributors&gt;&lt;titles&gt;&lt;title&gt;Infecção pelo vírus Influenza A (H1N1) de origem suína: como reconhecer, diagnosticar e prevenir&lt;/title&gt;&lt;/titles&gt;&lt;pages&gt;464-469&lt;/pages&gt;&lt;volume&gt;35&lt;/volume&gt;&lt;number&gt;5&lt;/number&gt;&lt;dates&gt;&lt;year&gt;2009&lt;/year&gt;&lt;/dates&gt;&lt;urls&gt;&lt;/urls&gt;&lt;/record&gt;&lt;/Cite&gt;&lt;/EndNote&gt;</w:instrText>
      </w:r>
      <w:r w:rsidRPr="00755E54">
        <w:rPr>
          <w:rFonts w:ascii="Arial" w:hAnsi="Arial" w:cs="Arial"/>
          <w:lang w:val="pt-BR"/>
        </w:rPr>
        <w:fldChar w:fldCharType="separate"/>
      </w:r>
      <w:r w:rsidRPr="00755E54">
        <w:rPr>
          <w:rFonts w:ascii="Arial" w:hAnsi="Arial" w:cs="Arial"/>
          <w:noProof/>
          <w:lang w:val="pt-BR"/>
        </w:rPr>
        <w:t>(Machado, 2009)</w:t>
      </w:r>
      <w:r w:rsidRPr="00755E54">
        <w:rPr>
          <w:rFonts w:ascii="Arial" w:hAnsi="Arial" w:cs="Arial"/>
          <w:lang w:val="pt-BR"/>
        </w:rPr>
        <w:fldChar w:fldCharType="end"/>
      </w:r>
      <w:r w:rsidRPr="00755E54">
        <w:rPr>
          <w:rFonts w:ascii="Arial" w:hAnsi="Arial" w:cs="Arial"/>
          <w:lang w:val="pt-BR"/>
        </w:rPr>
        <w:t>. Esse é o modo mais econômico, aconselhado e difundido. Ações si</w:t>
      </w:r>
      <w:r w:rsidR="00367027" w:rsidRPr="00755E54">
        <w:rPr>
          <w:rFonts w:ascii="Arial" w:hAnsi="Arial" w:cs="Arial"/>
          <w:lang w:val="pt-BR"/>
        </w:rPr>
        <w:t xml:space="preserve">mples como </w:t>
      </w:r>
      <w:r w:rsidR="004919A0" w:rsidRPr="00755E54">
        <w:rPr>
          <w:rFonts w:ascii="Arial" w:hAnsi="Arial" w:cs="Arial"/>
          <w:lang w:val="pt-BR"/>
        </w:rPr>
        <w:t xml:space="preserve">lavar as mãos, </w:t>
      </w:r>
      <w:r w:rsidRPr="00755E54">
        <w:rPr>
          <w:rFonts w:ascii="Arial" w:hAnsi="Arial" w:cs="Arial"/>
          <w:lang w:val="pt-BR"/>
        </w:rPr>
        <w:t xml:space="preserve">associada a hábitos adequados como os de tossir ou espirrar sempre </w:t>
      </w:r>
      <w:r w:rsidR="00367027" w:rsidRPr="00755E54">
        <w:rPr>
          <w:rFonts w:ascii="Arial" w:hAnsi="Arial" w:cs="Arial"/>
          <w:lang w:val="pt-BR"/>
        </w:rPr>
        <w:t>protegendo</w:t>
      </w:r>
      <w:r w:rsidR="00DA559B" w:rsidRPr="00755E54">
        <w:rPr>
          <w:rFonts w:ascii="Arial" w:hAnsi="Arial" w:cs="Arial"/>
          <w:lang w:val="pt-BR"/>
        </w:rPr>
        <w:t xml:space="preserve"> a </w:t>
      </w:r>
      <w:r w:rsidRPr="00755E54">
        <w:rPr>
          <w:rFonts w:ascii="Arial" w:hAnsi="Arial" w:cs="Arial"/>
          <w:lang w:val="pt-BR"/>
        </w:rPr>
        <w:t xml:space="preserve">boca e o cuidado com </w:t>
      </w:r>
      <w:r w:rsidR="00367027" w:rsidRPr="00755E54">
        <w:rPr>
          <w:rFonts w:ascii="Arial" w:hAnsi="Arial" w:cs="Arial"/>
          <w:lang w:val="pt-BR"/>
        </w:rPr>
        <w:t>relação a</w:t>
      </w:r>
      <w:r w:rsidRPr="00755E54">
        <w:rPr>
          <w:rFonts w:ascii="Arial" w:hAnsi="Arial" w:cs="Arial"/>
          <w:lang w:val="pt-BR"/>
        </w:rPr>
        <w:t xml:space="preserve"> compartilhamento de objetos pessoais, são eficientes maneiras de evitar a proliferação da doença.</w:t>
      </w:r>
    </w:p>
    <w:p w14:paraId="476FA8CF" w14:textId="2B57BF7C" w:rsidR="000146F6" w:rsidRPr="00755E54" w:rsidRDefault="0017197B" w:rsidP="00367027">
      <w:pPr>
        <w:spacing w:line="360" w:lineRule="auto"/>
        <w:jc w:val="both"/>
        <w:rPr>
          <w:rFonts w:ascii="Arial" w:hAnsi="Arial" w:cs="Arial"/>
          <w:lang w:val="pt-BR"/>
        </w:rPr>
      </w:pPr>
      <w:r w:rsidRPr="00755E54">
        <w:rPr>
          <w:rFonts w:ascii="Arial" w:hAnsi="Arial" w:cs="Arial"/>
          <w:lang w:val="pt-BR"/>
        </w:rPr>
        <w:lastRenderedPageBreak/>
        <w:t>A forma como as informações foram compartil</w:t>
      </w:r>
      <w:r w:rsidR="00367027" w:rsidRPr="00755E54">
        <w:rPr>
          <w:rFonts w:ascii="Arial" w:hAnsi="Arial" w:cs="Arial"/>
          <w:lang w:val="pt-BR"/>
        </w:rPr>
        <w:t>hadas com as crianças</w:t>
      </w:r>
      <w:r w:rsidR="004919A0" w:rsidRPr="00755E54">
        <w:rPr>
          <w:rFonts w:ascii="Arial" w:hAnsi="Arial" w:cs="Arial"/>
          <w:lang w:val="pt-BR"/>
        </w:rPr>
        <w:t xml:space="preserve"> é </w:t>
      </w:r>
      <w:r w:rsidRPr="00755E54">
        <w:rPr>
          <w:rFonts w:ascii="Arial" w:hAnsi="Arial" w:cs="Arial"/>
          <w:lang w:val="pt-BR"/>
        </w:rPr>
        <w:t>uma imp</w:t>
      </w:r>
      <w:r w:rsidR="004919A0" w:rsidRPr="00755E54">
        <w:rPr>
          <w:rFonts w:ascii="Arial" w:hAnsi="Arial" w:cs="Arial"/>
          <w:lang w:val="pt-BR"/>
        </w:rPr>
        <w:t>ortante ferramenta na difusão do</w:t>
      </w:r>
      <w:r w:rsidRPr="00755E54">
        <w:rPr>
          <w:rFonts w:ascii="Arial" w:hAnsi="Arial" w:cs="Arial"/>
          <w:lang w:val="pt-BR"/>
        </w:rPr>
        <w:t xml:space="preserve"> conteúdo. A construção do conhecimento partindo da observação, manipulação, experimentação, formulação de hipóteses e interpretação,  pode ativar uma série de estruturas cerebrais associadas com a cognição, essenciais e favoráveis ao processo de aprendizagem </w:t>
      </w:r>
      <w:r w:rsidRPr="00755E54">
        <w:rPr>
          <w:rFonts w:ascii="Arial" w:hAnsi="Arial" w:cs="Arial"/>
          <w:lang w:val="pt-BR"/>
        </w:rPr>
        <w:fldChar w:fldCharType="begin"/>
      </w:r>
      <w:r w:rsidRPr="00755E54">
        <w:rPr>
          <w:rFonts w:ascii="Arial" w:hAnsi="Arial" w:cs="Arial"/>
          <w:lang w:val="pt-BR"/>
        </w:rPr>
        <w:instrText xml:space="preserve"> ADDIN EN.CITE &lt;EndNote&gt;&lt;Cite&gt;&lt;Author&gt;Piaget&lt;/Author&gt;&lt;Year&gt;1978&lt;/Year&gt;&lt;RecNum&gt;1&lt;/RecNum&gt;&lt;DisplayText&gt;(Piaget &amp;amp; Guimarães, 1978)&lt;/DisplayText&gt;&lt;record&gt;&lt;rec-number&gt;1&lt;/rec-number&gt;&lt;foreign-keys&gt;&lt;key app="EN" db-id="v20er0dvj5wxxreswx9prv5crtdf0rzxw0sv" timestamp="1534811832"&gt;1&lt;/key&gt;&lt;/foreign-keys&gt;&lt;ref-type name="Book"&gt;6&lt;/ref-type&gt;&lt;contributors&gt;&lt;authors&gt;&lt;author&gt;Piaget, Jean&lt;/author&gt;&lt;author&gt;Guimarães, Francisco M&lt;/author&gt;&lt;/authors&gt;&lt;/contributors&gt;&lt;titles&gt;&lt;title&gt;Biologia e conhecimento&lt;/title&gt;&lt;/titles&gt;&lt;dates&gt;&lt;year&gt;1978&lt;/year&gt;&lt;/dates&gt;&lt;urls&gt;&lt;/urls&gt;&lt;/record&gt;&lt;/Cite&gt;&lt;/EndNote&gt;</w:instrText>
      </w:r>
      <w:r w:rsidRPr="00755E54">
        <w:rPr>
          <w:rFonts w:ascii="Arial" w:hAnsi="Arial" w:cs="Arial"/>
          <w:lang w:val="pt-BR"/>
        </w:rPr>
        <w:fldChar w:fldCharType="separate"/>
      </w:r>
      <w:r w:rsidRPr="00755E54">
        <w:rPr>
          <w:rFonts w:ascii="Arial" w:hAnsi="Arial" w:cs="Arial"/>
          <w:noProof/>
          <w:lang w:val="pt-BR"/>
        </w:rPr>
        <w:t>(Piaget &amp; Guimarães, 1978)</w:t>
      </w:r>
      <w:r w:rsidRPr="00755E54">
        <w:rPr>
          <w:rFonts w:ascii="Arial" w:hAnsi="Arial" w:cs="Arial"/>
          <w:lang w:val="pt-BR"/>
        </w:rPr>
        <w:fldChar w:fldCharType="end"/>
      </w:r>
      <w:r w:rsidRPr="00755E54">
        <w:rPr>
          <w:rFonts w:ascii="Arial" w:hAnsi="Arial" w:cs="Arial"/>
          <w:lang w:val="pt-BR"/>
        </w:rPr>
        <w:t xml:space="preserve">. As atividades lúdicas e dinâmicas apresentam-se como um dos critérios de facilitação da aprendizagem, chamando a atenção da criança para determinado assunto, otimizando a retenção das informações, gerando mudanças de comportamento e melhorando o estilo de vida </w:t>
      </w:r>
      <w:r w:rsidRPr="00755E54">
        <w:rPr>
          <w:rFonts w:ascii="Arial" w:hAnsi="Arial" w:cs="Arial"/>
          <w:lang w:val="pt-BR"/>
        </w:rPr>
        <w:fldChar w:fldCharType="begin"/>
      </w:r>
      <w:r w:rsidR="002652B3" w:rsidRPr="00755E54">
        <w:rPr>
          <w:rFonts w:ascii="Arial" w:hAnsi="Arial" w:cs="Arial"/>
          <w:lang w:val="pt-BR"/>
        </w:rPr>
        <w:instrText xml:space="preserve"> ADDIN EN.CITE &lt;EndNote&gt;&lt;Cite&gt;&lt;Author&gt;Coscrato&lt;/Author&gt;&lt;Year&gt;2010&lt;/Year&gt;&lt;RecNum&gt;8&lt;/RecNum&gt;&lt;DisplayText&gt;(Coscrato, Pina, &amp;amp; Mello, 2010)&lt;/DisplayText&gt;&lt;record&gt;&lt;rec-number&gt;8&lt;/rec-number&gt;&lt;foreign-keys&gt;&lt;key app="EN" db-id="e0000dxrk5250ze0xtjxd5adv95w2rxtwtfw" timestamp="1549521696"&gt;8&lt;/key&gt;&lt;/foreign-keys&gt;&lt;ref-type name="Journal Article"&gt;17&lt;/ref-type&gt;&lt;contributors&gt;&lt;authors&gt;&lt;author&gt;Coscrato, Gisele&lt;/author&gt;&lt;author&gt;Pina, Juliana Coelho&lt;/author&gt;&lt;author&gt;Mello, Débora Falleiros de %J Acta Paulista de Enfermagem&lt;/author&gt;&lt;/authors&gt;&lt;/contributors&gt;&lt;titles&gt;&lt;title&gt;Utilização de atividades lúdicas na educação em saúde: uma revisão integrativa da literatura&lt;/title&gt;&lt;/titles&gt;&lt;pages&gt;257-263&lt;/pages&gt;&lt;volume&gt;23&lt;/volume&gt;&lt;number&gt;2&lt;/number&gt;&lt;dates&gt;&lt;year&gt;2010&lt;/year&gt;&lt;/dates&gt;&lt;isbn&gt;0103-2100&lt;/isbn&gt;&lt;urls&gt;&lt;/urls&gt;&lt;/record&gt;&lt;/Cite&gt;&lt;/EndNote&gt;</w:instrText>
      </w:r>
      <w:r w:rsidRPr="00755E54">
        <w:rPr>
          <w:rFonts w:ascii="Arial" w:hAnsi="Arial" w:cs="Arial"/>
          <w:lang w:val="pt-BR"/>
        </w:rPr>
        <w:fldChar w:fldCharType="separate"/>
      </w:r>
      <w:r w:rsidRPr="00755E54">
        <w:rPr>
          <w:rFonts w:ascii="Arial" w:hAnsi="Arial" w:cs="Arial"/>
          <w:noProof/>
          <w:lang w:val="pt-BR"/>
        </w:rPr>
        <w:t>(Coscrato, Pina, &amp; Mello, 2010)</w:t>
      </w:r>
      <w:r w:rsidRPr="00755E54">
        <w:rPr>
          <w:rFonts w:ascii="Arial" w:hAnsi="Arial" w:cs="Arial"/>
          <w:lang w:val="pt-BR"/>
        </w:rPr>
        <w:fldChar w:fldCharType="end"/>
      </w:r>
      <w:r w:rsidRPr="00755E54">
        <w:rPr>
          <w:rFonts w:ascii="Arial" w:hAnsi="Arial" w:cs="Arial"/>
          <w:lang w:val="pt-BR"/>
        </w:rPr>
        <w:t xml:space="preserve">. </w:t>
      </w:r>
    </w:p>
    <w:p w14:paraId="1B84197E" w14:textId="77777777" w:rsidR="000146F6" w:rsidRPr="00755E54" w:rsidRDefault="000146F6" w:rsidP="000146F6">
      <w:pPr>
        <w:spacing w:line="360" w:lineRule="auto"/>
        <w:jc w:val="both"/>
        <w:rPr>
          <w:rFonts w:ascii="Arial" w:hAnsi="Arial" w:cs="Arial"/>
          <w:lang w:val="pt-BR"/>
        </w:rPr>
      </w:pPr>
    </w:p>
    <w:p w14:paraId="25DDB032" w14:textId="3C787FF0" w:rsidR="0017197B" w:rsidRPr="00755E54" w:rsidRDefault="0017197B" w:rsidP="000146F6">
      <w:pPr>
        <w:spacing w:line="360" w:lineRule="auto"/>
        <w:jc w:val="both"/>
        <w:rPr>
          <w:rFonts w:ascii="Arial" w:hAnsi="Arial" w:cs="Arial"/>
          <w:b/>
          <w:bCs/>
          <w:lang w:val="pt-BR"/>
        </w:rPr>
      </w:pPr>
      <w:r w:rsidRPr="00755E54">
        <w:rPr>
          <w:rFonts w:ascii="Arial" w:hAnsi="Arial" w:cs="Arial"/>
          <w:b/>
          <w:bCs/>
          <w:lang w:val="pt-BR"/>
        </w:rPr>
        <w:t>Considerações Finais</w:t>
      </w:r>
    </w:p>
    <w:p w14:paraId="75D0F42C" w14:textId="77777777" w:rsidR="00DA20E0" w:rsidRPr="00755E54" w:rsidRDefault="00DA20E0" w:rsidP="000146F6">
      <w:pPr>
        <w:spacing w:line="360" w:lineRule="auto"/>
        <w:jc w:val="both"/>
        <w:rPr>
          <w:rFonts w:ascii="Arial" w:hAnsi="Arial" w:cs="Arial"/>
          <w:b/>
          <w:bCs/>
          <w:lang w:val="pt-BR"/>
        </w:rPr>
      </w:pPr>
    </w:p>
    <w:p w14:paraId="7E76E8F8" w14:textId="1962FD34" w:rsidR="00F0121C" w:rsidRPr="00755E54" w:rsidRDefault="000146F6" w:rsidP="000146F6">
      <w:pPr>
        <w:spacing w:line="360" w:lineRule="auto"/>
        <w:jc w:val="both"/>
        <w:rPr>
          <w:rFonts w:ascii="Arial" w:hAnsi="Arial" w:cs="Arial"/>
          <w:lang w:val="pt-BR"/>
        </w:rPr>
      </w:pPr>
      <w:r w:rsidRPr="00755E54">
        <w:rPr>
          <w:rFonts w:ascii="Arial" w:hAnsi="Arial" w:cs="Arial"/>
          <w:lang w:val="pt-BR"/>
        </w:rPr>
        <w:t>Iniciativas relacionadas</w:t>
      </w:r>
      <w:r w:rsidR="0017197B" w:rsidRPr="00755E54">
        <w:rPr>
          <w:rFonts w:ascii="Arial" w:hAnsi="Arial" w:cs="Arial"/>
          <w:lang w:val="pt-BR"/>
        </w:rPr>
        <w:t xml:space="preserve"> </w:t>
      </w:r>
      <w:r w:rsidRPr="00755E54">
        <w:rPr>
          <w:rFonts w:ascii="Arial" w:hAnsi="Arial" w:cs="Arial"/>
          <w:lang w:val="pt-BR"/>
        </w:rPr>
        <w:t>à</w:t>
      </w:r>
      <w:r w:rsidR="0017197B" w:rsidRPr="00755E54">
        <w:rPr>
          <w:rFonts w:ascii="Arial" w:hAnsi="Arial" w:cs="Arial"/>
          <w:lang w:val="pt-BR"/>
        </w:rPr>
        <w:t xml:space="preserve"> educação em saúde</w:t>
      </w:r>
      <w:r w:rsidR="00DA20E0" w:rsidRPr="00755E54">
        <w:rPr>
          <w:rFonts w:ascii="Arial" w:hAnsi="Arial" w:cs="Arial"/>
          <w:lang w:val="pt-BR"/>
        </w:rPr>
        <w:t>,</w:t>
      </w:r>
      <w:r w:rsidR="0017197B" w:rsidRPr="00755E54">
        <w:rPr>
          <w:rFonts w:ascii="Arial" w:hAnsi="Arial" w:cs="Arial"/>
          <w:lang w:val="pt-BR"/>
        </w:rPr>
        <w:t xml:space="preserve"> através de intervenções lúdicas e dinâmicas </w:t>
      </w:r>
      <w:r w:rsidR="00DA20E0" w:rsidRPr="00755E54">
        <w:rPr>
          <w:rFonts w:ascii="Arial" w:hAnsi="Arial" w:cs="Arial"/>
          <w:lang w:val="pt-BR"/>
        </w:rPr>
        <w:t xml:space="preserve">como as </w:t>
      </w:r>
      <w:r w:rsidR="0017197B" w:rsidRPr="00755E54">
        <w:rPr>
          <w:rFonts w:ascii="Arial" w:hAnsi="Arial" w:cs="Arial"/>
          <w:lang w:val="pt-BR"/>
        </w:rPr>
        <w:t>presentes no projeto “Coraçõezinhos de Baependi”</w:t>
      </w:r>
      <w:r w:rsidR="00DA20E0" w:rsidRPr="00755E54">
        <w:rPr>
          <w:rFonts w:ascii="Arial" w:hAnsi="Arial" w:cs="Arial"/>
          <w:lang w:val="pt-BR"/>
        </w:rPr>
        <w:t>,</w:t>
      </w:r>
      <w:r w:rsidR="0017197B" w:rsidRPr="00755E54">
        <w:rPr>
          <w:rFonts w:ascii="Arial" w:hAnsi="Arial" w:cs="Arial"/>
          <w:lang w:val="pt-BR"/>
        </w:rPr>
        <w:t xml:space="preserve"> </w:t>
      </w:r>
      <w:r w:rsidRPr="00755E54">
        <w:rPr>
          <w:rFonts w:ascii="Arial" w:hAnsi="Arial" w:cs="Arial"/>
          <w:lang w:val="pt-BR"/>
        </w:rPr>
        <w:t>tê</w:t>
      </w:r>
      <w:r w:rsidR="0017197B" w:rsidRPr="00755E54">
        <w:rPr>
          <w:rFonts w:ascii="Arial" w:hAnsi="Arial" w:cs="Arial"/>
          <w:lang w:val="pt-BR"/>
        </w:rPr>
        <w:t xml:space="preserve">m sido cada vez mais </w:t>
      </w:r>
      <w:r w:rsidRPr="00755E54">
        <w:rPr>
          <w:rFonts w:ascii="Arial" w:hAnsi="Arial" w:cs="Arial"/>
          <w:lang w:val="pt-BR"/>
        </w:rPr>
        <w:t>utilizadas</w:t>
      </w:r>
      <w:r w:rsidR="0017197B" w:rsidRPr="00755E54">
        <w:rPr>
          <w:rFonts w:ascii="Arial" w:hAnsi="Arial" w:cs="Arial"/>
          <w:lang w:val="pt-BR"/>
        </w:rPr>
        <w:t xml:space="preserve">, dado </w:t>
      </w:r>
      <w:r w:rsidR="00F0121C" w:rsidRPr="00755E54">
        <w:rPr>
          <w:rFonts w:ascii="Arial" w:hAnsi="Arial" w:cs="Arial"/>
          <w:lang w:val="pt-BR"/>
        </w:rPr>
        <w:t xml:space="preserve">o potencial </w:t>
      </w:r>
      <w:r w:rsidR="00DA20E0" w:rsidRPr="00755E54">
        <w:rPr>
          <w:rFonts w:ascii="Arial" w:hAnsi="Arial" w:cs="Arial"/>
          <w:lang w:val="pt-BR"/>
        </w:rPr>
        <w:t>de</w:t>
      </w:r>
      <w:r w:rsidR="0017197B" w:rsidRPr="00755E54">
        <w:rPr>
          <w:rFonts w:ascii="Arial" w:hAnsi="Arial" w:cs="Arial"/>
          <w:lang w:val="pt-BR"/>
        </w:rPr>
        <w:t xml:space="preserve"> influenciar e estimular crianças a</w:t>
      </w:r>
      <w:r w:rsidR="00DA20E0" w:rsidRPr="00755E54">
        <w:rPr>
          <w:rFonts w:ascii="Arial" w:hAnsi="Arial" w:cs="Arial"/>
          <w:lang w:val="pt-BR"/>
        </w:rPr>
        <w:t xml:space="preserve"> “fazerem sua parte” quanto à prevenção da</w:t>
      </w:r>
      <w:r w:rsidR="0017197B" w:rsidRPr="00755E54">
        <w:rPr>
          <w:rFonts w:ascii="Arial" w:hAnsi="Arial" w:cs="Arial"/>
          <w:lang w:val="pt-BR"/>
        </w:rPr>
        <w:t xml:space="preserve"> disse</w:t>
      </w:r>
      <w:r w:rsidRPr="00755E54">
        <w:rPr>
          <w:rFonts w:ascii="Arial" w:hAnsi="Arial" w:cs="Arial"/>
          <w:lang w:val="pt-BR"/>
        </w:rPr>
        <w:t xml:space="preserve">minação do vírus Influenza H1N1. </w:t>
      </w:r>
    </w:p>
    <w:p w14:paraId="44BD33B3" w14:textId="49A0CF21" w:rsidR="0017197B" w:rsidRPr="00755E54" w:rsidRDefault="00F0121C" w:rsidP="000146F6">
      <w:pPr>
        <w:spacing w:line="360" w:lineRule="auto"/>
        <w:jc w:val="both"/>
        <w:rPr>
          <w:rFonts w:ascii="Arial" w:hAnsi="Arial" w:cs="Arial"/>
          <w:lang w:val="pt-BR"/>
        </w:rPr>
      </w:pPr>
      <w:r w:rsidRPr="00755E54">
        <w:rPr>
          <w:rFonts w:ascii="Arial" w:hAnsi="Arial" w:cs="Arial"/>
          <w:lang w:val="pt-BR"/>
        </w:rPr>
        <w:t>No artigo em questão</w:t>
      </w:r>
      <w:r w:rsidR="000146F6" w:rsidRPr="00755E54">
        <w:rPr>
          <w:rFonts w:ascii="Arial" w:hAnsi="Arial" w:cs="Arial"/>
          <w:lang w:val="pt-BR"/>
        </w:rPr>
        <w:t xml:space="preserve">, isto foi realizado </w:t>
      </w:r>
      <w:r w:rsidRPr="00755E54">
        <w:rPr>
          <w:rFonts w:ascii="Arial" w:hAnsi="Arial" w:cs="Arial"/>
          <w:lang w:val="pt-BR"/>
        </w:rPr>
        <w:t>através da utilização do conceito da Aprendizagem Criativa para o estímulo à construção de projetos</w:t>
      </w:r>
      <w:r w:rsidR="00DA20E0" w:rsidRPr="00755E54">
        <w:rPr>
          <w:rFonts w:ascii="Arial" w:hAnsi="Arial" w:cs="Arial"/>
          <w:lang w:val="pt-BR"/>
        </w:rPr>
        <w:t xml:space="preserve"> reais</w:t>
      </w:r>
      <w:r w:rsidRPr="00755E54">
        <w:rPr>
          <w:rFonts w:ascii="Arial" w:hAnsi="Arial" w:cs="Arial"/>
          <w:lang w:val="pt-BR"/>
        </w:rPr>
        <w:t xml:space="preserve"> </w:t>
      </w:r>
      <w:r w:rsidR="00DA20E0" w:rsidRPr="00755E54">
        <w:rPr>
          <w:rFonts w:ascii="Arial" w:hAnsi="Arial" w:cs="Arial"/>
          <w:lang w:val="pt-BR"/>
        </w:rPr>
        <w:t>por</w:t>
      </w:r>
      <w:r w:rsidRPr="00755E54">
        <w:rPr>
          <w:rFonts w:ascii="Arial" w:hAnsi="Arial" w:cs="Arial"/>
          <w:lang w:val="pt-BR"/>
        </w:rPr>
        <w:t xml:space="preserve"> graduandos do curso de medicina</w:t>
      </w:r>
      <w:r w:rsidR="00367027" w:rsidRPr="00755E54">
        <w:rPr>
          <w:rFonts w:ascii="Arial" w:hAnsi="Arial" w:cs="Arial"/>
          <w:lang w:val="pt-BR"/>
        </w:rPr>
        <w:t>. Estes</w:t>
      </w:r>
      <w:r w:rsidRPr="00755E54">
        <w:rPr>
          <w:rFonts w:ascii="Arial" w:hAnsi="Arial" w:cs="Arial"/>
          <w:lang w:val="pt-BR"/>
        </w:rPr>
        <w:t xml:space="preserve"> universitários, por sua vez, contribuíram para a elaboração </w:t>
      </w:r>
      <w:r w:rsidR="00367027" w:rsidRPr="00755E54">
        <w:rPr>
          <w:rFonts w:ascii="Arial" w:hAnsi="Arial" w:cs="Arial"/>
          <w:lang w:val="pt-BR"/>
        </w:rPr>
        <w:t xml:space="preserve">e aplicação de </w:t>
      </w:r>
      <w:r w:rsidRPr="00755E54">
        <w:rPr>
          <w:rFonts w:ascii="Arial" w:hAnsi="Arial" w:cs="Arial"/>
          <w:lang w:val="pt-BR"/>
        </w:rPr>
        <w:t>ferramentas que transformam conhecimentos complexos em informações práticas</w:t>
      </w:r>
      <w:r w:rsidR="00DA20E0" w:rsidRPr="00755E54">
        <w:rPr>
          <w:rFonts w:ascii="Arial" w:hAnsi="Arial" w:cs="Arial"/>
          <w:lang w:val="pt-BR"/>
        </w:rPr>
        <w:t xml:space="preserve">, </w:t>
      </w:r>
      <w:r w:rsidR="00367027" w:rsidRPr="00755E54">
        <w:rPr>
          <w:rFonts w:ascii="Arial" w:hAnsi="Arial" w:cs="Arial"/>
          <w:lang w:val="pt-BR"/>
        </w:rPr>
        <w:t xml:space="preserve">através da ludicidade e </w:t>
      </w:r>
      <w:r w:rsidR="000146F6" w:rsidRPr="00755E54">
        <w:rPr>
          <w:rFonts w:ascii="Arial" w:hAnsi="Arial" w:cs="Arial"/>
          <w:lang w:val="pt-BR"/>
        </w:rPr>
        <w:t>a partir da expectativa de tornar os</w:t>
      </w:r>
      <w:r w:rsidR="00DA20E0" w:rsidRPr="00755E54">
        <w:rPr>
          <w:rFonts w:ascii="Arial" w:hAnsi="Arial" w:cs="Arial"/>
          <w:lang w:val="pt-BR"/>
        </w:rPr>
        <w:t xml:space="preserve"> escolares multiplicadores de</w:t>
      </w:r>
      <w:r w:rsidR="0017197B" w:rsidRPr="00755E54">
        <w:rPr>
          <w:rFonts w:ascii="Arial" w:hAnsi="Arial" w:cs="Arial"/>
          <w:lang w:val="pt-BR"/>
        </w:rPr>
        <w:t xml:space="preserve"> </w:t>
      </w:r>
      <w:r w:rsidR="00367027" w:rsidRPr="00755E54">
        <w:rPr>
          <w:rFonts w:ascii="Arial" w:hAnsi="Arial" w:cs="Arial"/>
          <w:lang w:val="pt-BR"/>
        </w:rPr>
        <w:t xml:space="preserve">informações em saúde. </w:t>
      </w:r>
    </w:p>
    <w:p w14:paraId="29752316" w14:textId="77777777" w:rsidR="0017197B" w:rsidRPr="00755E54" w:rsidRDefault="0017197B" w:rsidP="00D1224C">
      <w:pPr>
        <w:spacing w:line="360" w:lineRule="auto"/>
        <w:jc w:val="both"/>
        <w:rPr>
          <w:rFonts w:ascii="Arial" w:hAnsi="Arial" w:cs="Arial"/>
          <w:b/>
          <w:lang w:val="pt-BR"/>
        </w:rPr>
      </w:pPr>
    </w:p>
    <w:p w14:paraId="500CABF1" w14:textId="719EB29C" w:rsidR="0017197B" w:rsidRPr="00755E54" w:rsidRDefault="00D10319" w:rsidP="00D1224C">
      <w:pPr>
        <w:pageBreakBefore/>
        <w:tabs>
          <w:tab w:val="center" w:pos="4535"/>
        </w:tabs>
        <w:spacing w:after="227" w:line="360" w:lineRule="auto"/>
        <w:jc w:val="both"/>
        <w:rPr>
          <w:rFonts w:ascii="Arial" w:hAnsi="Arial" w:cs="Arial"/>
          <w:lang w:val="pt-BR"/>
        </w:rPr>
      </w:pPr>
      <w:bookmarkStart w:id="6" w:name="_GoBack"/>
      <w:bookmarkEnd w:id="6"/>
      <w:r w:rsidRPr="00755E54">
        <w:rPr>
          <w:rFonts w:ascii="Arial" w:hAnsi="Arial" w:cs="Arial"/>
          <w:b/>
          <w:bCs/>
          <w:lang w:val="pt-BR"/>
        </w:rPr>
        <w:lastRenderedPageBreak/>
        <w:t>Bibliografia</w:t>
      </w:r>
      <w:r w:rsidR="0060700A" w:rsidRPr="00755E54">
        <w:rPr>
          <w:rFonts w:ascii="Arial" w:hAnsi="Arial" w:cs="Arial"/>
          <w:b/>
          <w:bCs/>
          <w:lang w:val="pt-BR"/>
        </w:rPr>
        <w:tab/>
      </w:r>
    </w:p>
    <w:p w14:paraId="5256D561" w14:textId="77777777" w:rsidR="000146F6" w:rsidRPr="00755E54" w:rsidRDefault="0017197B" w:rsidP="000146F6">
      <w:pPr>
        <w:pStyle w:val="EndNoteBibliography"/>
        <w:ind w:left="720" w:hanging="720"/>
      </w:pPr>
      <w:r w:rsidRPr="00755E54">
        <w:rPr>
          <w:rFonts w:ascii="Arial" w:hAnsi="Arial" w:cs="Arial"/>
        </w:rPr>
        <w:fldChar w:fldCharType="begin"/>
      </w:r>
      <w:r w:rsidRPr="00755E54">
        <w:rPr>
          <w:rFonts w:ascii="Arial" w:hAnsi="Arial" w:cs="Arial"/>
          <w:lang w:val="pt-BR"/>
        </w:rPr>
        <w:instrText xml:space="preserve"> ADDIN EN.REFLIST </w:instrText>
      </w:r>
      <w:r w:rsidRPr="00755E54">
        <w:rPr>
          <w:rFonts w:ascii="Arial" w:hAnsi="Arial" w:cs="Arial"/>
        </w:rPr>
        <w:fldChar w:fldCharType="separate"/>
      </w:r>
      <w:r w:rsidR="000146F6" w:rsidRPr="00755E54">
        <w:t xml:space="preserve">Bermudez, B., Alvim, R., Soares, F., Gonçalvez, A., Tizzot, E., &amp; Anderson Ulbrich, A. J. E. M. I. J. (2017). THE BAEPENDI “LITTLE HEART” STUDY: Strategies in child education related to cardiometabolic risk factors for reducing morbidity and mortality in a developing country. 5(5), 00133. </w:t>
      </w:r>
    </w:p>
    <w:p w14:paraId="7FE2F8E8" w14:textId="77777777" w:rsidR="000146F6" w:rsidRPr="00755E54" w:rsidRDefault="000146F6" w:rsidP="000146F6">
      <w:pPr>
        <w:pStyle w:val="EndNoteBibliography"/>
        <w:ind w:left="720" w:hanging="720"/>
      </w:pPr>
      <w:r w:rsidRPr="00755E54">
        <w:t xml:space="preserve">Coelho, P. D., Queiroz, H. K. G., Pereira, A. P. S., Vieira, P. P., de Oliveira Alvim, R., Júnior, C. A. M., &amp; Oliveira, C. M. J. E. e. F. (2017). Práticas educativas relacionadas à saúde para crianças de 4 a 10 anos. Projeto Coraçõezinhos apaixonados: um relato de experiência. 1(13). </w:t>
      </w:r>
    </w:p>
    <w:p w14:paraId="1465983A" w14:textId="77777777" w:rsidR="000146F6" w:rsidRPr="00755E54" w:rsidRDefault="000146F6" w:rsidP="000146F6">
      <w:pPr>
        <w:pStyle w:val="EndNoteBibliography"/>
        <w:ind w:left="720" w:hanging="720"/>
      </w:pPr>
      <w:r w:rsidRPr="00755E54">
        <w:t xml:space="preserve">Coscrato, G., Pina, J. C., &amp; Mello, D. F. d. J. A. P. d. E. (2010). Utilização de atividades lúdicas na educação em saúde: uma revisão integrativa da literatura. 23(2), 257-263. </w:t>
      </w:r>
    </w:p>
    <w:p w14:paraId="080A2EA4" w14:textId="77777777" w:rsidR="000146F6" w:rsidRPr="00755E54" w:rsidRDefault="000146F6" w:rsidP="000146F6">
      <w:pPr>
        <w:pStyle w:val="EndNoteBibliography"/>
        <w:ind w:left="720" w:hanging="720"/>
      </w:pPr>
      <w:r w:rsidRPr="00755E54">
        <w:t xml:space="preserve">Costa, L. M. C. d., &amp; Merchan-Hamann, E. J. R. P.-A. d. S. (2016). Pandemias de influenza e a estrutura sanitária brasileira: breve histórico e caracterização dos cenários. 7(1), 11-25. </w:t>
      </w:r>
    </w:p>
    <w:p w14:paraId="3DFDE8F6" w14:textId="77777777" w:rsidR="000146F6" w:rsidRPr="00755E54" w:rsidRDefault="000146F6" w:rsidP="000146F6">
      <w:pPr>
        <w:pStyle w:val="EndNoteBibliography"/>
        <w:ind w:left="720" w:hanging="720"/>
      </w:pPr>
      <w:r w:rsidRPr="00755E54">
        <w:t>Epidemiológica, D. d. V., Imunizações, P. N. d., Saúde, M. d., &amp; Saúde, S. d. V. e. (2010). Estratégia nacional de vacinação contra o vírus Influenza pandêmico (H1N1) 2009. Ministério da Saúde Brasília.</w:t>
      </w:r>
    </w:p>
    <w:p w14:paraId="72819FE9" w14:textId="699CE8EA" w:rsidR="000146F6" w:rsidRPr="00755E54" w:rsidRDefault="000146F6" w:rsidP="000146F6">
      <w:pPr>
        <w:pStyle w:val="EndNoteBibliography"/>
        <w:ind w:left="720" w:hanging="720"/>
      </w:pPr>
      <w:r w:rsidRPr="00755E54">
        <w:t xml:space="preserve">Forleo-Neto, E., Halker, E., Santos, V. J., Paiva, T. M., &amp; Toniolo-Neto, J. (2003). Influenza %J Revista da Sociedade Brasileira de Medicina Tropical. 36, 267-274.  Retrieved from </w:t>
      </w:r>
      <w:hyperlink r:id="rId13" w:history="1">
        <w:r w:rsidRPr="00755E54">
          <w:rPr>
            <w:rStyle w:val="Hyperlink"/>
          </w:rPr>
          <w:t>http://www.scielo.br/scielo.php?script=sci_arttext&amp;pid=S0037-86822003000200011&amp;nrm=iso</w:t>
        </w:r>
      </w:hyperlink>
    </w:p>
    <w:p w14:paraId="70321341" w14:textId="77777777" w:rsidR="000146F6" w:rsidRPr="00755E54" w:rsidRDefault="000146F6" w:rsidP="000146F6">
      <w:pPr>
        <w:pStyle w:val="EndNoteBibliography"/>
        <w:ind w:left="720" w:hanging="720"/>
      </w:pPr>
      <w:r w:rsidRPr="00755E54">
        <w:t xml:space="preserve">Machado, A. A. J. J. B. d. P. (2009). Infecção pelo vírus Influenza A (H1N1) de origem suína: como reconhecer, diagnosticar e prevenir. 35(5), 464-469. </w:t>
      </w:r>
    </w:p>
    <w:p w14:paraId="11B91ED3" w14:textId="77777777" w:rsidR="000146F6" w:rsidRPr="00755E54" w:rsidRDefault="000146F6" w:rsidP="000146F6">
      <w:pPr>
        <w:pStyle w:val="EndNoteBibliography"/>
        <w:ind w:left="720" w:hanging="720"/>
      </w:pPr>
      <w:r w:rsidRPr="00755E54">
        <w:t xml:space="preserve">Madureira, M. F., Peixoto, L. M. M., Haramoto, H., Sobreira, N. P., Pereira, N. S., Ferreira, R. N., . . . Oliveira, C. M. J. R. C. U. (2016). CORAÇÕEZINHOS DE BAEPENDI NA EDUCAÇÃO EM SAÚDE ATRAVÉS DA METODOLOGIA PARTICIPATIVA: RELATO DE EXPERIÊNCIA. 12(3), 400-411. </w:t>
      </w:r>
    </w:p>
    <w:p w14:paraId="687BB84F" w14:textId="77777777" w:rsidR="000146F6" w:rsidRPr="00755E54" w:rsidRDefault="000146F6" w:rsidP="000146F6">
      <w:pPr>
        <w:pStyle w:val="EndNoteBibliography"/>
        <w:ind w:left="720" w:hanging="720"/>
      </w:pPr>
      <w:r w:rsidRPr="00755E54">
        <w:t xml:space="preserve">Minkler, M., Vásquez, V. B., Tajik, M., Petersen, D. J. H. E., &amp; Behavior. (2008). Promoting environmental justice through community-based participatory research: the role of community and partnership capacity. 35(1), 119-137. </w:t>
      </w:r>
    </w:p>
    <w:p w14:paraId="4A95C9DB" w14:textId="77777777" w:rsidR="000146F6" w:rsidRPr="00755E54" w:rsidRDefault="000146F6" w:rsidP="000146F6">
      <w:pPr>
        <w:pStyle w:val="EndNoteBibliography"/>
        <w:ind w:left="720" w:hanging="720"/>
      </w:pPr>
      <w:r w:rsidRPr="00755E54">
        <w:t xml:space="preserve">Minkler, M. J. A. J. o. P. H. (2010). Linking science and policy through community-based participatory research to study and address health disparities. 100(S1), S81-S87. </w:t>
      </w:r>
    </w:p>
    <w:p w14:paraId="6FA6B100" w14:textId="77777777" w:rsidR="000146F6" w:rsidRPr="00755E54" w:rsidRDefault="000146F6" w:rsidP="000146F6">
      <w:pPr>
        <w:pStyle w:val="EndNoteBibliography"/>
        <w:ind w:left="720" w:hanging="720"/>
      </w:pPr>
      <w:r w:rsidRPr="00755E54">
        <w:t>Piaget, J., &amp; Guimarães, F. M. (1978). Biologia e conhecimento.</w:t>
      </w:r>
    </w:p>
    <w:p w14:paraId="5C40878A" w14:textId="77777777" w:rsidR="000146F6" w:rsidRPr="00755E54" w:rsidRDefault="000146F6" w:rsidP="000146F6">
      <w:pPr>
        <w:pStyle w:val="EndNoteBibliography"/>
        <w:ind w:left="720" w:hanging="720"/>
      </w:pPr>
      <w:r w:rsidRPr="00755E54">
        <w:t xml:space="preserve">Schmitz, B. d. A. S., Recine, E., Cardoso, G. T., Silva, J. R. M. d., Amorim, N. F. d. A., Bernardon, R., &amp; Rodrigues, M. d. L. C. F. J. C. d. S. P. (2008). A escola promovendo hábitos alimentares saudáveis: uma proposta metodológica de capacitação para educadores e donos de cantina escolar. 24, s312-s322. </w:t>
      </w:r>
    </w:p>
    <w:p w14:paraId="3DBED51C" w14:textId="77777777" w:rsidR="000146F6" w:rsidRPr="00755E54" w:rsidRDefault="000146F6" w:rsidP="000146F6">
      <w:pPr>
        <w:pStyle w:val="EndNoteBibliography"/>
        <w:ind w:left="720" w:hanging="720"/>
      </w:pPr>
      <w:r w:rsidRPr="00755E54">
        <w:t>Siqueira, C. E. (2009). Community-engaged environmental justice research at University of Massachusetts Lowell: American Public Health Association.</w:t>
      </w:r>
    </w:p>
    <w:p w14:paraId="40C03AAA" w14:textId="77777777" w:rsidR="000146F6" w:rsidRPr="00755E54" w:rsidRDefault="000146F6" w:rsidP="000146F6">
      <w:pPr>
        <w:pStyle w:val="EndNoteBibliography"/>
        <w:ind w:left="720" w:hanging="720"/>
      </w:pPr>
      <w:r w:rsidRPr="00755E54">
        <w:t xml:space="preserve">Soares, F. M., Gonçalves, A. B. C., de Oliveira Alvim, R., Júnior, C. A. M., &amp; Oliveira, C. M. J. E. e. F. (2017a). Método educacional infantil na prevenção e combate à dengue, zika vírus e Chikungunya. 1(13). </w:t>
      </w:r>
    </w:p>
    <w:p w14:paraId="60894F24" w14:textId="77777777" w:rsidR="000146F6" w:rsidRPr="00755E54" w:rsidRDefault="000146F6" w:rsidP="000146F6">
      <w:pPr>
        <w:pStyle w:val="EndNoteBibliography"/>
        <w:ind w:left="720" w:hanging="720"/>
      </w:pPr>
      <w:r w:rsidRPr="00755E54">
        <w:t xml:space="preserve">Soares, F. M., Gonçalves, A. B. C., de Oliveira Alvim, R., Júnior, C. A. M., &amp; Oliveira, C. M. J. R. C. e. E. (2017b). Conscientização infantil: abordagem lúdica sobre utilização de recursos naturais. 13(3), 87-92. </w:t>
      </w:r>
    </w:p>
    <w:p w14:paraId="471D1CE1" w14:textId="77777777" w:rsidR="000146F6" w:rsidRPr="00755E54" w:rsidRDefault="000146F6" w:rsidP="000146F6">
      <w:pPr>
        <w:pStyle w:val="EndNoteBibliography"/>
        <w:ind w:left="720" w:hanging="720"/>
      </w:pPr>
      <w:r w:rsidRPr="00755E54">
        <w:t>Team, N. S.-O. I. A. V. I. (2009). Emergence of a novel swine-origin influenza A (H1N1) virus in humans. (0028-4793).</w:t>
      </w:r>
    </w:p>
    <w:p w14:paraId="454035A6" w14:textId="77777777" w:rsidR="000146F6" w:rsidRPr="00755E54" w:rsidRDefault="000146F6" w:rsidP="000146F6">
      <w:pPr>
        <w:pStyle w:val="EndNoteBibliography"/>
        <w:ind w:left="720" w:hanging="720"/>
      </w:pPr>
      <w:r w:rsidRPr="00755E54">
        <w:t>Wallerstein, N., &amp; Duran, B. (2010). Community-based participatory research contributions to intervention research: the intersection of science and practice to improve health equity. Am J Public Health, 100 Suppl 1(S1), S40-46. doi:10.2105/AJPH.2009.184036</w:t>
      </w:r>
    </w:p>
    <w:p w14:paraId="6D6D1AB1" w14:textId="77777777" w:rsidR="000146F6" w:rsidRPr="00755E54" w:rsidRDefault="000146F6" w:rsidP="000146F6">
      <w:pPr>
        <w:pStyle w:val="EndNoteBibliography"/>
        <w:ind w:left="720" w:hanging="720"/>
      </w:pPr>
      <w:r w:rsidRPr="00755E54">
        <w:lastRenderedPageBreak/>
        <w:t xml:space="preserve">Wynn, T. A., Taylor-Jones, M. M., Johnson, R. E., Bostick, P. B., Fouad, M. J. F., &amp; health, c. (2011). Using community-based participatory approaches to mobilize communities for policy change. 34, S102-S114. </w:t>
      </w:r>
    </w:p>
    <w:p w14:paraId="2D067131" w14:textId="64495C77" w:rsidR="00041937" w:rsidRPr="00755E54" w:rsidRDefault="0017197B" w:rsidP="00D1224C">
      <w:pPr>
        <w:pStyle w:val="Corpodetexto"/>
        <w:spacing w:after="0" w:line="360" w:lineRule="auto"/>
        <w:jc w:val="both"/>
        <w:rPr>
          <w:rFonts w:ascii="Arial" w:hAnsi="Arial" w:cs="Arial"/>
        </w:rPr>
      </w:pPr>
      <w:r w:rsidRPr="00755E54">
        <w:rPr>
          <w:rFonts w:ascii="Arial" w:hAnsi="Arial" w:cs="Arial"/>
        </w:rPr>
        <w:fldChar w:fldCharType="end"/>
      </w:r>
    </w:p>
    <w:sectPr w:rsidR="00041937" w:rsidRPr="00755E54" w:rsidSect="001B1198">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418" w:left="1701" w:header="389" w:footer="562"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7FC11E" w16cid:durableId="1F09AC0B"/>
  <w16cid:commentId w16cid:paraId="1D0AFEE6" w16cid:durableId="203167B8"/>
  <w16cid:commentId w16cid:paraId="69274CA9" w16cid:durableId="203167B9"/>
  <w16cid:commentId w16cid:paraId="291E0BBC" w16cid:durableId="1EE6231A"/>
  <w16cid:commentId w16cid:paraId="00B4F089" w16cid:durableId="1EE623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55C3E" w14:textId="77777777" w:rsidR="00B368E6" w:rsidRDefault="00B368E6">
      <w:r>
        <w:separator/>
      </w:r>
    </w:p>
  </w:endnote>
  <w:endnote w:type="continuationSeparator" w:id="0">
    <w:p w14:paraId="3F8E231A" w14:textId="77777777" w:rsidR="00B368E6" w:rsidRDefault="00B36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Liberation Serif">
    <w:altName w:val="Times New Roman"/>
    <w:charset w:val="01"/>
    <w:family w:val="roman"/>
    <w:pitch w:val="variable"/>
    <w:sig w:usb0="00000000" w:usb1="500078FF" w:usb2="00000021" w:usb3="00000000" w:csb0="000001BF" w:csb1="00000000"/>
  </w:font>
  <w:font w:name="Arial Unicode MS">
    <w:altName w:val="Arial"/>
    <w:panose1 w:val="020B0604020202020204"/>
    <w:charset w:val="00"/>
    <w:family w:val="roman"/>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86EE1" w14:textId="77777777" w:rsidR="00AA453F" w:rsidRDefault="00AA453F"/>
  <w:p w14:paraId="013289AE" w14:textId="77777777" w:rsidR="00AA453F" w:rsidRDefault="00AA453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A52AB" w14:textId="59E4BBCB" w:rsidR="00AA453F" w:rsidRDefault="00AA453F" w:rsidP="001B1198">
    <w:pPr>
      <w:pStyle w:val="Rodap"/>
    </w:pPr>
    <w:r>
      <w:rPr>
        <w:rStyle w:val="Forte"/>
        <w:rFonts w:cs="Arial"/>
        <w:b w:val="0"/>
        <w:bCs w:val="0"/>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73A7A" w14:textId="77777777" w:rsidR="00AA453F" w:rsidRDefault="00AA453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37D8C" w14:textId="77777777" w:rsidR="00B368E6" w:rsidRDefault="00B368E6">
      <w:r>
        <w:separator/>
      </w:r>
    </w:p>
  </w:footnote>
  <w:footnote w:type="continuationSeparator" w:id="0">
    <w:p w14:paraId="0FE9A849" w14:textId="77777777" w:rsidR="00B368E6" w:rsidRDefault="00B36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E5FCC" w14:textId="77777777" w:rsidR="00AA453F" w:rsidRPr="00F802AF" w:rsidRDefault="00AA453F" w:rsidP="00F802AF">
    <w:pPr>
      <w:pStyle w:val="Cabealho"/>
    </w:pPr>
    <w:r w:rsidRPr="00F802AF">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7F90C" w14:textId="77777777" w:rsidR="00AA453F" w:rsidRDefault="00AA453F"/>
  <w:p w14:paraId="33AA1043" w14:textId="77777777" w:rsidR="00AA453F" w:rsidRDefault="00AA453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2DDFE" w14:textId="77777777" w:rsidR="00AA453F" w:rsidRPr="001B1198" w:rsidRDefault="00AA453F" w:rsidP="001B1198">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3F8A7" w14:textId="77777777" w:rsidR="00AA453F" w:rsidRDefault="00AA453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7F6089"/>
    <w:multiLevelType w:val="hybridMultilevel"/>
    <w:tmpl w:val="531EFD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A3542AB"/>
    <w:multiLevelType w:val="hybridMultilevel"/>
    <w:tmpl w:val="B82043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E7F4AE7"/>
    <w:multiLevelType w:val="multilevel"/>
    <w:tmpl w:val="6778050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D5555E3"/>
    <w:multiLevelType w:val="hybridMultilevel"/>
    <w:tmpl w:val="BF6E9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D60ADB"/>
    <w:multiLevelType w:val="hybridMultilevel"/>
    <w:tmpl w:val="E3B4F036"/>
    <w:lvl w:ilvl="0" w:tplc="22CAE62C">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15:restartNumberingAfterBreak="0">
    <w:nsid w:val="4AF605C7"/>
    <w:multiLevelType w:val="hybridMultilevel"/>
    <w:tmpl w:val="81D2C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9269C5"/>
    <w:multiLevelType w:val="hybridMultilevel"/>
    <w:tmpl w:val="29FC0F4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15:restartNumberingAfterBreak="0">
    <w:nsid w:val="5AB93D04"/>
    <w:multiLevelType w:val="hybridMultilevel"/>
    <w:tmpl w:val="EC786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4BF48A3"/>
    <w:multiLevelType w:val="multilevel"/>
    <w:tmpl w:val="9170F178"/>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0" w15:restartNumberingAfterBreak="0">
    <w:nsid w:val="6DB33A67"/>
    <w:multiLevelType w:val="multilevel"/>
    <w:tmpl w:val="F96E781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745825C2"/>
    <w:multiLevelType w:val="multilevel"/>
    <w:tmpl w:val="7DD6F6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AB36F5A"/>
    <w:multiLevelType w:val="multilevel"/>
    <w:tmpl w:val="21DEBCC4"/>
    <w:lvl w:ilvl="0">
      <w:start w:val="2"/>
      <w:numFmt w:val="decimal"/>
      <w:lvlText w:val="%1"/>
      <w:lvlJc w:val="left"/>
      <w:pPr>
        <w:ind w:left="530" w:hanging="530"/>
      </w:pPr>
      <w:rPr>
        <w:rFonts w:hint="default"/>
      </w:rPr>
    </w:lvl>
    <w:lvl w:ilvl="1">
      <w:start w:val="3"/>
      <w:numFmt w:val="decimal"/>
      <w:lvlText w:val="%1.%2"/>
      <w:lvlJc w:val="left"/>
      <w:pPr>
        <w:ind w:left="890" w:hanging="53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5"/>
  </w:num>
  <w:num w:numId="3">
    <w:abstractNumId w:val="7"/>
  </w:num>
  <w:num w:numId="4">
    <w:abstractNumId w:val="9"/>
  </w:num>
  <w:num w:numId="5">
    <w:abstractNumId w:val="1"/>
  </w:num>
  <w:num w:numId="6">
    <w:abstractNumId w:val="10"/>
  </w:num>
  <w:num w:numId="7">
    <w:abstractNumId w:val="11"/>
  </w:num>
  <w:num w:numId="8">
    <w:abstractNumId w:val="12"/>
  </w:num>
  <w:num w:numId="9">
    <w:abstractNumId w:val="3"/>
  </w:num>
  <w:num w:numId="10">
    <w:abstractNumId w:val="6"/>
  </w:num>
  <w:num w:numId="11">
    <w:abstractNumId w:val="8"/>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66"/>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957C29"/>
    <w:rsid w:val="000028E4"/>
    <w:rsid w:val="00005F2C"/>
    <w:rsid w:val="0001263D"/>
    <w:rsid w:val="000146F6"/>
    <w:rsid w:val="00034F5E"/>
    <w:rsid w:val="00041937"/>
    <w:rsid w:val="0004662E"/>
    <w:rsid w:val="00050948"/>
    <w:rsid w:val="00051BA7"/>
    <w:rsid w:val="000579F7"/>
    <w:rsid w:val="000674AD"/>
    <w:rsid w:val="00071EE9"/>
    <w:rsid w:val="00093EA6"/>
    <w:rsid w:val="000A4496"/>
    <w:rsid w:val="000A4B99"/>
    <w:rsid w:val="000B0E8A"/>
    <w:rsid w:val="000C1353"/>
    <w:rsid w:val="000D2DFF"/>
    <w:rsid w:val="000D5806"/>
    <w:rsid w:val="000E30C8"/>
    <w:rsid w:val="000F45DB"/>
    <w:rsid w:val="000F5ED1"/>
    <w:rsid w:val="000F7D71"/>
    <w:rsid w:val="0010288E"/>
    <w:rsid w:val="001042E4"/>
    <w:rsid w:val="001136F8"/>
    <w:rsid w:val="0012073D"/>
    <w:rsid w:val="00133F83"/>
    <w:rsid w:val="00147368"/>
    <w:rsid w:val="001560A4"/>
    <w:rsid w:val="00156B9B"/>
    <w:rsid w:val="00164AA1"/>
    <w:rsid w:val="00165189"/>
    <w:rsid w:val="0017197B"/>
    <w:rsid w:val="00174658"/>
    <w:rsid w:val="00177A9C"/>
    <w:rsid w:val="001825E6"/>
    <w:rsid w:val="00187D56"/>
    <w:rsid w:val="001A05F2"/>
    <w:rsid w:val="001A1A93"/>
    <w:rsid w:val="001A47F6"/>
    <w:rsid w:val="001B1198"/>
    <w:rsid w:val="001B1692"/>
    <w:rsid w:val="001B549A"/>
    <w:rsid w:val="001C7AC1"/>
    <w:rsid w:val="001D3FC5"/>
    <w:rsid w:val="001D4333"/>
    <w:rsid w:val="001D7839"/>
    <w:rsid w:val="001E1E04"/>
    <w:rsid w:val="001F24D4"/>
    <w:rsid w:val="001F4EF9"/>
    <w:rsid w:val="00207EF9"/>
    <w:rsid w:val="00214D57"/>
    <w:rsid w:val="00232E76"/>
    <w:rsid w:val="00233C99"/>
    <w:rsid w:val="00237E1D"/>
    <w:rsid w:val="0024268E"/>
    <w:rsid w:val="00252DBA"/>
    <w:rsid w:val="002652B3"/>
    <w:rsid w:val="00271F57"/>
    <w:rsid w:val="002764E5"/>
    <w:rsid w:val="00295AFC"/>
    <w:rsid w:val="00297E49"/>
    <w:rsid w:val="002B57D1"/>
    <w:rsid w:val="002B5EFD"/>
    <w:rsid w:val="002B601F"/>
    <w:rsid w:val="002B75E8"/>
    <w:rsid w:val="002C44AA"/>
    <w:rsid w:val="002D26A4"/>
    <w:rsid w:val="002E7961"/>
    <w:rsid w:val="002F0227"/>
    <w:rsid w:val="003046A2"/>
    <w:rsid w:val="0031351C"/>
    <w:rsid w:val="00313FC4"/>
    <w:rsid w:val="003145E4"/>
    <w:rsid w:val="0033021D"/>
    <w:rsid w:val="00335EF9"/>
    <w:rsid w:val="00335F01"/>
    <w:rsid w:val="00336C3C"/>
    <w:rsid w:val="00337909"/>
    <w:rsid w:val="00340F72"/>
    <w:rsid w:val="00365D51"/>
    <w:rsid w:val="00367027"/>
    <w:rsid w:val="0037415F"/>
    <w:rsid w:val="003756C0"/>
    <w:rsid w:val="0038106F"/>
    <w:rsid w:val="00384D72"/>
    <w:rsid w:val="0038586D"/>
    <w:rsid w:val="00386710"/>
    <w:rsid w:val="003A2184"/>
    <w:rsid w:val="003A7934"/>
    <w:rsid w:val="003B712F"/>
    <w:rsid w:val="003C1219"/>
    <w:rsid w:val="003D6549"/>
    <w:rsid w:val="003E77BC"/>
    <w:rsid w:val="003F0929"/>
    <w:rsid w:val="003F0D9C"/>
    <w:rsid w:val="003F4844"/>
    <w:rsid w:val="00407E4E"/>
    <w:rsid w:val="00421D12"/>
    <w:rsid w:val="00427BF3"/>
    <w:rsid w:val="00427CE6"/>
    <w:rsid w:val="004310C0"/>
    <w:rsid w:val="00434FD5"/>
    <w:rsid w:val="00447F6F"/>
    <w:rsid w:val="0045121C"/>
    <w:rsid w:val="00466705"/>
    <w:rsid w:val="00475111"/>
    <w:rsid w:val="004919A0"/>
    <w:rsid w:val="004A03DD"/>
    <w:rsid w:val="004C3CA0"/>
    <w:rsid w:val="004C522A"/>
    <w:rsid w:val="004C5576"/>
    <w:rsid w:val="004D648A"/>
    <w:rsid w:val="004F21AE"/>
    <w:rsid w:val="004F7056"/>
    <w:rsid w:val="00506FB0"/>
    <w:rsid w:val="00511BF3"/>
    <w:rsid w:val="0054549E"/>
    <w:rsid w:val="005539ED"/>
    <w:rsid w:val="005542C5"/>
    <w:rsid w:val="005548EB"/>
    <w:rsid w:val="005664C3"/>
    <w:rsid w:val="00590BED"/>
    <w:rsid w:val="00593153"/>
    <w:rsid w:val="0059341B"/>
    <w:rsid w:val="0059411F"/>
    <w:rsid w:val="00597AE3"/>
    <w:rsid w:val="005A0D94"/>
    <w:rsid w:val="005A1722"/>
    <w:rsid w:val="005B1CCE"/>
    <w:rsid w:val="005B26AD"/>
    <w:rsid w:val="005B649F"/>
    <w:rsid w:val="005C40BC"/>
    <w:rsid w:val="005C528C"/>
    <w:rsid w:val="005D2FA5"/>
    <w:rsid w:val="005D6D21"/>
    <w:rsid w:val="005F4C19"/>
    <w:rsid w:val="00601673"/>
    <w:rsid w:val="0060700A"/>
    <w:rsid w:val="0061086F"/>
    <w:rsid w:val="00611A5B"/>
    <w:rsid w:val="00624253"/>
    <w:rsid w:val="00624A53"/>
    <w:rsid w:val="0063311F"/>
    <w:rsid w:val="006529E5"/>
    <w:rsid w:val="006570A0"/>
    <w:rsid w:val="0066340E"/>
    <w:rsid w:val="006644C4"/>
    <w:rsid w:val="00681B73"/>
    <w:rsid w:val="00696322"/>
    <w:rsid w:val="006A1155"/>
    <w:rsid w:val="006B201C"/>
    <w:rsid w:val="006B5E38"/>
    <w:rsid w:val="006D1864"/>
    <w:rsid w:val="006D54E6"/>
    <w:rsid w:val="006E06C3"/>
    <w:rsid w:val="006E395E"/>
    <w:rsid w:val="006E72D9"/>
    <w:rsid w:val="006F6EFB"/>
    <w:rsid w:val="007069C7"/>
    <w:rsid w:val="007137AB"/>
    <w:rsid w:val="0071634D"/>
    <w:rsid w:val="00723B9F"/>
    <w:rsid w:val="007251A0"/>
    <w:rsid w:val="0072783A"/>
    <w:rsid w:val="00736971"/>
    <w:rsid w:val="00737313"/>
    <w:rsid w:val="0075274A"/>
    <w:rsid w:val="00755651"/>
    <w:rsid w:val="00755E54"/>
    <w:rsid w:val="007575D8"/>
    <w:rsid w:val="00763E34"/>
    <w:rsid w:val="007666D7"/>
    <w:rsid w:val="00777CD9"/>
    <w:rsid w:val="007869CD"/>
    <w:rsid w:val="00793E01"/>
    <w:rsid w:val="00796888"/>
    <w:rsid w:val="007A1DD2"/>
    <w:rsid w:val="007B3041"/>
    <w:rsid w:val="007B3DEB"/>
    <w:rsid w:val="007C4D69"/>
    <w:rsid w:val="007C76D0"/>
    <w:rsid w:val="007D2F9C"/>
    <w:rsid w:val="007D465E"/>
    <w:rsid w:val="007F022C"/>
    <w:rsid w:val="0081699A"/>
    <w:rsid w:val="00820856"/>
    <w:rsid w:val="00841749"/>
    <w:rsid w:val="00841CCD"/>
    <w:rsid w:val="008427B4"/>
    <w:rsid w:val="00846F6A"/>
    <w:rsid w:val="00847E54"/>
    <w:rsid w:val="00884729"/>
    <w:rsid w:val="0088588D"/>
    <w:rsid w:val="00887256"/>
    <w:rsid w:val="00896255"/>
    <w:rsid w:val="00896C08"/>
    <w:rsid w:val="008B3667"/>
    <w:rsid w:val="008C0816"/>
    <w:rsid w:val="008C15A5"/>
    <w:rsid w:val="008C1A03"/>
    <w:rsid w:val="008E2C3C"/>
    <w:rsid w:val="008F43BF"/>
    <w:rsid w:val="008F6209"/>
    <w:rsid w:val="0090103D"/>
    <w:rsid w:val="009013C4"/>
    <w:rsid w:val="00901CFF"/>
    <w:rsid w:val="00903CDE"/>
    <w:rsid w:val="00911082"/>
    <w:rsid w:val="00912E74"/>
    <w:rsid w:val="00915299"/>
    <w:rsid w:val="00957C29"/>
    <w:rsid w:val="0096408C"/>
    <w:rsid w:val="0096614A"/>
    <w:rsid w:val="00986783"/>
    <w:rsid w:val="00986DFD"/>
    <w:rsid w:val="009872F9"/>
    <w:rsid w:val="00992F14"/>
    <w:rsid w:val="00997DF6"/>
    <w:rsid w:val="009A2854"/>
    <w:rsid w:val="009A40B1"/>
    <w:rsid w:val="009A719E"/>
    <w:rsid w:val="009C1C45"/>
    <w:rsid w:val="009D08B9"/>
    <w:rsid w:val="009E4B01"/>
    <w:rsid w:val="009E71B4"/>
    <w:rsid w:val="009F097C"/>
    <w:rsid w:val="009F28A5"/>
    <w:rsid w:val="009F44F3"/>
    <w:rsid w:val="00A10743"/>
    <w:rsid w:val="00A13D1A"/>
    <w:rsid w:val="00A16D5E"/>
    <w:rsid w:val="00A4132A"/>
    <w:rsid w:val="00A41AC2"/>
    <w:rsid w:val="00A5146F"/>
    <w:rsid w:val="00A51D82"/>
    <w:rsid w:val="00A71A56"/>
    <w:rsid w:val="00A809B0"/>
    <w:rsid w:val="00AA453F"/>
    <w:rsid w:val="00AC326A"/>
    <w:rsid w:val="00AC6E15"/>
    <w:rsid w:val="00AF0901"/>
    <w:rsid w:val="00B105D0"/>
    <w:rsid w:val="00B1164C"/>
    <w:rsid w:val="00B121C5"/>
    <w:rsid w:val="00B15459"/>
    <w:rsid w:val="00B30682"/>
    <w:rsid w:val="00B34AFE"/>
    <w:rsid w:val="00B368E6"/>
    <w:rsid w:val="00B527FF"/>
    <w:rsid w:val="00B775D6"/>
    <w:rsid w:val="00B91895"/>
    <w:rsid w:val="00B93456"/>
    <w:rsid w:val="00BA1EB2"/>
    <w:rsid w:val="00BA67D7"/>
    <w:rsid w:val="00BA7F05"/>
    <w:rsid w:val="00BB11C1"/>
    <w:rsid w:val="00BC7EC3"/>
    <w:rsid w:val="00BD2D83"/>
    <w:rsid w:val="00BD5B07"/>
    <w:rsid w:val="00BE3EFF"/>
    <w:rsid w:val="00BE7DAB"/>
    <w:rsid w:val="00C00265"/>
    <w:rsid w:val="00C073FC"/>
    <w:rsid w:val="00C1289B"/>
    <w:rsid w:val="00C223DC"/>
    <w:rsid w:val="00C251CD"/>
    <w:rsid w:val="00C302A1"/>
    <w:rsid w:val="00C47D23"/>
    <w:rsid w:val="00C50837"/>
    <w:rsid w:val="00C5593E"/>
    <w:rsid w:val="00C70FC6"/>
    <w:rsid w:val="00C74AEE"/>
    <w:rsid w:val="00C7529F"/>
    <w:rsid w:val="00C75D21"/>
    <w:rsid w:val="00C77506"/>
    <w:rsid w:val="00C819EB"/>
    <w:rsid w:val="00C90AD1"/>
    <w:rsid w:val="00C91F16"/>
    <w:rsid w:val="00C94FBB"/>
    <w:rsid w:val="00C96821"/>
    <w:rsid w:val="00CB16E5"/>
    <w:rsid w:val="00CB332D"/>
    <w:rsid w:val="00CB361A"/>
    <w:rsid w:val="00CB3CB0"/>
    <w:rsid w:val="00CB7D94"/>
    <w:rsid w:val="00CC6177"/>
    <w:rsid w:val="00CE1BD9"/>
    <w:rsid w:val="00CE67F6"/>
    <w:rsid w:val="00CF1860"/>
    <w:rsid w:val="00CF73E8"/>
    <w:rsid w:val="00D10319"/>
    <w:rsid w:val="00D1224C"/>
    <w:rsid w:val="00D208B5"/>
    <w:rsid w:val="00D230BD"/>
    <w:rsid w:val="00D2793D"/>
    <w:rsid w:val="00D30494"/>
    <w:rsid w:val="00D30911"/>
    <w:rsid w:val="00D35ECE"/>
    <w:rsid w:val="00D45E7E"/>
    <w:rsid w:val="00D60B54"/>
    <w:rsid w:val="00D611BE"/>
    <w:rsid w:val="00D64C91"/>
    <w:rsid w:val="00D75745"/>
    <w:rsid w:val="00DA20E0"/>
    <w:rsid w:val="00DA5082"/>
    <w:rsid w:val="00DA559B"/>
    <w:rsid w:val="00DB2689"/>
    <w:rsid w:val="00DB34EE"/>
    <w:rsid w:val="00DC2C65"/>
    <w:rsid w:val="00DD132A"/>
    <w:rsid w:val="00DD622B"/>
    <w:rsid w:val="00DD7A4E"/>
    <w:rsid w:val="00DE30EB"/>
    <w:rsid w:val="00DF7817"/>
    <w:rsid w:val="00E05AA3"/>
    <w:rsid w:val="00E14200"/>
    <w:rsid w:val="00E23A8F"/>
    <w:rsid w:val="00E56E20"/>
    <w:rsid w:val="00E75ACC"/>
    <w:rsid w:val="00E8566C"/>
    <w:rsid w:val="00E9545C"/>
    <w:rsid w:val="00ED7F8F"/>
    <w:rsid w:val="00EE4AC2"/>
    <w:rsid w:val="00EE59D8"/>
    <w:rsid w:val="00EE5EF6"/>
    <w:rsid w:val="00EE7005"/>
    <w:rsid w:val="00F0121C"/>
    <w:rsid w:val="00F1547A"/>
    <w:rsid w:val="00F21949"/>
    <w:rsid w:val="00F31DAC"/>
    <w:rsid w:val="00F35A50"/>
    <w:rsid w:val="00F36D6B"/>
    <w:rsid w:val="00F43FB9"/>
    <w:rsid w:val="00F46A63"/>
    <w:rsid w:val="00F55FF1"/>
    <w:rsid w:val="00F76EBC"/>
    <w:rsid w:val="00F77523"/>
    <w:rsid w:val="00F802AF"/>
    <w:rsid w:val="00F85CA2"/>
    <w:rsid w:val="00F90541"/>
    <w:rsid w:val="00F93315"/>
    <w:rsid w:val="00FB5B46"/>
    <w:rsid w:val="00FC04EE"/>
    <w:rsid w:val="00FC3B34"/>
    <w:rsid w:val="00FF131C"/>
    <w:rsid w:val="00FF1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3A7C7E5"/>
  <w15:chartTrackingRefBased/>
  <w15:docId w15:val="{08FCCE70-FB7C-430C-B30A-64DBA88A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CE1"/>
    <w:pPr>
      <w:widowControl w:val="0"/>
      <w:suppressAutoHyphens/>
    </w:pPr>
    <w:rPr>
      <w:rFonts w:eastAsia="SimSun" w:cs="Mangal"/>
      <w:kern w:val="1"/>
      <w:sz w:val="24"/>
      <w:szCs w:val="24"/>
      <w:lang w:eastAsia="zh-CN" w:bidi="hi-IN"/>
    </w:rPr>
  </w:style>
  <w:style w:type="paragraph" w:styleId="Ttulo4">
    <w:name w:val="heading 4"/>
    <w:basedOn w:val="Ttulo1"/>
    <w:next w:val="Corpodetexto"/>
    <w:qFormat/>
    <w:pPr>
      <w:numPr>
        <w:ilvl w:val="3"/>
        <w:numId w:val="1"/>
      </w:numPr>
      <w:spacing w:before="120"/>
      <w:outlineLvl w:val="3"/>
    </w:pPr>
    <w:rPr>
      <w:rFonts w:ascii="Liberation Serif" w:eastAsia="Arial Unicode MS" w:hAnsi="Liberation Serif" w:cs="Arial Unicode MS"/>
      <w:b/>
      <w:bCs/>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Marcas">
    <w:name w:val="Marcas"/>
    <w:rPr>
      <w:rFonts w:ascii="OpenSymbol" w:eastAsia="OpenSymbol" w:hAnsi="OpenSymbol" w:cs="OpenSymbol"/>
    </w:rPr>
  </w:style>
  <w:style w:type="character" w:styleId="Hyperlink">
    <w:name w:val="Hyperlink"/>
    <w:rPr>
      <w:color w:val="000080"/>
      <w:u w:val="single"/>
    </w:rPr>
  </w:style>
  <w:style w:type="character" w:styleId="Forte">
    <w:name w:val="Strong"/>
    <w:qFormat/>
    <w:rPr>
      <w:b/>
      <w:bCs/>
    </w:rPr>
  </w:style>
  <w:style w:type="character" w:customStyle="1" w:styleId="Caracteresdenotaderodap">
    <w:name w:val="Caracteres de nota de rodapé"/>
  </w:style>
  <w:style w:type="character" w:styleId="Refdenotaderodap">
    <w:name w:val="footnote reference"/>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styleId="Refdenotadefim">
    <w:name w:val="endnote reference"/>
    <w:rPr>
      <w:vertAlign w:val="superscript"/>
    </w:rPr>
  </w:style>
  <w:style w:type="character" w:customStyle="1" w:styleId="ncoradenotaderodap">
    <w:name w:val="Âncora de nota de rodapé"/>
    <w:rPr>
      <w:vertAlign w:val="superscript"/>
    </w:rPr>
  </w:style>
  <w:style w:type="character" w:customStyle="1" w:styleId="ncoradenotadefim">
    <w:name w:val="Âncora de nota de fim"/>
    <w:rPr>
      <w:vertAlign w:val="superscript"/>
    </w:rPr>
  </w:style>
  <w:style w:type="character" w:styleId="HiperlinkVisitado">
    <w:name w:val="FollowedHyperlink"/>
    <w:rPr>
      <w:color w:val="800000"/>
      <w:u w:val="single"/>
    </w:rPr>
  </w:style>
  <w:style w:type="paragraph" w:customStyle="1" w:styleId="Ttulo1">
    <w:name w:val="Título1"/>
    <w:basedOn w:val="Normal"/>
    <w:next w:val="Corpodetexto"/>
    <w:pPr>
      <w:keepNext/>
      <w:spacing w:before="240" w:after="120"/>
    </w:pPr>
    <w:rPr>
      <w:rFonts w:ascii="Arial" w:eastAsia="Microsoft YaHei" w:hAnsi="Arial"/>
      <w:sz w:val="28"/>
      <w:szCs w:val="28"/>
    </w:rPr>
  </w:style>
  <w:style w:type="paragraph" w:styleId="Corpodetexto">
    <w:name w:val="Body Text"/>
    <w:basedOn w:val="Normal"/>
    <w:pPr>
      <w:spacing w:after="120"/>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styleId="Ttulo">
    <w:name w:val="Title"/>
    <w:basedOn w:val="Normal"/>
    <w:next w:val="Corpodetexto"/>
    <w:qFormat/>
    <w:pPr>
      <w:keepNext/>
      <w:spacing w:before="240" w:after="120"/>
    </w:pPr>
    <w:rPr>
      <w:rFonts w:ascii="Arial" w:eastAsia="Microsoft YaHei" w:hAnsi="Arial"/>
      <w:sz w:val="28"/>
      <w:szCs w:val="28"/>
    </w:rPr>
  </w:style>
  <w:style w:type="paragraph" w:styleId="Subttulo">
    <w:name w:val="Subtitle"/>
    <w:basedOn w:val="Ttulo"/>
    <w:next w:val="Corpodetexto"/>
    <w:qFormat/>
    <w:pPr>
      <w:jc w:val="center"/>
    </w:pPr>
    <w:rPr>
      <w:i/>
      <w:iCs/>
    </w:rPr>
  </w:style>
  <w:style w:type="paragraph" w:styleId="Cabealho">
    <w:name w:val="header"/>
    <w:basedOn w:val="Normal"/>
    <w:link w:val="CabealhoChar"/>
    <w:uiPriority w:val="99"/>
    <w:pPr>
      <w:suppressLineNumbers/>
      <w:tabs>
        <w:tab w:val="center" w:pos="4819"/>
        <w:tab w:val="right" w:pos="9638"/>
      </w:tabs>
    </w:pPr>
  </w:style>
  <w:style w:type="paragraph" w:styleId="Rodap">
    <w:name w:val="footer"/>
    <w:basedOn w:val="Normal"/>
    <w:pPr>
      <w:suppressLineNumbers/>
      <w:tabs>
        <w:tab w:val="center" w:pos="4819"/>
        <w:tab w:val="right" w:pos="9638"/>
      </w:tabs>
    </w:p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styleId="Textodenotaderodap">
    <w:name w:val="footnote text"/>
    <w:basedOn w:val="Normal"/>
    <w:pPr>
      <w:suppressLineNumbers/>
      <w:ind w:left="339" w:hanging="339"/>
    </w:pPr>
    <w:rPr>
      <w:rFonts w:ascii="Arial" w:hAnsi="Arial" w:cs="Arial"/>
      <w:sz w:val="20"/>
      <w:szCs w:val="20"/>
    </w:rPr>
  </w:style>
  <w:style w:type="paragraph" w:customStyle="1" w:styleId="textoprimeirapgina">
    <w:name w:val="texto primeira página"/>
    <w:basedOn w:val="Normal"/>
    <w:pPr>
      <w:jc w:val="both"/>
    </w:pPr>
    <w:rPr>
      <w:rFonts w:ascii="Arial" w:hAnsi="Arial" w:cs="Arial"/>
    </w:rPr>
  </w:style>
  <w:style w:type="paragraph" w:styleId="Textodebalo">
    <w:name w:val="Balloon Text"/>
    <w:basedOn w:val="Normal"/>
    <w:link w:val="TextodebaloChar"/>
    <w:uiPriority w:val="99"/>
    <w:semiHidden/>
    <w:unhideWhenUsed/>
    <w:rsid w:val="00957C29"/>
    <w:rPr>
      <w:rFonts w:ascii="Segoe UI" w:hAnsi="Segoe UI"/>
      <w:sz w:val="18"/>
      <w:szCs w:val="16"/>
    </w:rPr>
  </w:style>
  <w:style w:type="character" w:customStyle="1" w:styleId="TextodebaloChar">
    <w:name w:val="Texto de balão Char"/>
    <w:link w:val="Textodebalo"/>
    <w:uiPriority w:val="99"/>
    <w:semiHidden/>
    <w:rsid w:val="00957C29"/>
    <w:rPr>
      <w:rFonts w:ascii="Segoe UI" w:eastAsia="SimSun" w:hAnsi="Segoe UI" w:cs="Mangal"/>
      <w:kern w:val="1"/>
      <w:sz w:val="18"/>
      <w:szCs w:val="16"/>
      <w:lang w:val="en-US" w:eastAsia="zh-CN" w:bidi="hi-IN"/>
    </w:rPr>
  </w:style>
  <w:style w:type="paragraph" w:styleId="NormalWeb">
    <w:name w:val="Normal (Web)"/>
    <w:basedOn w:val="Normal"/>
    <w:uiPriority w:val="99"/>
    <w:semiHidden/>
    <w:unhideWhenUsed/>
    <w:rsid w:val="008427B4"/>
    <w:pPr>
      <w:widowControl/>
      <w:suppressAutoHyphens w:val="0"/>
      <w:spacing w:before="100" w:beforeAutospacing="1" w:after="100" w:afterAutospacing="1"/>
    </w:pPr>
    <w:rPr>
      <w:rFonts w:eastAsia="Times New Roman" w:cs="Times New Roman"/>
      <w:kern w:val="0"/>
      <w:sz w:val="23"/>
      <w:szCs w:val="23"/>
      <w:lang w:val="pt-BR" w:eastAsia="pt-BR" w:bidi="ar-SA"/>
    </w:rPr>
  </w:style>
  <w:style w:type="paragraph" w:styleId="PargrafodaLista">
    <w:name w:val="List Paragraph"/>
    <w:basedOn w:val="Normal"/>
    <w:uiPriority w:val="34"/>
    <w:qFormat/>
    <w:rsid w:val="00E05AA3"/>
    <w:pPr>
      <w:widowControl/>
      <w:suppressAutoHyphens w:val="0"/>
      <w:spacing w:after="80"/>
      <w:ind w:left="720"/>
      <w:contextualSpacing/>
    </w:pPr>
    <w:rPr>
      <w:rFonts w:ascii="Calibri" w:eastAsia="Times New Roman" w:hAnsi="Calibri" w:cs="Times New Roman"/>
      <w:kern w:val="0"/>
      <w:sz w:val="20"/>
      <w:szCs w:val="20"/>
      <w:lang w:val="pt-BR" w:eastAsia="pt-BR" w:bidi="ar-SA"/>
    </w:rPr>
  </w:style>
  <w:style w:type="table" w:styleId="Tabelacomgrade">
    <w:name w:val="Table Grid"/>
    <w:basedOn w:val="Tabelanormal"/>
    <w:uiPriority w:val="39"/>
    <w:rsid w:val="00E05AA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link w:val="Cabealho"/>
    <w:uiPriority w:val="99"/>
    <w:locked/>
    <w:rsid w:val="00E05AA3"/>
    <w:rPr>
      <w:rFonts w:eastAsia="SimSun" w:cs="Mangal"/>
      <w:kern w:val="1"/>
      <w:sz w:val="24"/>
      <w:szCs w:val="24"/>
      <w:lang w:val="en-US" w:eastAsia="zh-CN" w:bidi="hi-IN"/>
    </w:rPr>
  </w:style>
  <w:style w:type="paragraph" w:styleId="Textodecomentrio">
    <w:name w:val="annotation text"/>
    <w:basedOn w:val="Normal"/>
    <w:link w:val="TextodecomentrioChar"/>
    <w:uiPriority w:val="99"/>
    <w:semiHidden/>
    <w:unhideWhenUsed/>
    <w:rPr>
      <w:sz w:val="20"/>
      <w:szCs w:val="18"/>
    </w:rPr>
  </w:style>
  <w:style w:type="character" w:customStyle="1" w:styleId="TextodecomentrioChar">
    <w:name w:val="Texto de comentário Char"/>
    <w:basedOn w:val="Fontepargpadro"/>
    <w:link w:val="Textodecomentrio"/>
    <w:uiPriority w:val="99"/>
    <w:semiHidden/>
    <w:rPr>
      <w:rFonts w:eastAsia="SimSun" w:cs="Mangal"/>
      <w:kern w:val="1"/>
      <w:szCs w:val="18"/>
      <w:lang w:eastAsia="zh-CN" w:bidi="hi-IN"/>
    </w:rPr>
  </w:style>
  <w:style w:type="character" w:styleId="Refdecomentrio">
    <w:name w:val="annotation reference"/>
    <w:basedOn w:val="Fontepargpadro"/>
    <w:uiPriority w:val="99"/>
    <w:semiHidden/>
    <w:unhideWhenUsed/>
    <w:rPr>
      <w:sz w:val="16"/>
      <w:szCs w:val="16"/>
    </w:rPr>
  </w:style>
  <w:style w:type="paragraph" w:customStyle="1" w:styleId="Default">
    <w:name w:val="Default"/>
    <w:rsid w:val="00C75D21"/>
    <w:pPr>
      <w:autoSpaceDE w:val="0"/>
      <w:autoSpaceDN w:val="0"/>
      <w:adjustRightInd w:val="0"/>
    </w:pPr>
    <w:rPr>
      <w:rFonts w:ascii="Minion Bold" w:eastAsiaTheme="minorHAnsi" w:hAnsi="Minion Bold" w:cs="Minion Bold"/>
      <w:color w:val="000000"/>
      <w:sz w:val="24"/>
      <w:szCs w:val="24"/>
      <w:lang w:val="pt-BR"/>
    </w:rPr>
  </w:style>
  <w:style w:type="paragraph" w:styleId="Assuntodocomentrio">
    <w:name w:val="annotation subject"/>
    <w:basedOn w:val="Textodecomentrio"/>
    <w:next w:val="Textodecomentrio"/>
    <w:link w:val="AssuntodocomentrioChar"/>
    <w:uiPriority w:val="99"/>
    <w:semiHidden/>
    <w:unhideWhenUsed/>
    <w:rsid w:val="004F21AE"/>
    <w:rPr>
      <w:b/>
      <w:bCs/>
    </w:rPr>
  </w:style>
  <w:style w:type="character" w:customStyle="1" w:styleId="AssuntodocomentrioChar">
    <w:name w:val="Assunto do comentário Char"/>
    <w:basedOn w:val="TextodecomentrioChar"/>
    <w:link w:val="Assuntodocomentrio"/>
    <w:uiPriority w:val="99"/>
    <w:semiHidden/>
    <w:rsid w:val="004F21AE"/>
    <w:rPr>
      <w:rFonts w:eastAsia="SimSun" w:cs="Mangal"/>
      <w:b/>
      <w:bCs/>
      <w:kern w:val="1"/>
      <w:szCs w:val="18"/>
      <w:lang w:eastAsia="zh-CN" w:bidi="hi-IN"/>
    </w:rPr>
  </w:style>
  <w:style w:type="paragraph" w:customStyle="1" w:styleId="EndNoteBibliographyTitle">
    <w:name w:val="EndNote Bibliography Title"/>
    <w:basedOn w:val="Normal"/>
    <w:link w:val="EndNoteBibliographyTitleChar"/>
    <w:rsid w:val="00A10743"/>
    <w:pPr>
      <w:jc w:val="center"/>
    </w:pPr>
    <w:rPr>
      <w:rFonts w:cs="Times New Roman"/>
      <w:noProof/>
    </w:rPr>
  </w:style>
  <w:style w:type="character" w:customStyle="1" w:styleId="EndNoteBibliographyTitleChar">
    <w:name w:val="EndNote Bibliography Title Char"/>
    <w:basedOn w:val="Fontepargpadro"/>
    <w:link w:val="EndNoteBibliographyTitle"/>
    <w:rsid w:val="00A10743"/>
    <w:rPr>
      <w:rFonts w:eastAsia="SimSun"/>
      <w:noProof/>
      <w:kern w:val="1"/>
      <w:sz w:val="24"/>
      <w:szCs w:val="24"/>
      <w:lang w:eastAsia="zh-CN" w:bidi="hi-IN"/>
    </w:rPr>
  </w:style>
  <w:style w:type="paragraph" w:customStyle="1" w:styleId="EndNoteBibliography">
    <w:name w:val="EndNote Bibliography"/>
    <w:basedOn w:val="Normal"/>
    <w:link w:val="EndNoteBibliographyChar"/>
    <w:rsid w:val="00A10743"/>
    <w:pPr>
      <w:jc w:val="both"/>
    </w:pPr>
    <w:rPr>
      <w:rFonts w:cs="Times New Roman"/>
      <w:noProof/>
    </w:rPr>
  </w:style>
  <w:style w:type="character" w:customStyle="1" w:styleId="EndNoteBibliographyChar">
    <w:name w:val="EndNote Bibliography Char"/>
    <w:basedOn w:val="Fontepargpadro"/>
    <w:link w:val="EndNoteBibliography"/>
    <w:rsid w:val="00A10743"/>
    <w:rPr>
      <w:rFonts w:eastAsia="SimSun"/>
      <w:noProof/>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627048">
      <w:bodyDiv w:val="1"/>
      <w:marLeft w:val="0"/>
      <w:marRight w:val="0"/>
      <w:marTop w:val="0"/>
      <w:marBottom w:val="0"/>
      <w:divBdr>
        <w:top w:val="none" w:sz="0" w:space="0" w:color="auto"/>
        <w:left w:val="none" w:sz="0" w:space="0" w:color="auto"/>
        <w:bottom w:val="none" w:sz="0" w:space="0" w:color="auto"/>
        <w:right w:val="none" w:sz="0" w:space="0" w:color="auto"/>
      </w:divBdr>
    </w:div>
    <w:div w:id="1220820826">
      <w:bodyDiv w:val="1"/>
      <w:marLeft w:val="0"/>
      <w:marRight w:val="0"/>
      <w:marTop w:val="0"/>
      <w:marBottom w:val="0"/>
      <w:divBdr>
        <w:top w:val="none" w:sz="0" w:space="0" w:color="auto"/>
        <w:left w:val="none" w:sz="0" w:space="0" w:color="auto"/>
        <w:bottom w:val="none" w:sz="0" w:space="0" w:color="auto"/>
        <w:right w:val="none" w:sz="0" w:space="0" w:color="auto"/>
      </w:divBdr>
    </w:div>
    <w:div w:id="1969554064">
      <w:bodyDiv w:val="1"/>
      <w:marLeft w:val="0"/>
      <w:marRight w:val="0"/>
      <w:marTop w:val="0"/>
      <w:marBottom w:val="0"/>
      <w:divBdr>
        <w:top w:val="none" w:sz="0" w:space="0" w:color="auto"/>
        <w:left w:val="none" w:sz="0" w:space="0" w:color="auto"/>
        <w:bottom w:val="none" w:sz="0" w:space="0" w:color="auto"/>
        <w:right w:val="none" w:sz="0" w:space="0" w:color="auto"/>
      </w:divBdr>
      <w:divsChild>
        <w:div w:id="7371414">
          <w:marLeft w:val="0"/>
          <w:marRight w:val="0"/>
          <w:marTop w:val="0"/>
          <w:marBottom w:val="0"/>
          <w:divBdr>
            <w:top w:val="none" w:sz="0" w:space="0" w:color="auto"/>
            <w:left w:val="none" w:sz="0" w:space="0" w:color="auto"/>
            <w:bottom w:val="none" w:sz="0" w:space="0" w:color="auto"/>
            <w:right w:val="none" w:sz="0" w:space="0" w:color="auto"/>
          </w:divBdr>
          <w:divsChild>
            <w:div w:id="443303227">
              <w:marLeft w:val="0"/>
              <w:marRight w:val="0"/>
              <w:marTop w:val="0"/>
              <w:marBottom w:val="0"/>
              <w:divBdr>
                <w:top w:val="none" w:sz="0" w:space="0" w:color="auto"/>
                <w:left w:val="none" w:sz="0" w:space="0" w:color="auto"/>
                <w:bottom w:val="single" w:sz="6" w:space="0" w:color="8D8D8D"/>
                <w:right w:val="none" w:sz="0" w:space="0" w:color="auto"/>
              </w:divBdr>
              <w:divsChild>
                <w:div w:id="1596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camilamacieloliveira@gmail.com" TargetMode="External"/><Relationship Id="rId13" Type="http://schemas.openxmlformats.org/officeDocument/2006/relationships/hyperlink" Target="http://www.scielo.br/scielo.php?script=sci_arttext&amp;pid=S0037-86822003000200011&amp;nrm=iso"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EBAAE-9BC5-4EAA-9F3A-FD5F6FBAC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14</Pages>
  <Words>5023</Words>
  <Characters>27128</Characters>
  <Application>Microsoft Office Word</Application>
  <DocSecurity>0</DocSecurity>
  <Lines>226</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32087</CharactersWithSpaces>
  <SharedDoc>false</SharedDoc>
  <HLinks>
    <vt:vector size="24" baseType="variant">
      <vt:variant>
        <vt:i4>2949245</vt:i4>
      </vt:variant>
      <vt:variant>
        <vt:i4>6</vt:i4>
      </vt:variant>
      <vt:variant>
        <vt:i4>0</vt:i4>
      </vt:variant>
      <vt:variant>
        <vt:i4>5</vt:i4>
      </vt:variant>
      <vt:variant>
        <vt:lpwstr>http://bioquimica.org.br/revista/ojs/index.php/REB/article/view/401</vt:lpwstr>
      </vt:variant>
      <vt:variant>
        <vt:lpwstr/>
      </vt:variant>
      <vt:variant>
        <vt:i4>2949245</vt:i4>
      </vt:variant>
      <vt:variant>
        <vt:i4>3</vt:i4>
      </vt:variant>
      <vt:variant>
        <vt:i4>0</vt:i4>
      </vt:variant>
      <vt:variant>
        <vt:i4>5</vt:i4>
      </vt:variant>
      <vt:variant>
        <vt:lpwstr>http://bioquimica.org.br/revista/ojs/index.php/REB/article/view/401</vt:lpwstr>
      </vt:variant>
      <vt:variant>
        <vt:lpwstr/>
      </vt:variant>
      <vt:variant>
        <vt:i4>8323164</vt:i4>
      </vt:variant>
      <vt:variant>
        <vt:i4>0</vt:i4>
      </vt:variant>
      <vt:variant>
        <vt:i4>0</vt:i4>
      </vt:variant>
      <vt:variant>
        <vt:i4>5</vt:i4>
      </vt:variant>
      <vt:variant>
        <vt:lpwstr>mailto:camilamacieloliveira@gmail.com</vt:lpwstr>
      </vt:variant>
      <vt:variant>
        <vt:lpwstr/>
      </vt:variant>
      <vt:variant>
        <vt:i4>6160388</vt:i4>
      </vt:variant>
      <vt:variant>
        <vt:i4>0</vt:i4>
      </vt:variant>
      <vt:variant>
        <vt:i4>0</vt:i4>
      </vt:variant>
      <vt:variant>
        <vt:i4>5</vt:i4>
      </vt:variant>
      <vt:variant>
        <vt:lpwstr>http://www.citethisforme.com/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Camila Maciel</cp:lastModifiedBy>
  <cp:revision>10</cp:revision>
  <dcterms:created xsi:type="dcterms:W3CDTF">2019-03-12T14:55:00Z</dcterms:created>
  <dcterms:modified xsi:type="dcterms:W3CDTF">2019-03-12T17:29:00Z</dcterms:modified>
</cp:coreProperties>
</file>